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94105920"/>
        <w:docPartObj>
          <w:docPartGallery w:val="Cover Pages"/>
          <w:docPartUnique/>
        </w:docPartObj>
      </w:sdtPr>
      <w:sdtContent>
        <w:p w:rsidR="00175DC0" w:rsidRDefault="00175DC0" w:rsidP="00661317">
          <w:pPr>
            <w:spacing w:line="276" w:lineRule="auto"/>
          </w:pPr>
        </w:p>
        <w:p w:rsidR="00887680" w:rsidRDefault="00887680" w:rsidP="00661317">
          <w:pPr>
            <w:spacing w:line="276" w:lineRule="auto"/>
            <w:jc w:val="center"/>
            <w:rPr>
              <w:sz w:val="56"/>
            </w:rPr>
          </w:pPr>
        </w:p>
        <w:p w:rsidR="00065234" w:rsidRDefault="00065234" w:rsidP="00661317">
          <w:pPr>
            <w:spacing w:line="276" w:lineRule="auto"/>
            <w:jc w:val="center"/>
            <w:rPr>
              <w:sz w:val="56"/>
            </w:rPr>
          </w:pPr>
        </w:p>
        <w:p w:rsidR="00887680" w:rsidRPr="00065234" w:rsidRDefault="00887680" w:rsidP="00661317">
          <w:pPr>
            <w:spacing w:line="276" w:lineRule="auto"/>
            <w:jc w:val="center"/>
            <w:rPr>
              <w:sz w:val="44"/>
            </w:rPr>
          </w:pPr>
          <w:r w:rsidRPr="00065234">
            <w:rPr>
              <w:sz w:val="44"/>
            </w:rPr>
            <w:t xml:space="preserve">STAN PRZYGOTOWAŃ </w:t>
          </w:r>
        </w:p>
        <w:p w:rsidR="00887680" w:rsidRPr="00065234" w:rsidRDefault="00887680" w:rsidP="00661317">
          <w:pPr>
            <w:spacing w:line="276" w:lineRule="auto"/>
            <w:jc w:val="center"/>
            <w:rPr>
              <w:sz w:val="44"/>
            </w:rPr>
          </w:pPr>
          <w:r w:rsidRPr="00065234">
            <w:rPr>
              <w:sz w:val="44"/>
            </w:rPr>
            <w:t xml:space="preserve">GMINY MIEJSKIEJ KRAKÓW </w:t>
          </w:r>
        </w:p>
        <w:p w:rsidR="00887680" w:rsidRPr="00065234" w:rsidRDefault="00887680" w:rsidP="00661317">
          <w:pPr>
            <w:spacing w:line="276" w:lineRule="auto"/>
            <w:jc w:val="center"/>
            <w:rPr>
              <w:sz w:val="44"/>
            </w:rPr>
          </w:pPr>
          <w:r w:rsidRPr="00065234">
            <w:rPr>
              <w:sz w:val="44"/>
            </w:rPr>
            <w:t xml:space="preserve">DO </w:t>
          </w:r>
        </w:p>
        <w:p w:rsidR="00B83E7D" w:rsidRPr="00065234" w:rsidRDefault="00B83E7D" w:rsidP="00661317">
          <w:pPr>
            <w:spacing w:line="276" w:lineRule="auto"/>
            <w:jc w:val="center"/>
            <w:rPr>
              <w:sz w:val="44"/>
            </w:rPr>
          </w:pPr>
          <w:r w:rsidRPr="00065234">
            <w:rPr>
              <w:sz w:val="44"/>
            </w:rPr>
            <w:t xml:space="preserve">ŚWIATOWYCH DNI MŁODZIEŻY 2016 </w:t>
          </w:r>
        </w:p>
        <w:p w:rsidR="00B83E7D" w:rsidRPr="00065234" w:rsidRDefault="00B83E7D" w:rsidP="00661317">
          <w:pPr>
            <w:spacing w:line="276" w:lineRule="auto"/>
            <w:jc w:val="center"/>
            <w:rPr>
              <w:sz w:val="44"/>
            </w:rPr>
          </w:pPr>
        </w:p>
        <w:p w:rsidR="00175DC0" w:rsidRPr="00065234" w:rsidRDefault="00B83E7D" w:rsidP="00661317">
          <w:pPr>
            <w:spacing w:line="276" w:lineRule="auto"/>
            <w:jc w:val="center"/>
          </w:pPr>
          <w:r w:rsidRPr="00065234">
            <w:t>(</w:t>
          </w:r>
          <w:r w:rsidR="00887680" w:rsidRPr="00065234">
            <w:t xml:space="preserve">stan na dzień </w:t>
          </w:r>
          <w:r w:rsidR="0003305B">
            <w:t>31</w:t>
          </w:r>
          <w:r w:rsidR="00887680" w:rsidRPr="00065234">
            <w:t xml:space="preserve"> </w:t>
          </w:r>
          <w:r w:rsidR="0003305B">
            <w:t>marca</w:t>
          </w:r>
          <w:r w:rsidR="00887680" w:rsidRPr="00065234">
            <w:t xml:space="preserve"> 2016</w:t>
          </w:r>
          <w:r w:rsidRPr="00065234">
            <w:t>)</w:t>
          </w:r>
        </w:p>
        <w:p w:rsidR="00175DC0" w:rsidRDefault="00175DC0"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DF73BC" w:rsidRDefault="00DF73BC" w:rsidP="00661317">
          <w:pPr>
            <w:spacing w:line="276" w:lineRule="auto"/>
          </w:pPr>
        </w:p>
        <w:p w:rsidR="00DF73BC" w:rsidRDefault="00DF73BC" w:rsidP="00661317">
          <w:pPr>
            <w:spacing w:line="276" w:lineRule="auto"/>
          </w:pPr>
        </w:p>
        <w:p w:rsidR="00DF73BC" w:rsidRDefault="00DF73BC" w:rsidP="00661317">
          <w:pPr>
            <w:spacing w:line="276" w:lineRule="auto"/>
          </w:pPr>
        </w:p>
        <w:p w:rsidR="00DF73BC" w:rsidRDefault="00DF73BC"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912676" w:rsidP="00661317">
          <w:pPr>
            <w:spacing w:line="276" w:lineRule="auto"/>
          </w:pPr>
        </w:p>
        <w:p w:rsidR="00912676" w:rsidRDefault="001F00C4" w:rsidP="00661317">
          <w:pPr>
            <w:spacing w:line="276" w:lineRule="auto"/>
          </w:pPr>
          <w:r>
            <w:rPr>
              <w:noProof/>
              <w:lang w:eastAsia="pl-PL"/>
            </w:rPr>
            <w:pict>
              <v:shapetype id="_x0000_t32" coordsize="21600,21600" o:spt="32" o:oned="t" path="m,l21600,21600e" filled="f">
                <v:path arrowok="t" fillok="f" o:connecttype="none"/>
                <o:lock v:ext="edit" shapetype="t"/>
              </v:shapetype>
              <v:shape id="AutoShape 3" o:spid="_x0000_s1027" type="#_x0000_t32" style="position:absolute;margin-left:0;margin-top:6.15pt;width:450pt;height:0;z-index:251659264;visibility:visible;mso-wrap-distance-top:-6e-5mm;mso-wrap-distance-bottom:-6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klbh4CAAA7BAAADgAAAGRycy9lMm9Eb2MueG1srFNNj9owEL1X6n+wfIckbGAhIqxWCfSybZF2&#10;+wOM7SRWHduyDQFV/e8dmw+x7aWqysGMMzNv3swbL5+OvUQHbp3QqsTZOMWIK6qZUG2Jv71tRnOM&#10;nCeKEakVL/GJO/y0+vhhOZiCT3SnJeMWAYhyxWBK3HlviiRxtOM9cWNtuAJno21PPFxtmzBLBkDv&#10;ZTJJ01kyaMuM1ZQ7B1/rsxOvIn7TcOq/No3jHskSAzcfTxvPXTiT1ZIUrSWmE/RCg/wDi54IBUVv&#10;UDXxBO2t+AOqF9Rqpxs/prpPdNMIymMP0E2W/tbNa0cMj73AcJy5jcn9P1j65bC1SLASzzBSpAeJ&#10;nvdex8roIYxnMK6AqEptbWiQHtWredH0u0NKVx1RLY/BbycDuVnISN6lhIszUGQ3fNYMYgjgx1kd&#10;G9sHSJgCOkZJTjdJ+NEjCh+nj9k0TUE5evUlpLgmGuv8J657FIwSO2+JaDtfaaVAeG2zWIYcXpwP&#10;tEhxTQhVld4IKaP+UqGhxIvpZBoTnJaCBWcIc7bdVdKiAwkbFH+xR/Dch1m9VyyCdZyw9cX2RMiz&#10;DcWlCnjQGNC5WOcV+bFIF+v5ep6P8slsPcrTuh49b6p8NNtkj9P6oa6qOvsZqGV50QnGuArsruua&#10;5X+3DpeHc16028LexpC8R4/zArLX/0g6KhvEPK/FTrPT1l4Vhw2NwZfXFJ7A/R3s+ze/+gUAAP//&#10;AwBQSwMEFAAGAAgAAAAhAJpw2xTZAAAABgEAAA8AAABkcnMvZG93bnJldi54bWxMj8FOwzAMhu9I&#10;vENkJC6IJSsCsdJ0mpA4cGSbxNVrTFtonKpJ17Knx4gDO/r7rd+fi/XsO3WkIbaBLSwXBhRxFVzL&#10;tYX97uX2EVRMyA67wGThmyKsy8uLAnMXJn6j4zbVSko45mihSanPtY5VQx7jIvTEkn2EwWOScai1&#10;G3CSct/pzJgH7bFludBgT88NVV/b0VugON4vzWbl6/3rabp5z06fU7+z9vpq3jyBSjSn/2X41Rd1&#10;KMXpEEZ2UXUW5JEkNLsDJenKGAGHP6DLQp/rlz8AAAD//wMAUEsBAi0AFAAGAAgAAAAhAOSZw8D7&#10;AAAA4QEAABMAAAAAAAAAAAAAAAAAAAAAAFtDb250ZW50X1R5cGVzXS54bWxQSwECLQAUAAYACAAA&#10;ACEAI7Jq4dcAAACUAQAACwAAAAAAAAAAAAAAAAAsAQAAX3JlbHMvLnJlbHNQSwECLQAUAAYACAAA&#10;ACEAzGklbh4CAAA7BAAADgAAAAAAAAAAAAAAAAAsAgAAZHJzL2Uyb0RvYy54bWxQSwECLQAUAAYA&#10;CAAAACEAmnDbFNkAAAAGAQAADwAAAAAAAAAAAAAAAAB2BAAAZHJzL2Rvd25yZXYueG1sUEsFBgAA&#10;AAAEAAQA8wAAAHwFAAAAAA==&#10;"/>
            </w:pict>
          </w:r>
        </w:p>
        <w:p w:rsidR="00852ECB" w:rsidRDefault="00852ECB" w:rsidP="00661317">
          <w:pPr>
            <w:spacing w:line="276" w:lineRule="auto"/>
            <w:jc w:val="center"/>
          </w:pPr>
          <w:r w:rsidRPr="00587003">
            <w:t>ZESP</w:t>
          </w:r>
          <w:r>
            <w:t>ÓŁ</w:t>
          </w:r>
          <w:r w:rsidRPr="00587003">
            <w:t xml:space="preserve"> ZADANIOW</w:t>
          </w:r>
          <w:r>
            <w:t>Y</w:t>
          </w:r>
          <w:r w:rsidRPr="00587003">
            <w:t xml:space="preserve"> DS. WSPÓŁPRACY Z KOMITETEM ORGANIZACYJNYM </w:t>
          </w:r>
          <w:r w:rsidR="000F33B3">
            <w:br/>
          </w:r>
          <w:r w:rsidRPr="00587003">
            <w:t>ŚWIATOWYCH DNI MŁODZIEŻY 2016</w:t>
          </w:r>
        </w:p>
        <w:p w:rsidR="00F229FE" w:rsidRDefault="0003305B" w:rsidP="00661317">
          <w:pPr>
            <w:spacing w:line="276" w:lineRule="auto"/>
            <w:jc w:val="center"/>
          </w:pPr>
          <w:r>
            <w:t>KWIECIEŃ</w:t>
          </w:r>
          <w:r w:rsidR="00F229FE">
            <w:t xml:space="preserve"> 2016</w:t>
          </w:r>
        </w:p>
        <w:p w:rsidR="00175DC0" w:rsidRDefault="00912676" w:rsidP="00661317">
          <w:pPr>
            <w:spacing w:line="276" w:lineRule="auto"/>
          </w:pPr>
          <w:r>
            <w:br w:type="page"/>
          </w:r>
        </w:p>
      </w:sdtContent>
    </w:sdt>
    <w:sdt>
      <w:sdtPr>
        <w:rPr>
          <w:rFonts w:asciiTheme="minorHAnsi" w:eastAsiaTheme="minorHAnsi" w:hAnsiTheme="minorHAnsi" w:cstheme="minorBidi"/>
          <w:b w:val="0"/>
          <w:bCs w:val="0"/>
          <w:color w:val="auto"/>
          <w:sz w:val="24"/>
          <w:szCs w:val="24"/>
          <w:lang w:eastAsia="en-US"/>
        </w:rPr>
        <w:id w:val="114489056"/>
        <w:docPartObj>
          <w:docPartGallery w:val="Table of Contents"/>
          <w:docPartUnique/>
        </w:docPartObj>
      </w:sdtPr>
      <w:sdtEndPr>
        <w:rPr>
          <w:noProof/>
        </w:rPr>
      </w:sdtEndPr>
      <w:sdtContent>
        <w:p w:rsidR="009F5CC2" w:rsidRDefault="009F5CC2" w:rsidP="00661317">
          <w:pPr>
            <w:pStyle w:val="Nagwekspisutreci"/>
            <w:jc w:val="both"/>
          </w:pPr>
          <w:r>
            <w:t>Spis treści</w:t>
          </w:r>
        </w:p>
        <w:p w:rsidR="00A66593" w:rsidRDefault="001F00C4">
          <w:pPr>
            <w:pStyle w:val="Spistreci1"/>
            <w:tabs>
              <w:tab w:val="right" w:leader="dot" w:pos="9056"/>
            </w:tabs>
            <w:rPr>
              <w:rFonts w:eastAsiaTheme="minorEastAsia"/>
              <w:b w:val="0"/>
              <w:caps w:val="0"/>
              <w:noProof/>
              <w:lang w:eastAsia="pl-PL"/>
            </w:rPr>
          </w:pPr>
          <w:r w:rsidRPr="001F00C4">
            <w:rPr>
              <w:b w:val="0"/>
            </w:rPr>
            <w:fldChar w:fldCharType="begin"/>
          </w:r>
          <w:r w:rsidR="009F5CC2">
            <w:instrText>TOC \o "1-3" \h \z \u</w:instrText>
          </w:r>
          <w:r w:rsidRPr="001F00C4">
            <w:rPr>
              <w:b w:val="0"/>
            </w:rPr>
            <w:fldChar w:fldCharType="separate"/>
          </w:r>
          <w:hyperlink w:anchor="_Toc447796957" w:history="1">
            <w:r w:rsidR="00A66593" w:rsidRPr="007D3E7F">
              <w:rPr>
                <w:rStyle w:val="Hipercze"/>
                <w:noProof/>
              </w:rPr>
              <w:t>WSTĘP</w:t>
            </w:r>
            <w:r w:rsidR="00A66593">
              <w:rPr>
                <w:noProof/>
                <w:webHidden/>
              </w:rPr>
              <w:tab/>
            </w:r>
            <w:r>
              <w:rPr>
                <w:noProof/>
                <w:webHidden/>
              </w:rPr>
              <w:fldChar w:fldCharType="begin"/>
            </w:r>
            <w:r w:rsidR="00A66593">
              <w:rPr>
                <w:noProof/>
                <w:webHidden/>
              </w:rPr>
              <w:instrText xml:space="preserve"> PAGEREF _Toc447796957 \h </w:instrText>
            </w:r>
            <w:r>
              <w:rPr>
                <w:noProof/>
                <w:webHidden/>
              </w:rPr>
            </w:r>
            <w:r>
              <w:rPr>
                <w:noProof/>
                <w:webHidden/>
              </w:rPr>
              <w:fldChar w:fldCharType="separate"/>
            </w:r>
            <w:r w:rsidR="006F49E6">
              <w:rPr>
                <w:noProof/>
                <w:webHidden/>
              </w:rPr>
              <w:t>4</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58" w:history="1">
            <w:r w:rsidR="00A66593" w:rsidRPr="007D3E7F">
              <w:rPr>
                <w:rStyle w:val="Hipercze"/>
                <w:noProof/>
              </w:rPr>
              <w:t>PODSTAWY ORGANIZACYJNE I PRAWNE</w:t>
            </w:r>
            <w:r w:rsidR="00A66593">
              <w:rPr>
                <w:noProof/>
                <w:webHidden/>
              </w:rPr>
              <w:tab/>
            </w:r>
            <w:r>
              <w:rPr>
                <w:noProof/>
                <w:webHidden/>
              </w:rPr>
              <w:fldChar w:fldCharType="begin"/>
            </w:r>
            <w:r w:rsidR="00A66593">
              <w:rPr>
                <w:noProof/>
                <w:webHidden/>
              </w:rPr>
              <w:instrText xml:space="preserve"> PAGEREF _Toc447796958 \h </w:instrText>
            </w:r>
            <w:r>
              <w:rPr>
                <w:noProof/>
                <w:webHidden/>
              </w:rPr>
            </w:r>
            <w:r>
              <w:rPr>
                <w:noProof/>
                <w:webHidden/>
              </w:rPr>
              <w:fldChar w:fldCharType="separate"/>
            </w:r>
            <w:r w:rsidR="006F49E6">
              <w:rPr>
                <w:noProof/>
                <w:webHidden/>
              </w:rPr>
              <w:t>6</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59" w:history="1">
            <w:r w:rsidR="00A66593" w:rsidRPr="007D3E7F">
              <w:rPr>
                <w:rStyle w:val="Hipercze"/>
                <w:noProof/>
              </w:rPr>
              <w:t>WPROWADZENIE</w:t>
            </w:r>
            <w:r w:rsidR="00A66593">
              <w:rPr>
                <w:noProof/>
                <w:webHidden/>
              </w:rPr>
              <w:tab/>
            </w:r>
            <w:r>
              <w:rPr>
                <w:noProof/>
                <w:webHidden/>
              </w:rPr>
              <w:fldChar w:fldCharType="begin"/>
            </w:r>
            <w:r w:rsidR="00A66593">
              <w:rPr>
                <w:noProof/>
                <w:webHidden/>
              </w:rPr>
              <w:instrText xml:space="preserve"> PAGEREF _Toc447796959 \h </w:instrText>
            </w:r>
            <w:r>
              <w:rPr>
                <w:noProof/>
                <w:webHidden/>
              </w:rPr>
            </w:r>
            <w:r>
              <w:rPr>
                <w:noProof/>
                <w:webHidden/>
              </w:rPr>
              <w:fldChar w:fldCharType="separate"/>
            </w:r>
            <w:r w:rsidR="006F49E6">
              <w:rPr>
                <w:noProof/>
                <w:webHidden/>
              </w:rPr>
              <w:t>8</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60" w:history="1">
            <w:r w:rsidR="00A66593" w:rsidRPr="007D3E7F">
              <w:rPr>
                <w:rStyle w:val="Hipercze"/>
                <w:noProof/>
              </w:rPr>
              <w:t>Streszczenie dotychczasowego trybu przygotowań</w:t>
            </w:r>
            <w:r w:rsidR="00A66593">
              <w:rPr>
                <w:noProof/>
                <w:webHidden/>
              </w:rPr>
              <w:tab/>
            </w:r>
            <w:r>
              <w:rPr>
                <w:noProof/>
                <w:webHidden/>
              </w:rPr>
              <w:fldChar w:fldCharType="begin"/>
            </w:r>
            <w:r w:rsidR="00A66593">
              <w:rPr>
                <w:noProof/>
                <w:webHidden/>
              </w:rPr>
              <w:instrText xml:space="preserve"> PAGEREF _Toc447796960 \h </w:instrText>
            </w:r>
            <w:r>
              <w:rPr>
                <w:noProof/>
                <w:webHidden/>
              </w:rPr>
            </w:r>
            <w:r>
              <w:rPr>
                <w:noProof/>
                <w:webHidden/>
              </w:rPr>
              <w:fldChar w:fldCharType="separate"/>
            </w:r>
            <w:r w:rsidR="006F49E6">
              <w:rPr>
                <w:noProof/>
                <w:webHidden/>
              </w:rPr>
              <w:t>8</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61" w:history="1">
            <w:r w:rsidR="00A66593" w:rsidRPr="007D3E7F">
              <w:rPr>
                <w:rStyle w:val="Hipercze"/>
                <w:noProof/>
              </w:rPr>
              <w:t>Zadania Miasta</w:t>
            </w:r>
            <w:r w:rsidR="00A66593">
              <w:rPr>
                <w:noProof/>
                <w:webHidden/>
              </w:rPr>
              <w:tab/>
            </w:r>
            <w:r>
              <w:rPr>
                <w:noProof/>
                <w:webHidden/>
              </w:rPr>
              <w:fldChar w:fldCharType="begin"/>
            </w:r>
            <w:r w:rsidR="00A66593">
              <w:rPr>
                <w:noProof/>
                <w:webHidden/>
              </w:rPr>
              <w:instrText xml:space="preserve"> PAGEREF _Toc447796961 \h </w:instrText>
            </w:r>
            <w:r>
              <w:rPr>
                <w:noProof/>
                <w:webHidden/>
              </w:rPr>
            </w:r>
            <w:r>
              <w:rPr>
                <w:noProof/>
                <w:webHidden/>
              </w:rPr>
              <w:fldChar w:fldCharType="separate"/>
            </w:r>
            <w:r w:rsidR="006F49E6">
              <w:rPr>
                <w:noProof/>
                <w:webHidden/>
              </w:rPr>
              <w:t>9</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62" w:history="1">
            <w:r w:rsidR="00A66593" w:rsidRPr="007D3E7F">
              <w:rPr>
                <w:rStyle w:val="Hipercze"/>
                <w:noProof/>
              </w:rPr>
              <w:t>Zakres odpowiedzialności innych podmiotów publicznych i organizatora</w:t>
            </w:r>
            <w:r w:rsidR="00A66593">
              <w:rPr>
                <w:noProof/>
                <w:webHidden/>
              </w:rPr>
              <w:tab/>
            </w:r>
            <w:r>
              <w:rPr>
                <w:noProof/>
                <w:webHidden/>
              </w:rPr>
              <w:fldChar w:fldCharType="begin"/>
            </w:r>
            <w:r w:rsidR="00A66593">
              <w:rPr>
                <w:noProof/>
                <w:webHidden/>
              </w:rPr>
              <w:instrText xml:space="preserve"> PAGEREF _Toc447796962 \h </w:instrText>
            </w:r>
            <w:r>
              <w:rPr>
                <w:noProof/>
                <w:webHidden/>
              </w:rPr>
            </w:r>
            <w:r>
              <w:rPr>
                <w:noProof/>
                <w:webHidden/>
              </w:rPr>
              <w:fldChar w:fldCharType="separate"/>
            </w:r>
            <w:r w:rsidR="006F49E6">
              <w:rPr>
                <w:noProof/>
                <w:webHidden/>
              </w:rPr>
              <w:t>10</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63" w:history="1">
            <w:r w:rsidR="00A66593" w:rsidRPr="007D3E7F">
              <w:rPr>
                <w:rStyle w:val="Hipercze"/>
                <w:noProof/>
              </w:rPr>
              <w:t>Ogólne informacje o planowanych wydarzeniach i prognozowanej liczbie uczestników</w:t>
            </w:r>
            <w:r w:rsidR="00A66593">
              <w:rPr>
                <w:noProof/>
                <w:webHidden/>
              </w:rPr>
              <w:tab/>
            </w:r>
            <w:r>
              <w:rPr>
                <w:noProof/>
                <w:webHidden/>
              </w:rPr>
              <w:fldChar w:fldCharType="begin"/>
            </w:r>
            <w:r w:rsidR="00A66593">
              <w:rPr>
                <w:noProof/>
                <w:webHidden/>
              </w:rPr>
              <w:instrText xml:space="preserve"> PAGEREF _Toc447796963 \h </w:instrText>
            </w:r>
            <w:r>
              <w:rPr>
                <w:noProof/>
                <w:webHidden/>
              </w:rPr>
            </w:r>
            <w:r>
              <w:rPr>
                <w:noProof/>
                <w:webHidden/>
              </w:rPr>
              <w:fldChar w:fldCharType="separate"/>
            </w:r>
            <w:r w:rsidR="006F49E6">
              <w:rPr>
                <w:noProof/>
                <w:webHidden/>
              </w:rPr>
              <w:t>11</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64" w:history="1">
            <w:r w:rsidR="00A66593" w:rsidRPr="007D3E7F">
              <w:rPr>
                <w:rStyle w:val="Hipercze"/>
                <w:noProof/>
              </w:rPr>
              <w:t>Prognozowana liczba uczestników</w:t>
            </w:r>
            <w:r w:rsidR="00A66593">
              <w:rPr>
                <w:noProof/>
                <w:webHidden/>
              </w:rPr>
              <w:tab/>
            </w:r>
            <w:r>
              <w:rPr>
                <w:noProof/>
                <w:webHidden/>
              </w:rPr>
              <w:fldChar w:fldCharType="begin"/>
            </w:r>
            <w:r w:rsidR="00A66593">
              <w:rPr>
                <w:noProof/>
                <w:webHidden/>
              </w:rPr>
              <w:instrText xml:space="preserve"> PAGEREF _Toc447796964 \h </w:instrText>
            </w:r>
            <w:r>
              <w:rPr>
                <w:noProof/>
                <w:webHidden/>
              </w:rPr>
            </w:r>
            <w:r>
              <w:rPr>
                <w:noProof/>
                <w:webHidden/>
              </w:rPr>
              <w:fldChar w:fldCharType="separate"/>
            </w:r>
            <w:r w:rsidR="006F49E6">
              <w:rPr>
                <w:noProof/>
                <w:webHidden/>
              </w:rPr>
              <w:t>11</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65" w:history="1">
            <w:r w:rsidR="00A66593" w:rsidRPr="007D3E7F">
              <w:rPr>
                <w:rStyle w:val="Hipercze"/>
                <w:noProof/>
              </w:rPr>
              <w:t>Planowane wydarzenia</w:t>
            </w:r>
            <w:r w:rsidR="00A66593">
              <w:rPr>
                <w:noProof/>
                <w:webHidden/>
              </w:rPr>
              <w:tab/>
            </w:r>
            <w:r>
              <w:rPr>
                <w:noProof/>
                <w:webHidden/>
              </w:rPr>
              <w:fldChar w:fldCharType="begin"/>
            </w:r>
            <w:r w:rsidR="00A66593">
              <w:rPr>
                <w:noProof/>
                <w:webHidden/>
              </w:rPr>
              <w:instrText xml:space="preserve"> PAGEREF _Toc447796965 \h </w:instrText>
            </w:r>
            <w:r>
              <w:rPr>
                <w:noProof/>
                <w:webHidden/>
              </w:rPr>
            </w:r>
            <w:r>
              <w:rPr>
                <w:noProof/>
                <w:webHidden/>
              </w:rPr>
              <w:fldChar w:fldCharType="separate"/>
            </w:r>
            <w:r w:rsidR="006F49E6">
              <w:rPr>
                <w:noProof/>
                <w:webHidden/>
              </w:rPr>
              <w:t>12</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6966" w:history="1">
            <w:r w:rsidR="00A66593" w:rsidRPr="007D3E7F">
              <w:rPr>
                <w:rStyle w:val="Hipercze"/>
                <w:noProof/>
              </w:rPr>
              <w:t>BŁONIA</w:t>
            </w:r>
            <w:r w:rsidR="00A66593">
              <w:rPr>
                <w:noProof/>
                <w:webHidden/>
              </w:rPr>
              <w:tab/>
            </w:r>
            <w:r>
              <w:rPr>
                <w:noProof/>
                <w:webHidden/>
              </w:rPr>
              <w:fldChar w:fldCharType="begin"/>
            </w:r>
            <w:r w:rsidR="00A66593">
              <w:rPr>
                <w:noProof/>
                <w:webHidden/>
              </w:rPr>
              <w:instrText xml:space="preserve"> PAGEREF _Toc447796966 \h </w:instrText>
            </w:r>
            <w:r>
              <w:rPr>
                <w:noProof/>
                <w:webHidden/>
              </w:rPr>
            </w:r>
            <w:r>
              <w:rPr>
                <w:noProof/>
                <w:webHidden/>
              </w:rPr>
              <w:fldChar w:fldCharType="separate"/>
            </w:r>
            <w:r w:rsidR="006F49E6">
              <w:rPr>
                <w:noProof/>
                <w:webHidden/>
              </w:rPr>
              <w:t>12</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6967" w:history="1">
            <w:r w:rsidR="00A66593" w:rsidRPr="007D3E7F">
              <w:rPr>
                <w:rStyle w:val="Hipercze"/>
                <w:noProof/>
              </w:rPr>
              <w:t>ŁAGIEWNIKI</w:t>
            </w:r>
            <w:r w:rsidR="00A66593">
              <w:rPr>
                <w:noProof/>
                <w:webHidden/>
              </w:rPr>
              <w:tab/>
            </w:r>
            <w:r>
              <w:rPr>
                <w:noProof/>
                <w:webHidden/>
              </w:rPr>
              <w:fldChar w:fldCharType="begin"/>
            </w:r>
            <w:r w:rsidR="00A66593">
              <w:rPr>
                <w:noProof/>
                <w:webHidden/>
              </w:rPr>
              <w:instrText xml:space="preserve"> PAGEREF _Toc447796967 \h </w:instrText>
            </w:r>
            <w:r>
              <w:rPr>
                <w:noProof/>
                <w:webHidden/>
              </w:rPr>
            </w:r>
            <w:r>
              <w:rPr>
                <w:noProof/>
                <w:webHidden/>
              </w:rPr>
              <w:fldChar w:fldCharType="separate"/>
            </w:r>
            <w:r w:rsidR="006F49E6">
              <w:rPr>
                <w:noProof/>
                <w:webHidden/>
              </w:rPr>
              <w:t>12</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6968" w:history="1">
            <w:r w:rsidR="00A66593" w:rsidRPr="007D3E7F">
              <w:rPr>
                <w:rStyle w:val="Hipercze"/>
                <w:noProof/>
              </w:rPr>
              <w:t>CAMPUS MISERICORDIAE ( KRAKÓW – WIELICZKA )</w:t>
            </w:r>
            <w:r w:rsidR="00A66593">
              <w:rPr>
                <w:noProof/>
                <w:webHidden/>
              </w:rPr>
              <w:tab/>
            </w:r>
            <w:r>
              <w:rPr>
                <w:noProof/>
                <w:webHidden/>
              </w:rPr>
              <w:fldChar w:fldCharType="begin"/>
            </w:r>
            <w:r w:rsidR="00A66593">
              <w:rPr>
                <w:noProof/>
                <w:webHidden/>
              </w:rPr>
              <w:instrText xml:space="preserve"> PAGEREF _Toc447796968 \h </w:instrText>
            </w:r>
            <w:r>
              <w:rPr>
                <w:noProof/>
                <w:webHidden/>
              </w:rPr>
            </w:r>
            <w:r>
              <w:rPr>
                <w:noProof/>
                <w:webHidden/>
              </w:rPr>
              <w:fldChar w:fldCharType="separate"/>
            </w:r>
            <w:r w:rsidR="006F49E6">
              <w:rPr>
                <w:noProof/>
                <w:webHidden/>
              </w:rPr>
              <w:t>12</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69" w:history="1">
            <w:r w:rsidR="00A66593" w:rsidRPr="007D3E7F">
              <w:rPr>
                <w:rStyle w:val="Hipercze"/>
                <w:noProof/>
              </w:rPr>
              <w:t>Transport publiczny</w:t>
            </w:r>
            <w:r w:rsidR="00A66593">
              <w:rPr>
                <w:noProof/>
                <w:webHidden/>
              </w:rPr>
              <w:tab/>
            </w:r>
            <w:r>
              <w:rPr>
                <w:noProof/>
                <w:webHidden/>
              </w:rPr>
              <w:fldChar w:fldCharType="begin"/>
            </w:r>
            <w:r w:rsidR="00A66593">
              <w:rPr>
                <w:noProof/>
                <w:webHidden/>
              </w:rPr>
              <w:instrText xml:space="preserve"> PAGEREF _Toc447796969 \h </w:instrText>
            </w:r>
            <w:r>
              <w:rPr>
                <w:noProof/>
                <w:webHidden/>
              </w:rPr>
            </w:r>
            <w:r>
              <w:rPr>
                <w:noProof/>
                <w:webHidden/>
              </w:rPr>
              <w:fldChar w:fldCharType="separate"/>
            </w:r>
            <w:r w:rsidR="006F49E6">
              <w:rPr>
                <w:noProof/>
                <w:webHidden/>
              </w:rPr>
              <w:t>13</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70" w:history="1">
            <w:r w:rsidR="00A66593" w:rsidRPr="007D3E7F">
              <w:rPr>
                <w:rStyle w:val="Hipercze"/>
                <w:noProof/>
              </w:rPr>
              <w:t>Organizacja ruchu, parkingi</w:t>
            </w:r>
            <w:r w:rsidR="00A66593">
              <w:rPr>
                <w:noProof/>
                <w:webHidden/>
              </w:rPr>
              <w:tab/>
            </w:r>
            <w:r>
              <w:rPr>
                <w:noProof/>
                <w:webHidden/>
              </w:rPr>
              <w:fldChar w:fldCharType="begin"/>
            </w:r>
            <w:r w:rsidR="00A66593">
              <w:rPr>
                <w:noProof/>
                <w:webHidden/>
              </w:rPr>
              <w:instrText xml:space="preserve"> PAGEREF _Toc447796970 \h </w:instrText>
            </w:r>
            <w:r>
              <w:rPr>
                <w:noProof/>
                <w:webHidden/>
              </w:rPr>
            </w:r>
            <w:r>
              <w:rPr>
                <w:noProof/>
                <w:webHidden/>
              </w:rPr>
              <w:fldChar w:fldCharType="separate"/>
            </w:r>
            <w:r w:rsidR="006F49E6">
              <w:rPr>
                <w:noProof/>
                <w:webHidden/>
              </w:rPr>
              <w:t>14</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71" w:history="1">
            <w:r w:rsidR="00A66593" w:rsidRPr="007D3E7F">
              <w:rPr>
                <w:rStyle w:val="Hipercze"/>
                <w:noProof/>
              </w:rPr>
              <w:t>Parkingi i organizacja ruchu</w:t>
            </w:r>
            <w:r w:rsidR="00A66593">
              <w:rPr>
                <w:noProof/>
                <w:webHidden/>
              </w:rPr>
              <w:tab/>
            </w:r>
            <w:r>
              <w:rPr>
                <w:noProof/>
                <w:webHidden/>
              </w:rPr>
              <w:fldChar w:fldCharType="begin"/>
            </w:r>
            <w:r w:rsidR="00A66593">
              <w:rPr>
                <w:noProof/>
                <w:webHidden/>
              </w:rPr>
              <w:instrText xml:space="preserve"> PAGEREF _Toc447796971 \h </w:instrText>
            </w:r>
            <w:r>
              <w:rPr>
                <w:noProof/>
                <w:webHidden/>
              </w:rPr>
            </w:r>
            <w:r>
              <w:rPr>
                <w:noProof/>
                <w:webHidden/>
              </w:rPr>
              <w:fldChar w:fldCharType="separate"/>
            </w:r>
            <w:r w:rsidR="006F49E6">
              <w:rPr>
                <w:noProof/>
                <w:webHidden/>
              </w:rPr>
              <w:t>14</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72" w:history="1">
            <w:r w:rsidR="00A66593" w:rsidRPr="007D3E7F">
              <w:rPr>
                <w:rStyle w:val="Hipercze"/>
                <w:noProof/>
              </w:rPr>
              <w:t>Wybrane inwestycje w infrastrukturę drogową</w:t>
            </w:r>
            <w:r w:rsidR="00A66593">
              <w:rPr>
                <w:noProof/>
                <w:webHidden/>
              </w:rPr>
              <w:tab/>
            </w:r>
            <w:r>
              <w:rPr>
                <w:noProof/>
                <w:webHidden/>
              </w:rPr>
              <w:fldChar w:fldCharType="begin"/>
            </w:r>
            <w:r w:rsidR="00A66593">
              <w:rPr>
                <w:noProof/>
                <w:webHidden/>
              </w:rPr>
              <w:instrText xml:space="preserve"> PAGEREF _Toc447796972 \h </w:instrText>
            </w:r>
            <w:r>
              <w:rPr>
                <w:noProof/>
                <w:webHidden/>
              </w:rPr>
            </w:r>
            <w:r>
              <w:rPr>
                <w:noProof/>
                <w:webHidden/>
              </w:rPr>
              <w:fldChar w:fldCharType="separate"/>
            </w:r>
            <w:r w:rsidR="006F49E6">
              <w:rPr>
                <w:noProof/>
                <w:webHidden/>
              </w:rPr>
              <w:t>15</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6973" w:history="1">
            <w:r w:rsidR="00A66593" w:rsidRPr="007D3E7F">
              <w:rPr>
                <w:rStyle w:val="Hipercze"/>
                <w:noProof/>
              </w:rPr>
              <w:t>Budowa połączenia węzła „Rybitwy” ze strefami „Wieliczka-Niepołomice”.</w:t>
            </w:r>
            <w:r w:rsidR="00A66593">
              <w:rPr>
                <w:noProof/>
                <w:webHidden/>
              </w:rPr>
              <w:tab/>
            </w:r>
            <w:r>
              <w:rPr>
                <w:noProof/>
                <w:webHidden/>
              </w:rPr>
              <w:fldChar w:fldCharType="begin"/>
            </w:r>
            <w:r w:rsidR="00A66593">
              <w:rPr>
                <w:noProof/>
                <w:webHidden/>
              </w:rPr>
              <w:instrText xml:space="preserve"> PAGEREF _Toc447796973 \h </w:instrText>
            </w:r>
            <w:r>
              <w:rPr>
                <w:noProof/>
                <w:webHidden/>
              </w:rPr>
            </w:r>
            <w:r>
              <w:rPr>
                <w:noProof/>
                <w:webHidden/>
              </w:rPr>
              <w:fldChar w:fldCharType="separate"/>
            </w:r>
            <w:r w:rsidR="006F49E6">
              <w:rPr>
                <w:noProof/>
                <w:webHidden/>
              </w:rPr>
              <w:t>15</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6974" w:history="1">
            <w:r w:rsidR="00A66593" w:rsidRPr="007D3E7F">
              <w:rPr>
                <w:rStyle w:val="Hipercze"/>
                <w:noProof/>
              </w:rPr>
              <w:t>Kładka piesza łącząca Sanktuarium w Łagiewnikach z budowanym Centrum Jana Pawła II.</w:t>
            </w:r>
            <w:r w:rsidR="00A66593">
              <w:rPr>
                <w:noProof/>
                <w:webHidden/>
              </w:rPr>
              <w:tab/>
            </w:r>
            <w:r>
              <w:rPr>
                <w:noProof/>
                <w:webHidden/>
              </w:rPr>
              <w:fldChar w:fldCharType="begin"/>
            </w:r>
            <w:r w:rsidR="00A66593">
              <w:rPr>
                <w:noProof/>
                <w:webHidden/>
              </w:rPr>
              <w:instrText xml:space="preserve"> PAGEREF _Toc447796974 \h </w:instrText>
            </w:r>
            <w:r>
              <w:rPr>
                <w:noProof/>
                <w:webHidden/>
              </w:rPr>
            </w:r>
            <w:r>
              <w:rPr>
                <w:noProof/>
                <w:webHidden/>
              </w:rPr>
              <w:fldChar w:fldCharType="separate"/>
            </w:r>
            <w:r w:rsidR="006F49E6">
              <w:rPr>
                <w:noProof/>
                <w:webHidden/>
              </w:rPr>
              <w:t>16</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6975" w:history="1">
            <w:r w:rsidR="00A66593" w:rsidRPr="007D3E7F">
              <w:rPr>
                <w:rStyle w:val="Hipercze"/>
                <w:noProof/>
              </w:rPr>
              <w:t>Budowa połączenia ul. Księcia Józefa (drogi wojewódzkiej nr 780) z południową autostradą obwodnicą Krakowa poprzez Węzeł Mirowski.</w:t>
            </w:r>
            <w:r w:rsidR="00A66593">
              <w:rPr>
                <w:noProof/>
                <w:webHidden/>
              </w:rPr>
              <w:tab/>
            </w:r>
            <w:r>
              <w:rPr>
                <w:noProof/>
                <w:webHidden/>
              </w:rPr>
              <w:fldChar w:fldCharType="begin"/>
            </w:r>
            <w:r w:rsidR="00A66593">
              <w:rPr>
                <w:noProof/>
                <w:webHidden/>
              </w:rPr>
              <w:instrText xml:space="preserve"> PAGEREF _Toc447796975 \h </w:instrText>
            </w:r>
            <w:r>
              <w:rPr>
                <w:noProof/>
                <w:webHidden/>
              </w:rPr>
            </w:r>
            <w:r>
              <w:rPr>
                <w:noProof/>
                <w:webHidden/>
              </w:rPr>
              <w:fldChar w:fldCharType="separate"/>
            </w:r>
            <w:r w:rsidR="006F49E6">
              <w:rPr>
                <w:noProof/>
                <w:webHidden/>
              </w:rPr>
              <w:t>16</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6976" w:history="1">
            <w:r w:rsidR="00A66593" w:rsidRPr="007D3E7F">
              <w:rPr>
                <w:rStyle w:val="Hipercze"/>
                <w:noProof/>
              </w:rPr>
              <w:t>Rozbudowa ul. Wrobela.</w:t>
            </w:r>
            <w:r w:rsidR="00A66593">
              <w:rPr>
                <w:noProof/>
                <w:webHidden/>
              </w:rPr>
              <w:tab/>
            </w:r>
            <w:r>
              <w:rPr>
                <w:noProof/>
                <w:webHidden/>
              </w:rPr>
              <w:fldChar w:fldCharType="begin"/>
            </w:r>
            <w:r w:rsidR="00A66593">
              <w:rPr>
                <w:noProof/>
                <w:webHidden/>
              </w:rPr>
              <w:instrText xml:space="preserve"> PAGEREF _Toc447796976 \h </w:instrText>
            </w:r>
            <w:r>
              <w:rPr>
                <w:noProof/>
                <w:webHidden/>
              </w:rPr>
            </w:r>
            <w:r>
              <w:rPr>
                <w:noProof/>
                <w:webHidden/>
              </w:rPr>
              <w:fldChar w:fldCharType="separate"/>
            </w:r>
            <w:r w:rsidR="006F49E6">
              <w:rPr>
                <w:noProof/>
                <w:webHidden/>
              </w:rPr>
              <w:t>17</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6977" w:history="1">
            <w:r w:rsidR="00A66593" w:rsidRPr="007D3E7F">
              <w:rPr>
                <w:rStyle w:val="Hipercze"/>
                <w:noProof/>
              </w:rPr>
              <w:t>Zadania remontowe:</w:t>
            </w:r>
            <w:r w:rsidR="00A66593">
              <w:rPr>
                <w:noProof/>
                <w:webHidden/>
              </w:rPr>
              <w:tab/>
            </w:r>
            <w:r>
              <w:rPr>
                <w:noProof/>
                <w:webHidden/>
              </w:rPr>
              <w:fldChar w:fldCharType="begin"/>
            </w:r>
            <w:r w:rsidR="00A66593">
              <w:rPr>
                <w:noProof/>
                <w:webHidden/>
              </w:rPr>
              <w:instrText xml:space="preserve"> PAGEREF _Toc447796977 \h </w:instrText>
            </w:r>
            <w:r>
              <w:rPr>
                <w:noProof/>
                <w:webHidden/>
              </w:rPr>
            </w:r>
            <w:r>
              <w:rPr>
                <w:noProof/>
                <w:webHidden/>
              </w:rPr>
              <w:fldChar w:fldCharType="separate"/>
            </w:r>
            <w:r w:rsidR="006F49E6">
              <w:rPr>
                <w:noProof/>
                <w:webHidden/>
              </w:rPr>
              <w:t>17</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78" w:history="1">
            <w:r w:rsidR="00A66593" w:rsidRPr="007D3E7F">
              <w:rPr>
                <w:rStyle w:val="Hipercze"/>
                <w:noProof/>
              </w:rPr>
              <w:t>UTRZYMANIE CZYSTOŚCI I PORZĄDKU</w:t>
            </w:r>
            <w:r w:rsidR="00A66593">
              <w:rPr>
                <w:noProof/>
                <w:webHidden/>
              </w:rPr>
              <w:tab/>
            </w:r>
            <w:r>
              <w:rPr>
                <w:noProof/>
                <w:webHidden/>
              </w:rPr>
              <w:fldChar w:fldCharType="begin"/>
            </w:r>
            <w:r w:rsidR="00A66593">
              <w:rPr>
                <w:noProof/>
                <w:webHidden/>
              </w:rPr>
              <w:instrText xml:space="preserve"> PAGEREF _Toc447796978 \h </w:instrText>
            </w:r>
            <w:r>
              <w:rPr>
                <w:noProof/>
                <w:webHidden/>
              </w:rPr>
            </w:r>
            <w:r>
              <w:rPr>
                <w:noProof/>
                <w:webHidden/>
              </w:rPr>
              <w:fldChar w:fldCharType="separate"/>
            </w:r>
            <w:r w:rsidR="006F49E6">
              <w:rPr>
                <w:noProof/>
                <w:webHidden/>
              </w:rPr>
              <w:t>17</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79" w:history="1">
            <w:r w:rsidR="00A66593" w:rsidRPr="007D3E7F">
              <w:rPr>
                <w:rStyle w:val="Hipercze"/>
                <w:noProof/>
              </w:rPr>
              <w:t>Toalety publiczne.</w:t>
            </w:r>
            <w:r w:rsidR="00A66593">
              <w:rPr>
                <w:noProof/>
                <w:webHidden/>
              </w:rPr>
              <w:tab/>
            </w:r>
            <w:r>
              <w:rPr>
                <w:noProof/>
                <w:webHidden/>
              </w:rPr>
              <w:fldChar w:fldCharType="begin"/>
            </w:r>
            <w:r w:rsidR="00A66593">
              <w:rPr>
                <w:noProof/>
                <w:webHidden/>
              </w:rPr>
              <w:instrText xml:space="preserve"> PAGEREF _Toc447796979 \h </w:instrText>
            </w:r>
            <w:r>
              <w:rPr>
                <w:noProof/>
                <w:webHidden/>
              </w:rPr>
            </w:r>
            <w:r>
              <w:rPr>
                <w:noProof/>
                <w:webHidden/>
              </w:rPr>
              <w:fldChar w:fldCharType="separate"/>
            </w:r>
            <w:r w:rsidR="006F49E6">
              <w:rPr>
                <w:noProof/>
                <w:webHidden/>
              </w:rPr>
              <w:t>17</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80" w:history="1">
            <w:r w:rsidR="00A66593" w:rsidRPr="007D3E7F">
              <w:rPr>
                <w:rStyle w:val="Hipercze"/>
                <w:noProof/>
              </w:rPr>
              <w:t>Gospodarka odpadami.</w:t>
            </w:r>
            <w:r w:rsidR="00A66593">
              <w:rPr>
                <w:noProof/>
                <w:webHidden/>
              </w:rPr>
              <w:tab/>
            </w:r>
            <w:r>
              <w:rPr>
                <w:noProof/>
                <w:webHidden/>
              </w:rPr>
              <w:fldChar w:fldCharType="begin"/>
            </w:r>
            <w:r w:rsidR="00A66593">
              <w:rPr>
                <w:noProof/>
                <w:webHidden/>
              </w:rPr>
              <w:instrText xml:space="preserve"> PAGEREF _Toc447796980 \h </w:instrText>
            </w:r>
            <w:r>
              <w:rPr>
                <w:noProof/>
                <w:webHidden/>
              </w:rPr>
            </w:r>
            <w:r>
              <w:rPr>
                <w:noProof/>
                <w:webHidden/>
              </w:rPr>
              <w:fldChar w:fldCharType="separate"/>
            </w:r>
            <w:r w:rsidR="006F49E6">
              <w:rPr>
                <w:noProof/>
                <w:webHidden/>
              </w:rPr>
              <w:t>19</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81" w:history="1">
            <w:r w:rsidR="00A66593" w:rsidRPr="007D3E7F">
              <w:rPr>
                <w:rStyle w:val="Hipercze"/>
                <w:noProof/>
              </w:rPr>
              <w:t>MIEJSCA ZAKWATEROWANIA</w:t>
            </w:r>
            <w:r w:rsidR="00A66593">
              <w:rPr>
                <w:noProof/>
                <w:webHidden/>
              </w:rPr>
              <w:tab/>
            </w:r>
            <w:r>
              <w:rPr>
                <w:noProof/>
                <w:webHidden/>
              </w:rPr>
              <w:fldChar w:fldCharType="begin"/>
            </w:r>
            <w:r w:rsidR="00A66593">
              <w:rPr>
                <w:noProof/>
                <w:webHidden/>
              </w:rPr>
              <w:instrText xml:space="preserve"> PAGEREF _Toc447796981 \h </w:instrText>
            </w:r>
            <w:r>
              <w:rPr>
                <w:noProof/>
                <w:webHidden/>
              </w:rPr>
            </w:r>
            <w:r>
              <w:rPr>
                <w:noProof/>
                <w:webHidden/>
              </w:rPr>
              <w:fldChar w:fldCharType="separate"/>
            </w:r>
            <w:r w:rsidR="006F49E6">
              <w:rPr>
                <w:noProof/>
                <w:webHidden/>
              </w:rPr>
              <w:t>19</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82" w:history="1">
            <w:r w:rsidR="00A66593" w:rsidRPr="007D3E7F">
              <w:rPr>
                <w:rStyle w:val="Hipercze"/>
                <w:noProof/>
              </w:rPr>
              <w:t>Pola namiotowe</w:t>
            </w:r>
            <w:r w:rsidR="00A66593">
              <w:rPr>
                <w:noProof/>
                <w:webHidden/>
              </w:rPr>
              <w:tab/>
            </w:r>
            <w:r>
              <w:rPr>
                <w:noProof/>
                <w:webHidden/>
              </w:rPr>
              <w:fldChar w:fldCharType="begin"/>
            </w:r>
            <w:r w:rsidR="00A66593">
              <w:rPr>
                <w:noProof/>
                <w:webHidden/>
              </w:rPr>
              <w:instrText xml:space="preserve"> PAGEREF _Toc447796982 \h </w:instrText>
            </w:r>
            <w:r>
              <w:rPr>
                <w:noProof/>
                <w:webHidden/>
              </w:rPr>
            </w:r>
            <w:r>
              <w:rPr>
                <w:noProof/>
                <w:webHidden/>
              </w:rPr>
              <w:fldChar w:fldCharType="separate"/>
            </w:r>
            <w:r w:rsidR="006F49E6">
              <w:rPr>
                <w:noProof/>
                <w:webHidden/>
              </w:rPr>
              <w:t>20</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83" w:history="1">
            <w:r w:rsidR="00A66593" w:rsidRPr="007D3E7F">
              <w:rPr>
                <w:rStyle w:val="Hipercze"/>
                <w:noProof/>
              </w:rPr>
              <w:t>Jednostki oświatowe.</w:t>
            </w:r>
            <w:r w:rsidR="00A66593">
              <w:rPr>
                <w:noProof/>
                <w:webHidden/>
              </w:rPr>
              <w:tab/>
            </w:r>
            <w:r>
              <w:rPr>
                <w:noProof/>
                <w:webHidden/>
              </w:rPr>
              <w:fldChar w:fldCharType="begin"/>
            </w:r>
            <w:r w:rsidR="00A66593">
              <w:rPr>
                <w:noProof/>
                <w:webHidden/>
              </w:rPr>
              <w:instrText xml:space="preserve"> PAGEREF _Toc447796983 \h </w:instrText>
            </w:r>
            <w:r>
              <w:rPr>
                <w:noProof/>
                <w:webHidden/>
              </w:rPr>
            </w:r>
            <w:r>
              <w:rPr>
                <w:noProof/>
                <w:webHidden/>
              </w:rPr>
              <w:fldChar w:fldCharType="separate"/>
            </w:r>
            <w:r w:rsidR="006F49E6">
              <w:rPr>
                <w:noProof/>
                <w:webHidden/>
              </w:rPr>
              <w:t>21</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84" w:history="1">
            <w:r w:rsidR="00A66593" w:rsidRPr="007D3E7F">
              <w:rPr>
                <w:rStyle w:val="Hipercze"/>
                <w:noProof/>
              </w:rPr>
              <w:t>Miejsca wydarzeń</w:t>
            </w:r>
            <w:r w:rsidR="00A66593">
              <w:rPr>
                <w:noProof/>
                <w:webHidden/>
              </w:rPr>
              <w:tab/>
            </w:r>
            <w:r>
              <w:rPr>
                <w:noProof/>
                <w:webHidden/>
              </w:rPr>
              <w:fldChar w:fldCharType="begin"/>
            </w:r>
            <w:r w:rsidR="00A66593">
              <w:rPr>
                <w:noProof/>
                <w:webHidden/>
              </w:rPr>
              <w:instrText xml:space="preserve"> PAGEREF _Toc447796984 \h </w:instrText>
            </w:r>
            <w:r>
              <w:rPr>
                <w:noProof/>
                <w:webHidden/>
              </w:rPr>
            </w:r>
            <w:r>
              <w:rPr>
                <w:noProof/>
                <w:webHidden/>
              </w:rPr>
              <w:fldChar w:fldCharType="separate"/>
            </w:r>
            <w:r w:rsidR="006F49E6">
              <w:rPr>
                <w:noProof/>
                <w:webHidden/>
              </w:rPr>
              <w:t>21</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85" w:history="1">
            <w:r w:rsidR="00A66593" w:rsidRPr="007D3E7F">
              <w:rPr>
                <w:rStyle w:val="Hipercze"/>
                <w:noProof/>
              </w:rPr>
              <w:t>ZAPEWNIENIE WARUNKÓW WYŻYWIENIA UCZESTNIKÓW</w:t>
            </w:r>
            <w:r w:rsidR="00A66593">
              <w:rPr>
                <w:noProof/>
                <w:webHidden/>
              </w:rPr>
              <w:tab/>
            </w:r>
            <w:r>
              <w:rPr>
                <w:noProof/>
                <w:webHidden/>
              </w:rPr>
              <w:fldChar w:fldCharType="begin"/>
            </w:r>
            <w:r w:rsidR="00A66593">
              <w:rPr>
                <w:noProof/>
                <w:webHidden/>
              </w:rPr>
              <w:instrText xml:space="preserve"> PAGEREF _Toc447796985 \h </w:instrText>
            </w:r>
            <w:r>
              <w:rPr>
                <w:noProof/>
                <w:webHidden/>
              </w:rPr>
            </w:r>
            <w:r>
              <w:rPr>
                <w:noProof/>
                <w:webHidden/>
              </w:rPr>
              <w:fldChar w:fldCharType="separate"/>
            </w:r>
            <w:r w:rsidR="006F49E6">
              <w:rPr>
                <w:noProof/>
                <w:webHidden/>
              </w:rPr>
              <w:t>22</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86" w:history="1">
            <w:r w:rsidR="00A66593" w:rsidRPr="007D3E7F">
              <w:rPr>
                <w:rStyle w:val="Hipercze"/>
                <w:noProof/>
              </w:rPr>
              <w:t>ZAOPATRZENIE W PODSTAWOWE MEDIA</w:t>
            </w:r>
            <w:r w:rsidR="00A66593">
              <w:rPr>
                <w:noProof/>
                <w:webHidden/>
              </w:rPr>
              <w:tab/>
            </w:r>
            <w:r>
              <w:rPr>
                <w:noProof/>
                <w:webHidden/>
              </w:rPr>
              <w:fldChar w:fldCharType="begin"/>
            </w:r>
            <w:r w:rsidR="00A66593">
              <w:rPr>
                <w:noProof/>
                <w:webHidden/>
              </w:rPr>
              <w:instrText xml:space="preserve"> PAGEREF _Toc447796986 \h </w:instrText>
            </w:r>
            <w:r>
              <w:rPr>
                <w:noProof/>
                <w:webHidden/>
              </w:rPr>
            </w:r>
            <w:r>
              <w:rPr>
                <w:noProof/>
                <w:webHidden/>
              </w:rPr>
              <w:fldChar w:fldCharType="separate"/>
            </w:r>
            <w:r w:rsidR="006F49E6">
              <w:rPr>
                <w:noProof/>
                <w:webHidden/>
              </w:rPr>
              <w:t>22</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87" w:history="1">
            <w:r w:rsidR="00A66593" w:rsidRPr="007D3E7F">
              <w:rPr>
                <w:rStyle w:val="Hipercze"/>
                <w:noProof/>
              </w:rPr>
              <w:t>Zaopatrzenie w energię elektryczną</w:t>
            </w:r>
            <w:r w:rsidR="00A66593">
              <w:rPr>
                <w:noProof/>
                <w:webHidden/>
              </w:rPr>
              <w:tab/>
            </w:r>
            <w:r>
              <w:rPr>
                <w:noProof/>
                <w:webHidden/>
              </w:rPr>
              <w:fldChar w:fldCharType="begin"/>
            </w:r>
            <w:r w:rsidR="00A66593">
              <w:rPr>
                <w:noProof/>
                <w:webHidden/>
              </w:rPr>
              <w:instrText xml:space="preserve"> PAGEREF _Toc447796987 \h </w:instrText>
            </w:r>
            <w:r>
              <w:rPr>
                <w:noProof/>
                <w:webHidden/>
              </w:rPr>
            </w:r>
            <w:r>
              <w:rPr>
                <w:noProof/>
                <w:webHidden/>
              </w:rPr>
              <w:fldChar w:fldCharType="separate"/>
            </w:r>
            <w:r w:rsidR="006F49E6">
              <w:rPr>
                <w:noProof/>
                <w:webHidden/>
              </w:rPr>
              <w:t>22</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88" w:history="1">
            <w:r w:rsidR="00A66593" w:rsidRPr="007D3E7F">
              <w:rPr>
                <w:rStyle w:val="Hipercze"/>
                <w:noProof/>
              </w:rPr>
              <w:t>Zabezpieczenie w wodę</w:t>
            </w:r>
            <w:r w:rsidR="00A66593">
              <w:rPr>
                <w:noProof/>
                <w:webHidden/>
              </w:rPr>
              <w:tab/>
            </w:r>
            <w:r>
              <w:rPr>
                <w:noProof/>
                <w:webHidden/>
              </w:rPr>
              <w:fldChar w:fldCharType="begin"/>
            </w:r>
            <w:r w:rsidR="00A66593">
              <w:rPr>
                <w:noProof/>
                <w:webHidden/>
              </w:rPr>
              <w:instrText xml:space="preserve"> PAGEREF _Toc447796988 \h </w:instrText>
            </w:r>
            <w:r>
              <w:rPr>
                <w:noProof/>
                <w:webHidden/>
              </w:rPr>
            </w:r>
            <w:r>
              <w:rPr>
                <w:noProof/>
                <w:webHidden/>
              </w:rPr>
              <w:fldChar w:fldCharType="separate"/>
            </w:r>
            <w:r w:rsidR="006F49E6">
              <w:rPr>
                <w:noProof/>
                <w:webHidden/>
              </w:rPr>
              <w:t>23</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89" w:history="1">
            <w:r w:rsidR="00A66593" w:rsidRPr="007D3E7F">
              <w:rPr>
                <w:rStyle w:val="Hipercze"/>
                <w:noProof/>
              </w:rPr>
              <w:t>ZABEZPIECZENIE MEDYCZNE W TYM POMOC PRZEDMEDYCZNA</w:t>
            </w:r>
            <w:r w:rsidR="00A66593">
              <w:rPr>
                <w:noProof/>
                <w:webHidden/>
              </w:rPr>
              <w:tab/>
            </w:r>
            <w:r>
              <w:rPr>
                <w:noProof/>
                <w:webHidden/>
              </w:rPr>
              <w:fldChar w:fldCharType="begin"/>
            </w:r>
            <w:r w:rsidR="00A66593">
              <w:rPr>
                <w:noProof/>
                <w:webHidden/>
              </w:rPr>
              <w:instrText xml:space="preserve"> PAGEREF _Toc447796989 \h </w:instrText>
            </w:r>
            <w:r>
              <w:rPr>
                <w:noProof/>
                <w:webHidden/>
              </w:rPr>
            </w:r>
            <w:r>
              <w:rPr>
                <w:noProof/>
                <w:webHidden/>
              </w:rPr>
              <w:fldChar w:fldCharType="separate"/>
            </w:r>
            <w:r w:rsidR="006F49E6">
              <w:rPr>
                <w:noProof/>
                <w:webHidden/>
              </w:rPr>
              <w:t>24</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90" w:history="1">
            <w:r w:rsidR="00A66593" w:rsidRPr="007D3E7F">
              <w:rPr>
                <w:rStyle w:val="Hipercze"/>
                <w:noProof/>
              </w:rPr>
              <w:t>BEZPIECZEŃSTWO</w:t>
            </w:r>
            <w:r w:rsidR="00A66593">
              <w:rPr>
                <w:noProof/>
                <w:webHidden/>
              </w:rPr>
              <w:tab/>
            </w:r>
            <w:r>
              <w:rPr>
                <w:noProof/>
                <w:webHidden/>
              </w:rPr>
              <w:fldChar w:fldCharType="begin"/>
            </w:r>
            <w:r w:rsidR="00A66593">
              <w:rPr>
                <w:noProof/>
                <w:webHidden/>
              </w:rPr>
              <w:instrText xml:space="preserve"> PAGEREF _Toc447796990 \h </w:instrText>
            </w:r>
            <w:r>
              <w:rPr>
                <w:noProof/>
                <w:webHidden/>
              </w:rPr>
            </w:r>
            <w:r>
              <w:rPr>
                <w:noProof/>
                <w:webHidden/>
              </w:rPr>
              <w:fldChar w:fldCharType="separate"/>
            </w:r>
            <w:r w:rsidR="006F49E6">
              <w:rPr>
                <w:noProof/>
                <w:webHidden/>
              </w:rPr>
              <w:t>26</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91" w:history="1">
            <w:r w:rsidR="00A66593" w:rsidRPr="007D3E7F">
              <w:rPr>
                <w:rStyle w:val="Hipercze"/>
                <w:noProof/>
              </w:rPr>
              <w:t>Koordynacja służb inspekcji i straży</w:t>
            </w:r>
            <w:r w:rsidR="00A66593">
              <w:rPr>
                <w:noProof/>
                <w:webHidden/>
              </w:rPr>
              <w:tab/>
            </w:r>
            <w:r>
              <w:rPr>
                <w:noProof/>
                <w:webHidden/>
              </w:rPr>
              <w:fldChar w:fldCharType="begin"/>
            </w:r>
            <w:r w:rsidR="00A66593">
              <w:rPr>
                <w:noProof/>
                <w:webHidden/>
              </w:rPr>
              <w:instrText xml:space="preserve"> PAGEREF _Toc447796991 \h </w:instrText>
            </w:r>
            <w:r>
              <w:rPr>
                <w:noProof/>
                <w:webHidden/>
              </w:rPr>
            </w:r>
            <w:r>
              <w:rPr>
                <w:noProof/>
                <w:webHidden/>
              </w:rPr>
              <w:fldChar w:fldCharType="separate"/>
            </w:r>
            <w:r w:rsidR="006F49E6">
              <w:rPr>
                <w:noProof/>
                <w:webHidden/>
              </w:rPr>
              <w:t>26</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92" w:history="1">
            <w:r w:rsidR="00A66593" w:rsidRPr="007D3E7F">
              <w:rPr>
                <w:rStyle w:val="Hipercze"/>
                <w:noProof/>
              </w:rPr>
              <w:t>Monitoring wizyjny</w:t>
            </w:r>
            <w:r w:rsidR="00A66593">
              <w:rPr>
                <w:noProof/>
                <w:webHidden/>
              </w:rPr>
              <w:tab/>
            </w:r>
            <w:r>
              <w:rPr>
                <w:noProof/>
                <w:webHidden/>
              </w:rPr>
              <w:fldChar w:fldCharType="begin"/>
            </w:r>
            <w:r w:rsidR="00A66593">
              <w:rPr>
                <w:noProof/>
                <w:webHidden/>
              </w:rPr>
              <w:instrText xml:space="preserve"> PAGEREF _Toc447796992 \h </w:instrText>
            </w:r>
            <w:r>
              <w:rPr>
                <w:noProof/>
                <w:webHidden/>
              </w:rPr>
            </w:r>
            <w:r>
              <w:rPr>
                <w:noProof/>
                <w:webHidden/>
              </w:rPr>
              <w:fldChar w:fldCharType="separate"/>
            </w:r>
            <w:r w:rsidR="006F49E6">
              <w:rPr>
                <w:noProof/>
                <w:webHidden/>
              </w:rPr>
              <w:t>26</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93" w:history="1">
            <w:r w:rsidR="00A66593" w:rsidRPr="007D3E7F">
              <w:rPr>
                <w:rStyle w:val="Hipercze"/>
                <w:noProof/>
              </w:rPr>
              <w:t>System łączności</w:t>
            </w:r>
            <w:r w:rsidR="00A66593">
              <w:rPr>
                <w:noProof/>
                <w:webHidden/>
              </w:rPr>
              <w:tab/>
            </w:r>
            <w:r>
              <w:rPr>
                <w:noProof/>
                <w:webHidden/>
              </w:rPr>
              <w:fldChar w:fldCharType="begin"/>
            </w:r>
            <w:r w:rsidR="00A66593">
              <w:rPr>
                <w:noProof/>
                <w:webHidden/>
              </w:rPr>
              <w:instrText xml:space="preserve"> PAGEREF _Toc447796993 \h </w:instrText>
            </w:r>
            <w:r>
              <w:rPr>
                <w:noProof/>
                <w:webHidden/>
              </w:rPr>
            </w:r>
            <w:r>
              <w:rPr>
                <w:noProof/>
                <w:webHidden/>
              </w:rPr>
              <w:fldChar w:fldCharType="separate"/>
            </w:r>
            <w:r w:rsidR="006F49E6">
              <w:rPr>
                <w:noProof/>
                <w:webHidden/>
              </w:rPr>
              <w:t>27</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94" w:history="1">
            <w:r w:rsidR="00A66593" w:rsidRPr="007D3E7F">
              <w:rPr>
                <w:rStyle w:val="Hipercze"/>
                <w:noProof/>
              </w:rPr>
              <w:t>DZIAŁANIA INFORMACYJNE</w:t>
            </w:r>
            <w:r w:rsidR="00A66593">
              <w:rPr>
                <w:noProof/>
                <w:webHidden/>
              </w:rPr>
              <w:tab/>
            </w:r>
            <w:r>
              <w:rPr>
                <w:noProof/>
                <w:webHidden/>
              </w:rPr>
              <w:fldChar w:fldCharType="begin"/>
            </w:r>
            <w:r w:rsidR="00A66593">
              <w:rPr>
                <w:noProof/>
                <w:webHidden/>
              </w:rPr>
              <w:instrText xml:space="preserve"> PAGEREF _Toc447796994 \h </w:instrText>
            </w:r>
            <w:r>
              <w:rPr>
                <w:noProof/>
                <w:webHidden/>
              </w:rPr>
            </w:r>
            <w:r>
              <w:rPr>
                <w:noProof/>
                <w:webHidden/>
              </w:rPr>
              <w:fldChar w:fldCharType="separate"/>
            </w:r>
            <w:r w:rsidR="006F49E6">
              <w:rPr>
                <w:noProof/>
                <w:webHidden/>
              </w:rPr>
              <w:t>28</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95" w:history="1">
            <w:r w:rsidR="00A66593" w:rsidRPr="007D3E7F">
              <w:rPr>
                <w:rStyle w:val="Hipercze"/>
                <w:noProof/>
              </w:rPr>
              <w:t>Obsługa prasowa</w:t>
            </w:r>
            <w:r w:rsidR="00A66593">
              <w:rPr>
                <w:noProof/>
                <w:webHidden/>
              </w:rPr>
              <w:tab/>
            </w:r>
            <w:r>
              <w:rPr>
                <w:noProof/>
                <w:webHidden/>
              </w:rPr>
              <w:fldChar w:fldCharType="begin"/>
            </w:r>
            <w:r w:rsidR="00A66593">
              <w:rPr>
                <w:noProof/>
                <w:webHidden/>
              </w:rPr>
              <w:instrText xml:space="preserve"> PAGEREF _Toc447796995 \h </w:instrText>
            </w:r>
            <w:r>
              <w:rPr>
                <w:noProof/>
                <w:webHidden/>
              </w:rPr>
            </w:r>
            <w:r>
              <w:rPr>
                <w:noProof/>
                <w:webHidden/>
              </w:rPr>
              <w:fldChar w:fldCharType="separate"/>
            </w:r>
            <w:r w:rsidR="006F49E6">
              <w:rPr>
                <w:noProof/>
                <w:webHidden/>
              </w:rPr>
              <w:t>28</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96" w:history="1">
            <w:r w:rsidR="00A66593" w:rsidRPr="007D3E7F">
              <w:rPr>
                <w:rStyle w:val="Hipercze"/>
                <w:noProof/>
              </w:rPr>
              <w:t>Działania informacyjne na targach turystycznych</w:t>
            </w:r>
            <w:r w:rsidR="00A66593">
              <w:rPr>
                <w:noProof/>
                <w:webHidden/>
              </w:rPr>
              <w:tab/>
            </w:r>
            <w:r>
              <w:rPr>
                <w:noProof/>
                <w:webHidden/>
              </w:rPr>
              <w:fldChar w:fldCharType="begin"/>
            </w:r>
            <w:r w:rsidR="00A66593">
              <w:rPr>
                <w:noProof/>
                <w:webHidden/>
              </w:rPr>
              <w:instrText xml:space="preserve"> PAGEREF _Toc447796996 \h </w:instrText>
            </w:r>
            <w:r>
              <w:rPr>
                <w:noProof/>
                <w:webHidden/>
              </w:rPr>
            </w:r>
            <w:r>
              <w:rPr>
                <w:noProof/>
                <w:webHidden/>
              </w:rPr>
              <w:fldChar w:fldCharType="separate"/>
            </w:r>
            <w:r w:rsidR="006F49E6">
              <w:rPr>
                <w:noProof/>
                <w:webHidden/>
              </w:rPr>
              <w:t>29</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6997" w:history="1">
            <w:r w:rsidR="00A66593" w:rsidRPr="007D3E7F">
              <w:rPr>
                <w:rStyle w:val="Hipercze"/>
                <w:noProof/>
              </w:rPr>
              <w:t>PROMOCJA MIASTA I WYDARZENIA KULTURALNE</w:t>
            </w:r>
            <w:r w:rsidR="00A66593">
              <w:rPr>
                <w:noProof/>
                <w:webHidden/>
              </w:rPr>
              <w:tab/>
            </w:r>
            <w:r>
              <w:rPr>
                <w:noProof/>
                <w:webHidden/>
              </w:rPr>
              <w:fldChar w:fldCharType="begin"/>
            </w:r>
            <w:r w:rsidR="00A66593">
              <w:rPr>
                <w:noProof/>
                <w:webHidden/>
              </w:rPr>
              <w:instrText xml:space="preserve"> PAGEREF _Toc447796997 \h </w:instrText>
            </w:r>
            <w:r>
              <w:rPr>
                <w:noProof/>
                <w:webHidden/>
              </w:rPr>
            </w:r>
            <w:r>
              <w:rPr>
                <w:noProof/>
                <w:webHidden/>
              </w:rPr>
              <w:fldChar w:fldCharType="separate"/>
            </w:r>
            <w:r w:rsidR="006F49E6">
              <w:rPr>
                <w:noProof/>
                <w:webHidden/>
              </w:rPr>
              <w:t>29</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98" w:history="1">
            <w:r w:rsidR="00A66593" w:rsidRPr="007D3E7F">
              <w:rPr>
                <w:rStyle w:val="Hipercze"/>
                <w:noProof/>
              </w:rPr>
              <w:t>Dekoracja Miasta</w:t>
            </w:r>
            <w:r w:rsidR="00A66593">
              <w:rPr>
                <w:noProof/>
                <w:webHidden/>
              </w:rPr>
              <w:tab/>
            </w:r>
            <w:r>
              <w:rPr>
                <w:noProof/>
                <w:webHidden/>
              </w:rPr>
              <w:fldChar w:fldCharType="begin"/>
            </w:r>
            <w:r w:rsidR="00A66593">
              <w:rPr>
                <w:noProof/>
                <w:webHidden/>
              </w:rPr>
              <w:instrText xml:space="preserve"> PAGEREF _Toc447796998 \h </w:instrText>
            </w:r>
            <w:r>
              <w:rPr>
                <w:noProof/>
                <w:webHidden/>
              </w:rPr>
            </w:r>
            <w:r>
              <w:rPr>
                <w:noProof/>
                <w:webHidden/>
              </w:rPr>
              <w:fldChar w:fldCharType="separate"/>
            </w:r>
            <w:r w:rsidR="006F49E6">
              <w:rPr>
                <w:noProof/>
                <w:webHidden/>
              </w:rPr>
              <w:t>30</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6999" w:history="1">
            <w:r w:rsidR="00A66593" w:rsidRPr="007D3E7F">
              <w:rPr>
                <w:rStyle w:val="Hipercze"/>
                <w:noProof/>
              </w:rPr>
              <w:t>Działania promocyjne w mediach społecznościowych</w:t>
            </w:r>
            <w:r w:rsidR="00A66593">
              <w:rPr>
                <w:noProof/>
                <w:webHidden/>
              </w:rPr>
              <w:tab/>
            </w:r>
            <w:r>
              <w:rPr>
                <w:noProof/>
                <w:webHidden/>
              </w:rPr>
              <w:fldChar w:fldCharType="begin"/>
            </w:r>
            <w:r w:rsidR="00A66593">
              <w:rPr>
                <w:noProof/>
                <w:webHidden/>
              </w:rPr>
              <w:instrText xml:space="preserve"> PAGEREF _Toc447796999 \h </w:instrText>
            </w:r>
            <w:r>
              <w:rPr>
                <w:noProof/>
                <w:webHidden/>
              </w:rPr>
            </w:r>
            <w:r>
              <w:rPr>
                <w:noProof/>
                <w:webHidden/>
              </w:rPr>
              <w:fldChar w:fldCharType="separate"/>
            </w:r>
            <w:r w:rsidR="006F49E6">
              <w:rPr>
                <w:noProof/>
                <w:webHidden/>
              </w:rPr>
              <w:t>30</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00" w:history="1">
            <w:r w:rsidR="00A66593" w:rsidRPr="007D3E7F">
              <w:rPr>
                <w:rStyle w:val="Hipercze"/>
                <w:noProof/>
              </w:rPr>
              <w:t>Zapewnienie materiałów promocyjnych dedykowanych turyście religijnemu.</w:t>
            </w:r>
            <w:r w:rsidR="00A66593">
              <w:rPr>
                <w:noProof/>
                <w:webHidden/>
              </w:rPr>
              <w:tab/>
            </w:r>
            <w:r>
              <w:rPr>
                <w:noProof/>
                <w:webHidden/>
              </w:rPr>
              <w:fldChar w:fldCharType="begin"/>
            </w:r>
            <w:r w:rsidR="00A66593">
              <w:rPr>
                <w:noProof/>
                <w:webHidden/>
              </w:rPr>
              <w:instrText xml:space="preserve"> PAGEREF _Toc447797000 \h </w:instrText>
            </w:r>
            <w:r>
              <w:rPr>
                <w:noProof/>
                <w:webHidden/>
              </w:rPr>
            </w:r>
            <w:r>
              <w:rPr>
                <w:noProof/>
                <w:webHidden/>
              </w:rPr>
              <w:fldChar w:fldCharType="separate"/>
            </w:r>
            <w:r w:rsidR="006F49E6">
              <w:rPr>
                <w:noProof/>
                <w:webHidden/>
              </w:rPr>
              <w:t>30</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01" w:history="1">
            <w:r w:rsidR="00A66593" w:rsidRPr="007D3E7F">
              <w:rPr>
                <w:rStyle w:val="Hipercze"/>
                <w:noProof/>
              </w:rPr>
              <w:t>Identyfikacja wizualna Miasta</w:t>
            </w:r>
            <w:r w:rsidR="00A66593">
              <w:rPr>
                <w:noProof/>
                <w:webHidden/>
              </w:rPr>
              <w:tab/>
            </w:r>
            <w:r>
              <w:rPr>
                <w:noProof/>
                <w:webHidden/>
              </w:rPr>
              <w:fldChar w:fldCharType="begin"/>
            </w:r>
            <w:r w:rsidR="00A66593">
              <w:rPr>
                <w:noProof/>
                <w:webHidden/>
              </w:rPr>
              <w:instrText xml:space="preserve"> PAGEREF _Toc447797001 \h </w:instrText>
            </w:r>
            <w:r>
              <w:rPr>
                <w:noProof/>
                <w:webHidden/>
              </w:rPr>
            </w:r>
            <w:r>
              <w:rPr>
                <w:noProof/>
                <w:webHidden/>
              </w:rPr>
              <w:fldChar w:fldCharType="separate"/>
            </w:r>
            <w:r w:rsidR="006F49E6">
              <w:rPr>
                <w:noProof/>
                <w:webHidden/>
              </w:rPr>
              <w:t>31</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02" w:history="1">
            <w:r w:rsidR="00A66593" w:rsidRPr="007D3E7F">
              <w:rPr>
                <w:rStyle w:val="Hipercze"/>
                <w:noProof/>
              </w:rPr>
              <w:t>Pozostałe działania promocyjne</w:t>
            </w:r>
            <w:r w:rsidR="00A66593">
              <w:rPr>
                <w:noProof/>
                <w:webHidden/>
              </w:rPr>
              <w:tab/>
            </w:r>
            <w:r>
              <w:rPr>
                <w:noProof/>
                <w:webHidden/>
              </w:rPr>
              <w:fldChar w:fldCharType="begin"/>
            </w:r>
            <w:r w:rsidR="00A66593">
              <w:rPr>
                <w:noProof/>
                <w:webHidden/>
              </w:rPr>
              <w:instrText xml:space="preserve"> PAGEREF _Toc447797002 \h </w:instrText>
            </w:r>
            <w:r>
              <w:rPr>
                <w:noProof/>
                <w:webHidden/>
              </w:rPr>
            </w:r>
            <w:r>
              <w:rPr>
                <w:noProof/>
                <w:webHidden/>
              </w:rPr>
              <w:fldChar w:fldCharType="separate"/>
            </w:r>
            <w:r w:rsidR="006F49E6">
              <w:rPr>
                <w:noProof/>
                <w:webHidden/>
              </w:rPr>
              <w:t>31</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03" w:history="1">
            <w:r w:rsidR="00A66593" w:rsidRPr="007D3E7F">
              <w:rPr>
                <w:rStyle w:val="Hipercze"/>
                <w:noProof/>
              </w:rPr>
              <w:t>Wydarzenia kulturalne</w:t>
            </w:r>
            <w:r w:rsidR="00A66593">
              <w:rPr>
                <w:noProof/>
                <w:webHidden/>
              </w:rPr>
              <w:tab/>
            </w:r>
            <w:r>
              <w:rPr>
                <w:noProof/>
                <w:webHidden/>
              </w:rPr>
              <w:fldChar w:fldCharType="begin"/>
            </w:r>
            <w:r w:rsidR="00A66593">
              <w:rPr>
                <w:noProof/>
                <w:webHidden/>
              </w:rPr>
              <w:instrText xml:space="preserve"> PAGEREF _Toc447797003 \h </w:instrText>
            </w:r>
            <w:r>
              <w:rPr>
                <w:noProof/>
                <w:webHidden/>
              </w:rPr>
            </w:r>
            <w:r>
              <w:rPr>
                <w:noProof/>
                <w:webHidden/>
              </w:rPr>
              <w:fldChar w:fldCharType="separate"/>
            </w:r>
            <w:r w:rsidR="006F49E6">
              <w:rPr>
                <w:noProof/>
                <w:webHidden/>
              </w:rPr>
              <w:t>32</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7004" w:history="1">
            <w:r w:rsidR="00A66593" w:rsidRPr="007D3E7F">
              <w:rPr>
                <w:rStyle w:val="Hipercze"/>
                <w:noProof/>
              </w:rPr>
              <w:t>FINANSE</w:t>
            </w:r>
            <w:r w:rsidR="00A66593">
              <w:rPr>
                <w:noProof/>
                <w:webHidden/>
              </w:rPr>
              <w:tab/>
            </w:r>
            <w:r>
              <w:rPr>
                <w:noProof/>
                <w:webHidden/>
              </w:rPr>
              <w:fldChar w:fldCharType="begin"/>
            </w:r>
            <w:r w:rsidR="00A66593">
              <w:rPr>
                <w:noProof/>
                <w:webHidden/>
              </w:rPr>
              <w:instrText xml:space="preserve"> PAGEREF _Toc447797004 \h </w:instrText>
            </w:r>
            <w:r>
              <w:rPr>
                <w:noProof/>
                <w:webHidden/>
              </w:rPr>
            </w:r>
            <w:r>
              <w:rPr>
                <w:noProof/>
                <w:webHidden/>
              </w:rPr>
              <w:fldChar w:fldCharType="separate"/>
            </w:r>
            <w:r w:rsidR="006F49E6">
              <w:rPr>
                <w:noProof/>
                <w:webHidden/>
              </w:rPr>
              <w:t>33</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7005" w:history="1">
            <w:r w:rsidR="00A66593" w:rsidRPr="007D3E7F">
              <w:rPr>
                <w:rStyle w:val="Hipercze"/>
                <w:noProof/>
              </w:rPr>
              <w:t>ZAŁĄCZNIK NR 1</w:t>
            </w:r>
            <w:r w:rsidR="00A66593">
              <w:rPr>
                <w:noProof/>
                <w:webHidden/>
              </w:rPr>
              <w:tab/>
            </w:r>
            <w:r>
              <w:rPr>
                <w:noProof/>
                <w:webHidden/>
              </w:rPr>
              <w:fldChar w:fldCharType="begin"/>
            </w:r>
            <w:r w:rsidR="00A66593">
              <w:rPr>
                <w:noProof/>
                <w:webHidden/>
              </w:rPr>
              <w:instrText xml:space="preserve"> PAGEREF _Toc447797005 \h </w:instrText>
            </w:r>
            <w:r>
              <w:rPr>
                <w:noProof/>
                <w:webHidden/>
              </w:rPr>
            </w:r>
            <w:r>
              <w:rPr>
                <w:noProof/>
                <w:webHidden/>
              </w:rPr>
              <w:fldChar w:fldCharType="separate"/>
            </w:r>
            <w:r w:rsidR="006F49E6">
              <w:rPr>
                <w:noProof/>
                <w:webHidden/>
              </w:rPr>
              <w:t>35</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06" w:history="1">
            <w:r w:rsidR="00A66593" w:rsidRPr="007D3E7F">
              <w:rPr>
                <w:rStyle w:val="Hipercze"/>
                <w:noProof/>
              </w:rPr>
              <w:t>Wykaz zadań umieszczonych w budżecie Miasta na 2016 rok :</w:t>
            </w:r>
            <w:r w:rsidR="00A66593">
              <w:rPr>
                <w:noProof/>
                <w:webHidden/>
              </w:rPr>
              <w:tab/>
            </w:r>
            <w:r>
              <w:rPr>
                <w:noProof/>
                <w:webHidden/>
              </w:rPr>
              <w:fldChar w:fldCharType="begin"/>
            </w:r>
            <w:r w:rsidR="00A66593">
              <w:rPr>
                <w:noProof/>
                <w:webHidden/>
              </w:rPr>
              <w:instrText xml:space="preserve"> PAGEREF _Toc447797006 \h </w:instrText>
            </w:r>
            <w:r>
              <w:rPr>
                <w:noProof/>
                <w:webHidden/>
              </w:rPr>
            </w:r>
            <w:r>
              <w:rPr>
                <w:noProof/>
                <w:webHidden/>
              </w:rPr>
              <w:fldChar w:fldCharType="separate"/>
            </w:r>
            <w:r w:rsidR="006F49E6">
              <w:rPr>
                <w:noProof/>
                <w:webHidden/>
              </w:rPr>
              <w:t>35</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7007" w:history="1">
            <w:r w:rsidR="00A66593" w:rsidRPr="007D3E7F">
              <w:rPr>
                <w:rStyle w:val="Hipercze"/>
                <w:noProof/>
              </w:rPr>
              <w:t>ZAŁĄCZNIK NR 2</w:t>
            </w:r>
            <w:r w:rsidR="00A66593">
              <w:rPr>
                <w:noProof/>
                <w:webHidden/>
              </w:rPr>
              <w:tab/>
            </w:r>
            <w:r>
              <w:rPr>
                <w:noProof/>
                <w:webHidden/>
              </w:rPr>
              <w:fldChar w:fldCharType="begin"/>
            </w:r>
            <w:r w:rsidR="00A66593">
              <w:rPr>
                <w:noProof/>
                <w:webHidden/>
              </w:rPr>
              <w:instrText xml:space="preserve"> PAGEREF _Toc447797007 \h </w:instrText>
            </w:r>
            <w:r>
              <w:rPr>
                <w:noProof/>
                <w:webHidden/>
              </w:rPr>
            </w:r>
            <w:r>
              <w:rPr>
                <w:noProof/>
                <w:webHidden/>
              </w:rPr>
              <w:fldChar w:fldCharType="separate"/>
            </w:r>
            <w:r w:rsidR="006F49E6">
              <w:rPr>
                <w:noProof/>
                <w:webHidden/>
              </w:rPr>
              <w:t>37</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08" w:history="1">
            <w:r w:rsidR="00A66593" w:rsidRPr="007D3E7F">
              <w:rPr>
                <w:rStyle w:val="Hipercze"/>
                <w:noProof/>
              </w:rPr>
              <w:t>Wykaz wniosków o dofinansowanie zadań własnych Gminny złożonych we wrześniu 2015 roku do Małopolskiego Urzędu Wojewódzkiego:</w:t>
            </w:r>
            <w:r w:rsidR="00A66593">
              <w:rPr>
                <w:noProof/>
                <w:webHidden/>
              </w:rPr>
              <w:tab/>
            </w:r>
            <w:r>
              <w:rPr>
                <w:noProof/>
                <w:webHidden/>
              </w:rPr>
              <w:fldChar w:fldCharType="begin"/>
            </w:r>
            <w:r w:rsidR="00A66593">
              <w:rPr>
                <w:noProof/>
                <w:webHidden/>
              </w:rPr>
              <w:instrText xml:space="preserve"> PAGEREF _Toc447797008 \h </w:instrText>
            </w:r>
            <w:r>
              <w:rPr>
                <w:noProof/>
                <w:webHidden/>
              </w:rPr>
            </w:r>
            <w:r>
              <w:rPr>
                <w:noProof/>
                <w:webHidden/>
              </w:rPr>
              <w:fldChar w:fldCharType="separate"/>
            </w:r>
            <w:r w:rsidR="006F49E6">
              <w:rPr>
                <w:noProof/>
                <w:webHidden/>
              </w:rPr>
              <w:t>37</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7009" w:history="1">
            <w:r w:rsidR="00A66593" w:rsidRPr="007D3E7F">
              <w:rPr>
                <w:rStyle w:val="Hipercze"/>
                <w:noProof/>
              </w:rPr>
              <w:t>ZAŁĄCZNIK NR 3</w:t>
            </w:r>
            <w:r w:rsidR="00A66593">
              <w:rPr>
                <w:noProof/>
                <w:webHidden/>
              </w:rPr>
              <w:tab/>
            </w:r>
            <w:r>
              <w:rPr>
                <w:noProof/>
                <w:webHidden/>
              </w:rPr>
              <w:fldChar w:fldCharType="begin"/>
            </w:r>
            <w:r w:rsidR="00A66593">
              <w:rPr>
                <w:noProof/>
                <w:webHidden/>
              </w:rPr>
              <w:instrText xml:space="preserve"> PAGEREF _Toc447797009 \h </w:instrText>
            </w:r>
            <w:r>
              <w:rPr>
                <w:noProof/>
                <w:webHidden/>
              </w:rPr>
            </w:r>
            <w:r>
              <w:rPr>
                <w:noProof/>
                <w:webHidden/>
              </w:rPr>
              <w:fldChar w:fldCharType="separate"/>
            </w:r>
            <w:r w:rsidR="006F49E6">
              <w:rPr>
                <w:noProof/>
                <w:webHidden/>
              </w:rPr>
              <w:t>39</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10" w:history="1">
            <w:r w:rsidR="00A66593" w:rsidRPr="007D3E7F">
              <w:rPr>
                <w:rStyle w:val="Hipercze"/>
                <w:noProof/>
              </w:rPr>
              <w:t>Wykaz terenów i obiektów zarezerwowanych na wniosek KO ŚDM</w:t>
            </w:r>
            <w:r w:rsidR="00A66593">
              <w:rPr>
                <w:noProof/>
                <w:webHidden/>
              </w:rPr>
              <w:tab/>
            </w:r>
            <w:r>
              <w:rPr>
                <w:noProof/>
                <w:webHidden/>
              </w:rPr>
              <w:fldChar w:fldCharType="begin"/>
            </w:r>
            <w:r w:rsidR="00A66593">
              <w:rPr>
                <w:noProof/>
                <w:webHidden/>
              </w:rPr>
              <w:instrText xml:space="preserve"> PAGEREF _Toc447797010 \h </w:instrText>
            </w:r>
            <w:r>
              <w:rPr>
                <w:noProof/>
                <w:webHidden/>
              </w:rPr>
            </w:r>
            <w:r>
              <w:rPr>
                <w:noProof/>
                <w:webHidden/>
              </w:rPr>
              <w:fldChar w:fldCharType="separate"/>
            </w:r>
            <w:r w:rsidR="006F49E6">
              <w:rPr>
                <w:noProof/>
                <w:webHidden/>
              </w:rPr>
              <w:t>39</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7011" w:history="1">
            <w:r w:rsidR="00A66593" w:rsidRPr="007D3E7F">
              <w:rPr>
                <w:rStyle w:val="Hipercze"/>
                <w:noProof/>
              </w:rPr>
              <w:t>ZAŁĄCZNIK NR 4</w:t>
            </w:r>
            <w:r w:rsidR="00A66593">
              <w:rPr>
                <w:noProof/>
                <w:webHidden/>
              </w:rPr>
              <w:tab/>
            </w:r>
            <w:r>
              <w:rPr>
                <w:noProof/>
                <w:webHidden/>
              </w:rPr>
              <w:fldChar w:fldCharType="begin"/>
            </w:r>
            <w:r w:rsidR="00A66593">
              <w:rPr>
                <w:noProof/>
                <w:webHidden/>
              </w:rPr>
              <w:instrText xml:space="preserve"> PAGEREF _Toc447797011 \h </w:instrText>
            </w:r>
            <w:r>
              <w:rPr>
                <w:noProof/>
                <w:webHidden/>
              </w:rPr>
            </w:r>
            <w:r>
              <w:rPr>
                <w:noProof/>
                <w:webHidden/>
              </w:rPr>
              <w:fldChar w:fldCharType="separate"/>
            </w:r>
            <w:r w:rsidR="006F49E6">
              <w:rPr>
                <w:noProof/>
                <w:webHidden/>
              </w:rPr>
              <w:t>48</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12" w:history="1">
            <w:r w:rsidR="00A66593" w:rsidRPr="007D3E7F">
              <w:rPr>
                <w:rStyle w:val="Hipercze"/>
                <w:noProof/>
              </w:rPr>
              <w:t>WYKAZ MIEJSC KATECHEZ ORAZ WYDARZEŃ KULTURALNYCH</w:t>
            </w:r>
            <w:r w:rsidR="00A66593">
              <w:rPr>
                <w:noProof/>
                <w:webHidden/>
              </w:rPr>
              <w:tab/>
            </w:r>
            <w:r>
              <w:rPr>
                <w:noProof/>
                <w:webHidden/>
              </w:rPr>
              <w:fldChar w:fldCharType="begin"/>
            </w:r>
            <w:r w:rsidR="00A66593">
              <w:rPr>
                <w:noProof/>
                <w:webHidden/>
              </w:rPr>
              <w:instrText xml:space="preserve"> PAGEREF _Toc447797012 \h </w:instrText>
            </w:r>
            <w:r>
              <w:rPr>
                <w:noProof/>
                <w:webHidden/>
              </w:rPr>
            </w:r>
            <w:r>
              <w:rPr>
                <w:noProof/>
                <w:webHidden/>
              </w:rPr>
              <w:fldChar w:fldCharType="separate"/>
            </w:r>
            <w:r w:rsidR="006F49E6">
              <w:rPr>
                <w:noProof/>
                <w:webHidden/>
              </w:rPr>
              <w:t>48</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7013" w:history="1">
            <w:r w:rsidR="00A66593" w:rsidRPr="007D3E7F">
              <w:rPr>
                <w:rStyle w:val="Hipercze"/>
                <w:noProof/>
              </w:rPr>
              <w:t>Wykaz obiektów w których odbywać się będą katechezy</w:t>
            </w:r>
            <w:r w:rsidR="00A66593">
              <w:rPr>
                <w:noProof/>
                <w:webHidden/>
              </w:rPr>
              <w:tab/>
            </w:r>
            <w:r>
              <w:rPr>
                <w:noProof/>
                <w:webHidden/>
              </w:rPr>
              <w:fldChar w:fldCharType="begin"/>
            </w:r>
            <w:r w:rsidR="00A66593">
              <w:rPr>
                <w:noProof/>
                <w:webHidden/>
              </w:rPr>
              <w:instrText xml:space="preserve"> PAGEREF _Toc447797013 \h </w:instrText>
            </w:r>
            <w:r>
              <w:rPr>
                <w:noProof/>
                <w:webHidden/>
              </w:rPr>
            </w:r>
            <w:r>
              <w:rPr>
                <w:noProof/>
                <w:webHidden/>
              </w:rPr>
              <w:fldChar w:fldCharType="separate"/>
            </w:r>
            <w:r w:rsidR="006F49E6">
              <w:rPr>
                <w:noProof/>
                <w:webHidden/>
              </w:rPr>
              <w:t>48</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7014" w:history="1">
            <w:r w:rsidR="00A66593" w:rsidRPr="007D3E7F">
              <w:rPr>
                <w:rStyle w:val="Hipercze"/>
                <w:noProof/>
              </w:rPr>
              <w:t>Miejsca wydarzeń kulturalnych</w:t>
            </w:r>
            <w:r w:rsidR="00A66593">
              <w:rPr>
                <w:noProof/>
                <w:webHidden/>
              </w:rPr>
              <w:tab/>
            </w:r>
            <w:r>
              <w:rPr>
                <w:noProof/>
                <w:webHidden/>
              </w:rPr>
              <w:fldChar w:fldCharType="begin"/>
            </w:r>
            <w:r w:rsidR="00A66593">
              <w:rPr>
                <w:noProof/>
                <w:webHidden/>
              </w:rPr>
              <w:instrText xml:space="preserve"> PAGEREF _Toc447797014 \h </w:instrText>
            </w:r>
            <w:r>
              <w:rPr>
                <w:noProof/>
                <w:webHidden/>
              </w:rPr>
            </w:r>
            <w:r>
              <w:rPr>
                <w:noProof/>
                <w:webHidden/>
              </w:rPr>
              <w:fldChar w:fldCharType="separate"/>
            </w:r>
            <w:r w:rsidR="006F49E6">
              <w:rPr>
                <w:noProof/>
                <w:webHidden/>
              </w:rPr>
              <w:t>51</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7015" w:history="1">
            <w:r w:rsidR="00A66593" w:rsidRPr="007D3E7F">
              <w:rPr>
                <w:rStyle w:val="Hipercze"/>
                <w:noProof/>
              </w:rPr>
              <w:t>Festiwal Młodych</w:t>
            </w:r>
            <w:r w:rsidR="00A66593">
              <w:rPr>
                <w:noProof/>
                <w:webHidden/>
              </w:rPr>
              <w:tab/>
            </w:r>
            <w:r>
              <w:rPr>
                <w:noProof/>
                <w:webHidden/>
              </w:rPr>
              <w:fldChar w:fldCharType="begin"/>
            </w:r>
            <w:r w:rsidR="00A66593">
              <w:rPr>
                <w:noProof/>
                <w:webHidden/>
              </w:rPr>
              <w:instrText xml:space="preserve"> PAGEREF _Toc447797015 \h </w:instrText>
            </w:r>
            <w:r>
              <w:rPr>
                <w:noProof/>
                <w:webHidden/>
              </w:rPr>
            </w:r>
            <w:r>
              <w:rPr>
                <w:noProof/>
                <w:webHidden/>
              </w:rPr>
              <w:fldChar w:fldCharType="separate"/>
            </w:r>
            <w:r w:rsidR="006F49E6">
              <w:rPr>
                <w:noProof/>
                <w:webHidden/>
              </w:rPr>
              <w:t>54</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7016" w:history="1">
            <w:r w:rsidR="00A66593" w:rsidRPr="007D3E7F">
              <w:rPr>
                <w:rStyle w:val="Hipercze"/>
                <w:noProof/>
              </w:rPr>
              <w:t>ZAŁĄCZNIK 5</w:t>
            </w:r>
            <w:r w:rsidR="00A66593">
              <w:rPr>
                <w:noProof/>
                <w:webHidden/>
              </w:rPr>
              <w:tab/>
            </w:r>
            <w:r>
              <w:rPr>
                <w:noProof/>
                <w:webHidden/>
              </w:rPr>
              <w:fldChar w:fldCharType="begin"/>
            </w:r>
            <w:r w:rsidR="00A66593">
              <w:rPr>
                <w:noProof/>
                <w:webHidden/>
              </w:rPr>
              <w:instrText xml:space="preserve"> PAGEREF _Toc447797016 \h </w:instrText>
            </w:r>
            <w:r>
              <w:rPr>
                <w:noProof/>
                <w:webHidden/>
              </w:rPr>
            </w:r>
            <w:r>
              <w:rPr>
                <w:noProof/>
                <w:webHidden/>
              </w:rPr>
              <w:fldChar w:fldCharType="separate"/>
            </w:r>
            <w:r w:rsidR="006F49E6">
              <w:rPr>
                <w:noProof/>
                <w:webHidden/>
              </w:rPr>
              <w:t>55</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17" w:history="1">
            <w:r w:rsidR="00A66593" w:rsidRPr="007D3E7F">
              <w:rPr>
                <w:rStyle w:val="Hipercze"/>
                <w:noProof/>
              </w:rPr>
              <w:t>Wykaz członków Zespołu Zadaniowego ŚDM 2016 w GMK powołanego Zarządzeniem Prezydenta Miasta Krakowa 3273/2014 z dnia 13.11.2014 wg stanu na 29.02.2016</w:t>
            </w:r>
            <w:r w:rsidR="00A66593">
              <w:rPr>
                <w:noProof/>
                <w:webHidden/>
              </w:rPr>
              <w:tab/>
            </w:r>
            <w:r>
              <w:rPr>
                <w:noProof/>
                <w:webHidden/>
              </w:rPr>
              <w:fldChar w:fldCharType="begin"/>
            </w:r>
            <w:r w:rsidR="00A66593">
              <w:rPr>
                <w:noProof/>
                <w:webHidden/>
              </w:rPr>
              <w:instrText xml:space="preserve"> PAGEREF _Toc447797017 \h </w:instrText>
            </w:r>
            <w:r>
              <w:rPr>
                <w:noProof/>
                <w:webHidden/>
              </w:rPr>
            </w:r>
            <w:r>
              <w:rPr>
                <w:noProof/>
                <w:webHidden/>
              </w:rPr>
              <w:fldChar w:fldCharType="separate"/>
            </w:r>
            <w:r w:rsidR="006F49E6">
              <w:rPr>
                <w:noProof/>
                <w:webHidden/>
              </w:rPr>
              <w:t>55</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7018" w:history="1">
            <w:r w:rsidR="00A66593" w:rsidRPr="007D3E7F">
              <w:rPr>
                <w:rStyle w:val="Hipercze"/>
                <w:noProof/>
              </w:rPr>
              <w:t>Załącznik nr 6</w:t>
            </w:r>
            <w:r w:rsidR="00A66593">
              <w:rPr>
                <w:noProof/>
                <w:webHidden/>
              </w:rPr>
              <w:tab/>
            </w:r>
            <w:r>
              <w:rPr>
                <w:noProof/>
                <w:webHidden/>
              </w:rPr>
              <w:fldChar w:fldCharType="begin"/>
            </w:r>
            <w:r w:rsidR="00A66593">
              <w:rPr>
                <w:noProof/>
                <w:webHidden/>
              </w:rPr>
              <w:instrText xml:space="preserve"> PAGEREF _Toc447797018 \h </w:instrText>
            </w:r>
            <w:r>
              <w:rPr>
                <w:noProof/>
                <w:webHidden/>
              </w:rPr>
            </w:r>
            <w:r>
              <w:rPr>
                <w:noProof/>
                <w:webHidden/>
              </w:rPr>
              <w:fldChar w:fldCharType="separate"/>
            </w:r>
            <w:r w:rsidR="006F49E6">
              <w:rPr>
                <w:noProof/>
                <w:webHidden/>
              </w:rPr>
              <w:t>56</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19" w:history="1">
            <w:r w:rsidR="00A66593" w:rsidRPr="007D3E7F">
              <w:rPr>
                <w:rStyle w:val="Hipercze"/>
                <w:noProof/>
              </w:rPr>
              <w:t>Wykaz punktów poboru wody</w:t>
            </w:r>
            <w:r w:rsidR="00A66593">
              <w:rPr>
                <w:noProof/>
                <w:webHidden/>
              </w:rPr>
              <w:tab/>
            </w:r>
            <w:r>
              <w:rPr>
                <w:noProof/>
                <w:webHidden/>
              </w:rPr>
              <w:fldChar w:fldCharType="begin"/>
            </w:r>
            <w:r w:rsidR="00A66593">
              <w:rPr>
                <w:noProof/>
                <w:webHidden/>
              </w:rPr>
              <w:instrText xml:space="preserve"> PAGEREF _Toc447797019 \h </w:instrText>
            </w:r>
            <w:r>
              <w:rPr>
                <w:noProof/>
                <w:webHidden/>
              </w:rPr>
            </w:r>
            <w:r>
              <w:rPr>
                <w:noProof/>
                <w:webHidden/>
              </w:rPr>
              <w:fldChar w:fldCharType="separate"/>
            </w:r>
            <w:r w:rsidR="006F49E6">
              <w:rPr>
                <w:noProof/>
                <w:webHidden/>
              </w:rPr>
              <w:t>56</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7020" w:history="1">
            <w:r w:rsidR="00A66593" w:rsidRPr="007D3E7F">
              <w:rPr>
                <w:rStyle w:val="Hipercze"/>
                <w:noProof/>
              </w:rPr>
              <w:t>Wykaz studni głębinowych i artezyjskich</w:t>
            </w:r>
            <w:r w:rsidR="00A66593">
              <w:rPr>
                <w:noProof/>
                <w:webHidden/>
              </w:rPr>
              <w:tab/>
            </w:r>
            <w:r>
              <w:rPr>
                <w:noProof/>
                <w:webHidden/>
              </w:rPr>
              <w:fldChar w:fldCharType="begin"/>
            </w:r>
            <w:r w:rsidR="00A66593">
              <w:rPr>
                <w:noProof/>
                <w:webHidden/>
              </w:rPr>
              <w:instrText xml:space="preserve"> PAGEREF _Toc447797020 \h </w:instrText>
            </w:r>
            <w:r>
              <w:rPr>
                <w:noProof/>
                <w:webHidden/>
              </w:rPr>
            </w:r>
            <w:r>
              <w:rPr>
                <w:noProof/>
                <w:webHidden/>
              </w:rPr>
              <w:fldChar w:fldCharType="separate"/>
            </w:r>
            <w:r w:rsidR="006F49E6">
              <w:rPr>
                <w:noProof/>
                <w:webHidden/>
              </w:rPr>
              <w:t>56</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7021" w:history="1">
            <w:r w:rsidR="00A66593" w:rsidRPr="007D3E7F">
              <w:rPr>
                <w:rStyle w:val="Hipercze"/>
                <w:noProof/>
              </w:rPr>
              <w:t>Lokalizacja  zdrojów, pitników, studni, stojaków i nasad hydrantowych do celów poboru wody dla pielgrzymów w okresie śdm</w:t>
            </w:r>
            <w:r w:rsidR="00A66593">
              <w:rPr>
                <w:noProof/>
                <w:webHidden/>
              </w:rPr>
              <w:tab/>
            </w:r>
            <w:r>
              <w:rPr>
                <w:noProof/>
                <w:webHidden/>
              </w:rPr>
              <w:fldChar w:fldCharType="begin"/>
            </w:r>
            <w:r w:rsidR="00A66593">
              <w:rPr>
                <w:noProof/>
                <w:webHidden/>
              </w:rPr>
              <w:instrText xml:space="preserve"> PAGEREF _Toc447797021 \h </w:instrText>
            </w:r>
            <w:r>
              <w:rPr>
                <w:noProof/>
                <w:webHidden/>
              </w:rPr>
            </w:r>
            <w:r>
              <w:rPr>
                <w:noProof/>
                <w:webHidden/>
              </w:rPr>
              <w:fldChar w:fldCharType="separate"/>
            </w:r>
            <w:r w:rsidR="006F49E6">
              <w:rPr>
                <w:noProof/>
                <w:webHidden/>
              </w:rPr>
              <w:t>56</w:t>
            </w:r>
            <w:r>
              <w:rPr>
                <w:noProof/>
                <w:webHidden/>
              </w:rPr>
              <w:fldChar w:fldCharType="end"/>
            </w:r>
          </w:hyperlink>
        </w:p>
        <w:p w:rsidR="00A66593" w:rsidRDefault="001F00C4">
          <w:pPr>
            <w:pStyle w:val="Spistreci1"/>
            <w:tabs>
              <w:tab w:val="right" w:leader="dot" w:pos="9056"/>
            </w:tabs>
            <w:rPr>
              <w:rFonts w:eastAsiaTheme="minorEastAsia"/>
              <w:b w:val="0"/>
              <w:caps w:val="0"/>
              <w:noProof/>
              <w:lang w:eastAsia="pl-PL"/>
            </w:rPr>
          </w:pPr>
          <w:hyperlink w:anchor="_Toc447797022" w:history="1">
            <w:r w:rsidR="00A66593" w:rsidRPr="007D3E7F">
              <w:rPr>
                <w:rStyle w:val="Hipercze"/>
                <w:noProof/>
              </w:rPr>
              <w:t>Załącznik nr 7</w:t>
            </w:r>
            <w:r w:rsidR="00A66593">
              <w:rPr>
                <w:noProof/>
                <w:webHidden/>
              </w:rPr>
              <w:tab/>
            </w:r>
            <w:r>
              <w:rPr>
                <w:noProof/>
                <w:webHidden/>
              </w:rPr>
              <w:fldChar w:fldCharType="begin"/>
            </w:r>
            <w:r w:rsidR="00A66593">
              <w:rPr>
                <w:noProof/>
                <w:webHidden/>
              </w:rPr>
              <w:instrText xml:space="preserve"> PAGEREF _Toc447797022 \h </w:instrText>
            </w:r>
            <w:r>
              <w:rPr>
                <w:noProof/>
                <w:webHidden/>
              </w:rPr>
            </w:r>
            <w:r>
              <w:rPr>
                <w:noProof/>
                <w:webHidden/>
              </w:rPr>
              <w:fldChar w:fldCharType="separate"/>
            </w:r>
            <w:r w:rsidR="006F49E6">
              <w:rPr>
                <w:noProof/>
                <w:webHidden/>
              </w:rPr>
              <w:t>59</w:t>
            </w:r>
            <w:r>
              <w:rPr>
                <w:noProof/>
                <w:webHidden/>
              </w:rPr>
              <w:fldChar w:fldCharType="end"/>
            </w:r>
          </w:hyperlink>
        </w:p>
        <w:p w:rsidR="00A66593" w:rsidRDefault="001F00C4">
          <w:pPr>
            <w:pStyle w:val="Spistreci2"/>
            <w:tabs>
              <w:tab w:val="right" w:leader="dot" w:pos="9056"/>
            </w:tabs>
            <w:rPr>
              <w:rFonts w:eastAsiaTheme="minorEastAsia"/>
              <w:smallCaps w:val="0"/>
              <w:noProof/>
              <w:lang w:eastAsia="pl-PL"/>
            </w:rPr>
          </w:pPr>
          <w:hyperlink w:anchor="_Toc447797023" w:history="1">
            <w:r w:rsidR="00A66593" w:rsidRPr="007D3E7F">
              <w:rPr>
                <w:rStyle w:val="Hipercze"/>
                <w:noProof/>
              </w:rPr>
              <w:t>Wykaz miejsc parkingowych</w:t>
            </w:r>
            <w:r w:rsidR="00A66593">
              <w:rPr>
                <w:noProof/>
                <w:webHidden/>
              </w:rPr>
              <w:tab/>
            </w:r>
            <w:r>
              <w:rPr>
                <w:noProof/>
                <w:webHidden/>
              </w:rPr>
              <w:fldChar w:fldCharType="begin"/>
            </w:r>
            <w:r w:rsidR="00A66593">
              <w:rPr>
                <w:noProof/>
                <w:webHidden/>
              </w:rPr>
              <w:instrText xml:space="preserve"> PAGEREF _Toc447797023 \h </w:instrText>
            </w:r>
            <w:r>
              <w:rPr>
                <w:noProof/>
                <w:webHidden/>
              </w:rPr>
            </w:r>
            <w:r>
              <w:rPr>
                <w:noProof/>
                <w:webHidden/>
              </w:rPr>
              <w:fldChar w:fldCharType="separate"/>
            </w:r>
            <w:r w:rsidR="006F49E6">
              <w:rPr>
                <w:noProof/>
                <w:webHidden/>
              </w:rPr>
              <w:t>59</w:t>
            </w:r>
            <w:r>
              <w:rPr>
                <w:noProof/>
                <w:webHidden/>
              </w:rPr>
              <w:fldChar w:fldCharType="end"/>
            </w:r>
          </w:hyperlink>
        </w:p>
        <w:p w:rsidR="00A66593" w:rsidRDefault="001F00C4">
          <w:pPr>
            <w:pStyle w:val="Spistreci3"/>
            <w:tabs>
              <w:tab w:val="right" w:leader="dot" w:pos="9056"/>
            </w:tabs>
            <w:rPr>
              <w:rFonts w:eastAsiaTheme="minorEastAsia"/>
              <w:i w:val="0"/>
              <w:noProof/>
              <w:lang w:eastAsia="pl-PL"/>
            </w:rPr>
          </w:pPr>
          <w:hyperlink w:anchor="_Toc447797024" w:history="1">
            <w:r w:rsidR="00A66593" w:rsidRPr="007D3E7F">
              <w:rPr>
                <w:rStyle w:val="Hipercze"/>
                <w:noProof/>
              </w:rPr>
              <w:t>Parkingi dla autokarów w ciągach ulic</w:t>
            </w:r>
            <w:r w:rsidR="00A66593">
              <w:rPr>
                <w:noProof/>
                <w:webHidden/>
              </w:rPr>
              <w:tab/>
            </w:r>
            <w:r>
              <w:rPr>
                <w:noProof/>
                <w:webHidden/>
              </w:rPr>
              <w:fldChar w:fldCharType="begin"/>
            </w:r>
            <w:r w:rsidR="00A66593">
              <w:rPr>
                <w:noProof/>
                <w:webHidden/>
              </w:rPr>
              <w:instrText xml:space="preserve"> PAGEREF _Toc447797024 \h </w:instrText>
            </w:r>
            <w:r>
              <w:rPr>
                <w:noProof/>
                <w:webHidden/>
              </w:rPr>
            </w:r>
            <w:r>
              <w:rPr>
                <w:noProof/>
                <w:webHidden/>
              </w:rPr>
              <w:fldChar w:fldCharType="separate"/>
            </w:r>
            <w:r w:rsidR="006F49E6">
              <w:rPr>
                <w:noProof/>
                <w:webHidden/>
              </w:rPr>
              <w:t>59</w:t>
            </w:r>
            <w:r>
              <w:rPr>
                <w:noProof/>
                <w:webHidden/>
              </w:rPr>
              <w:fldChar w:fldCharType="end"/>
            </w:r>
          </w:hyperlink>
        </w:p>
        <w:p w:rsidR="009F5CC2" w:rsidRDefault="001F00C4" w:rsidP="00661317">
          <w:pPr>
            <w:spacing w:line="276" w:lineRule="auto"/>
            <w:jc w:val="both"/>
          </w:pPr>
          <w:r>
            <w:rPr>
              <w:b/>
              <w:bCs/>
              <w:noProof/>
            </w:rPr>
            <w:fldChar w:fldCharType="end"/>
          </w:r>
        </w:p>
      </w:sdtContent>
    </w:sdt>
    <w:p w:rsidR="00896D15" w:rsidRDefault="00896D15" w:rsidP="00661317">
      <w:pPr>
        <w:spacing w:line="276" w:lineRule="auto"/>
        <w:ind w:firstLine="708"/>
        <w:jc w:val="both"/>
      </w:pPr>
    </w:p>
    <w:p w:rsidR="00896D15" w:rsidRDefault="00896D15" w:rsidP="00661317">
      <w:pPr>
        <w:spacing w:line="276" w:lineRule="auto"/>
        <w:jc w:val="both"/>
      </w:pPr>
      <w:r>
        <w:br w:type="page"/>
      </w:r>
    </w:p>
    <w:p w:rsidR="00896D15" w:rsidRDefault="009F5CC2" w:rsidP="00661317">
      <w:pPr>
        <w:pStyle w:val="Nagwek1"/>
        <w:spacing w:line="276" w:lineRule="auto"/>
        <w:jc w:val="both"/>
      </w:pPr>
      <w:bookmarkStart w:id="0" w:name="_Toc447796957"/>
      <w:r>
        <w:t>WSTĘP</w:t>
      </w:r>
      <w:bookmarkEnd w:id="0"/>
    </w:p>
    <w:p w:rsidR="00C36659" w:rsidRDefault="00C36659" w:rsidP="00661317">
      <w:pPr>
        <w:spacing w:line="276" w:lineRule="auto"/>
        <w:ind w:firstLine="708"/>
        <w:jc w:val="both"/>
      </w:pPr>
    </w:p>
    <w:p w:rsidR="008B7DBF" w:rsidRDefault="00792381" w:rsidP="00661317">
      <w:pPr>
        <w:spacing w:line="276" w:lineRule="auto"/>
        <w:ind w:firstLine="708"/>
        <w:jc w:val="both"/>
      </w:pPr>
      <w:r>
        <w:t xml:space="preserve">Światowe Dni Młodzieży to zapoczątkowana przez </w:t>
      </w:r>
      <w:r w:rsidR="00235861" w:rsidRPr="00852ECB">
        <w:t>św.</w:t>
      </w:r>
      <w:r w:rsidR="00235861" w:rsidRPr="00235861">
        <w:rPr>
          <w:color w:val="FF0000"/>
        </w:rPr>
        <w:t xml:space="preserve"> </w:t>
      </w:r>
      <w:r>
        <w:t xml:space="preserve">Jana Pawła II tradycja spotkań katolickiej młodzieży. </w:t>
      </w:r>
      <w:r w:rsidR="00C505B5">
        <w:t>O</w:t>
      </w:r>
      <w:r>
        <w:t>rganizowa</w:t>
      </w:r>
      <w:r w:rsidR="00896D15">
        <w:t xml:space="preserve">ne są </w:t>
      </w:r>
      <w:r w:rsidR="00C505B5">
        <w:t xml:space="preserve">one </w:t>
      </w:r>
      <w:r w:rsidR="00896D15">
        <w:t xml:space="preserve">od 1985 roku regularnie </w:t>
      </w:r>
      <w:r>
        <w:t>w formie religijnego fe</w:t>
      </w:r>
      <w:r w:rsidR="00C505B5">
        <w:t>stiwalu skupiającego młodzież z </w:t>
      </w:r>
      <w:r>
        <w:t>całego świata.</w:t>
      </w:r>
    </w:p>
    <w:p w:rsidR="008B7DBF" w:rsidRDefault="008B7DBF" w:rsidP="00661317">
      <w:pPr>
        <w:spacing w:line="276" w:lineRule="auto"/>
        <w:ind w:firstLine="708"/>
        <w:jc w:val="both"/>
      </w:pPr>
    </w:p>
    <w:p w:rsidR="00792381" w:rsidRDefault="00792381" w:rsidP="00661317">
      <w:pPr>
        <w:spacing w:line="276" w:lineRule="auto"/>
        <w:ind w:firstLine="708"/>
        <w:jc w:val="both"/>
      </w:pPr>
      <w:r>
        <w:t xml:space="preserve">W spotkaniach tych uczestniczą </w:t>
      </w:r>
      <w:r w:rsidR="0001460A">
        <w:t>pielgrzymi</w:t>
      </w:r>
      <w:r w:rsidR="00954B7A">
        <w:t xml:space="preserve"> pochodzący</w:t>
      </w:r>
      <w:r>
        <w:t xml:space="preserve"> z różnych krajów. Największą liczbę uczestników odnotowano podczas Świat</w:t>
      </w:r>
      <w:r w:rsidR="00896D15">
        <w:t>owych Dni Młodzieży w Manili</w:t>
      </w:r>
      <w:r>
        <w:t xml:space="preserve"> w roku 1995. W </w:t>
      </w:r>
      <w:r w:rsidR="00896D15">
        <w:t xml:space="preserve">wydarzeniu tym udział </w:t>
      </w:r>
      <w:r w:rsidR="00954B7A">
        <w:t>wzięło</w:t>
      </w:r>
      <w:r>
        <w:t xml:space="preserve"> około 4 mln osób. Ostatnie spotkanie </w:t>
      </w:r>
      <w:r w:rsidR="00896D15">
        <w:t>w </w:t>
      </w:r>
      <w:r>
        <w:t>2013 roku w Rio de Janeiro zgromadziło około 3,7 mln osób.</w:t>
      </w:r>
      <w:r w:rsidR="009F5CC2">
        <w:t xml:space="preserve"> Na zakończenie </w:t>
      </w:r>
      <w:r w:rsidR="0009618E">
        <w:t xml:space="preserve">uroczystości </w:t>
      </w:r>
      <w:r w:rsidR="00292271">
        <w:t>w </w:t>
      </w:r>
      <w:r w:rsidR="009F5CC2">
        <w:t xml:space="preserve">Rio de Janeiro Jego Świętobliwość Papież Franciszek ogłosił zgromadzonym, że </w:t>
      </w:r>
      <w:r w:rsidR="0001460A">
        <w:t>kolejne spotkanie w ramach</w:t>
      </w:r>
      <w:r w:rsidR="0009618E">
        <w:t xml:space="preserve"> Światowych Dni Młodzieży </w:t>
      </w:r>
      <w:r w:rsidR="0001460A">
        <w:t>od</w:t>
      </w:r>
      <w:r w:rsidR="0009618E">
        <w:t>będzie</w:t>
      </w:r>
      <w:r w:rsidR="0001460A">
        <w:t xml:space="preserve"> </w:t>
      </w:r>
      <w:r w:rsidR="00060518">
        <w:t xml:space="preserve">się </w:t>
      </w:r>
      <w:r w:rsidR="0001460A">
        <w:t>w 2016 roku</w:t>
      </w:r>
      <w:r w:rsidR="0009618E">
        <w:t xml:space="preserve"> </w:t>
      </w:r>
      <w:r w:rsidR="0001460A">
        <w:t xml:space="preserve">w </w:t>
      </w:r>
      <w:r w:rsidR="0009618E">
        <w:t>Pols</w:t>
      </w:r>
      <w:r w:rsidR="0001460A">
        <w:t>ce, w Krakowie</w:t>
      </w:r>
      <w:r w:rsidR="0009618E">
        <w:t>.</w:t>
      </w:r>
    </w:p>
    <w:p w:rsidR="00792381" w:rsidRDefault="00792381" w:rsidP="00661317">
      <w:pPr>
        <w:spacing w:line="276" w:lineRule="auto"/>
        <w:jc w:val="both"/>
      </w:pPr>
    </w:p>
    <w:p w:rsidR="00792381" w:rsidRDefault="0009618E" w:rsidP="00661317">
      <w:pPr>
        <w:spacing w:line="276" w:lineRule="auto"/>
        <w:ind w:firstLine="708"/>
        <w:jc w:val="both"/>
      </w:pPr>
      <w:r>
        <w:t>Wydarzenie to</w:t>
      </w:r>
      <w:r w:rsidR="00792381">
        <w:t xml:space="preserve"> </w:t>
      </w:r>
      <w:r w:rsidR="00896D15">
        <w:t>ma charakter międzynarodowy i rozpoznawalną na całym świecie markę. Uczestniczą w nim pielgrzymi z różnych</w:t>
      </w:r>
      <w:r w:rsidR="0001460A">
        <w:t xml:space="preserve"> kontynentów, krajów i kultur</w:t>
      </w:r>
      <w:r w:rsidR="00896D15">
        <w:t xml:space="preserve">. </w:t>
      </w:r>
      <w:r w:rsidR="008720DA">
        <w:t>Uczestnikami są</w:t>
      </w:r>
      <w:r w:rsidR="00896D15">
        <w:t xml:space="preserve"> także głowy Państw</w:t>
      </w:r>
      <w:r w:rsidR="00060518">
        <w:t>,</w:t>
      </w:r>
      <w:r w:rsidR="00896D15">
        <w:t xml:space="preserve"> korpus dyplomatyczny</w:t>
      </w:r>
      <w:r w:rsidR="00060518">
        <w:t xml:space="preserve"> i inni</w:t>
      </w:r>
      <w:r w:rsidR="00896D15">
        <w:t xml:space="preserve">. Ze względu na wagę </w:t>
      </w:r>
      <w:r w:rsidR="008720DA">
        <w:t xml:space="preserve">i charakter tej uroczystości </w:t>
      </w:r>
      <w:r w:rsidR="00896D15">
        <w:t>jest on</w:t>
      </w:r>
      <w:r w:rsidR="008720DA">
        <w:t>a</w:t>
      </w:r>
      <w:r w:rsidR="00896D15">
        <w:t xml:space="preserve"> wyróżnieniem </w:t>
      </w:r>
      <w:r w:rsidR="008720DA">
        <w:t>dla Kraju i Miasta Gospodarza</w:t>
      </w:r>
      <w:r w:rsidR="009F5CC2">
        <w:t xml:space="preserve">. </w:t>
      </w:r>
    </w:p>
    <w:p w:rsidR="009F5CC2" w:rsidRDefault="009F5CC2" w:rsidP="00661317">
      <w:pPr>
        <w:spacing w:line="276" w:lineRule="auto"/>
        <w:jc w:val="both"/>
      </w:pPr>
    </w:p>
    <w:p w:rsidR="00920D2E" w:rsidRPr="00920D2E" w:rsidRDefault="003860D6" w:rsidP="00661317">
      <w:pPr>
        <w:spacing w:line="276" w:lineRule="auto"/>
        <w:jc w:val="both"/>
      </w:pPr>
      <w:r>
        <w:tab/>
      </w:r>
      <w:r w:rsidR="00920D2E" w:rsidRPr="00920D2E">
        <w:t>Celem niniejszego opracowania jest przedstawienie stanu przygotowań Miasta do realizacji przypadających mu zadań w czasie trwania Światowych Dni Młodzieży, w tym wskazanie terminów zakończenia prac przygotowawczych w poszczególnych, szczegółowych dziedzinach. Opracowanie ma charakter syntetyczny, po</w:t>
      </w:r>
      <w:r w:rsidR="00920D2E">
        <w:t>minięto w szczególności uwagi o </w:t>
      </w:r>
      <w:r w:rsidR="00920D2E" w:rsidRPr="00920D2E">
        <w:t>charakterze analitycznym</w:t>
      </w:r>
      <w:r w:rsidR="00250BF6">
        <w:t>,</w:t>
      </w:r>
      <w:r w:rsidR="00920D2E" w:rsidRPr="00920D2E">
        <w:t xml:space="preserve"> a także niektóre zagadnienia związane z bezpieczeństwem publicznym z uwagi na ich opracowanie w trybie wynikającym z odrębnych przepisów. </w:t>
      </w:r>
    </w:p>
    <w:p w:rsidR="00920D2E" w:rsidRPr="00920D2E" w:rsidRDefault="00920D2E" w:rsidP="00661317">
      <w:pPr>
        <w:spacing w:line="276" w:lineRule="auto"/>
        <w:jc w:val="both"/>
      </w:pPr>
    </w:p>
    <w:p w:rsidR="00920D2E" w:rsidRDefault="003860D6" w:rsidP="00661317">
      <w:pPr>
        <w:spacing w:line="276" w:lineRule="auto"/>
        <w:jc w:val="both"/>
      </w:pPr>
      <w:r>
        <w:tab/>
      </w:r>
      <w:r w:rsidR="00920D2E" w:rsidRPr="00920D2E">
        <w:t>Prace przygotowawcze na poziomie Miasta podjęte od. 2013 roku prowadzone są zarówno w kierunku stworzenia dogodnych warunkó</w:t>
      </w:r>
      <w:r w:rsidR="00250BF6">
        <w:t xml:space="preserve">w dla przeprowadzenia </w:t>
      </w:r>
      <w:r w:rsidR="00CC4974">
        <w:t>ŚDM</w:t>
      </w:r>
      <w:r w:rsidR="00250BF6">
        <w:t xml:space="preserve"> jak i </w:t>
      </w:r>
      <w:r w:rsidR="00920D2E" w:rsidRPr="00920D2E">
        <w:t xml:space="preserve">zapewnienia prawidłowego działania Miasta w trakcie trwania </w:t>
      </w:r>
      <w:r w:rsidR="00CC4974">
        <w:t>ŚDM</w:t>
      </w:r>
      <w:r w:rsidR="00920D2E" w:rsidRPr="00920D2E">
        <w:t xml:space="preserve">. Od początku przygotowań założono ścisłe współdziałanie zarówno z innymi organami administracji publicznej jak i z KO </w:t>
      </w:r>
      <w:r w:rsidR="00CC4974">
        <w:t>ŚDM</w:t>
      </w:r>
      <w:r w:rsidR="00920D2E" w:rsidRPr="00920D2E">
        <w:t>.</w:t>
      </w:r>
    </w:p>
    <w:p w:rsidR="006E2185" w:rsidRPr="00920D2E" w:rsidRDefault="006E2185" w:rsidP="00661317">
      <w:pPr>
        <w:spacing w:line="276" w:lineRule="auto"/>
        <w:jc w:val="both"/>
      </w:pPr>
    </w:p>
    <w:p w:rsidR="00920D2E" w:rsidRDefault="00427EC9" w:rsidP="00661317">
      <w:pPr>
        <w:spacing w:line="276" w:lineRule="auto"/>
        <w:jc w:val="both"/>
      </w:pPr>
      <w:r w:rsidRPr="006E2185">
        <w:tab/>
      </w:r>
      <w:r w:rsidR="00A66593">
        <w:t>Uruchomiono</w:t>
      </w:r>
      <w:r w:rsidR="00920D2E" w:rsidRPr="006E2185">
        <w:t xml:space="preserve"> ogólnodostę</w:t>
      </w:r>
      <w:r w:rsidR="00A66593">
        <w:t>pną informację</w:t>
      </w:r>
      <w:r w:rsidR="00920D2E" w:rsidRPr="006E2185">
        <w:t xml:space="preserve"> dla mieszkańców</w:t>
      </w:r>
      <w:r w:rsidR="00920D2E" w:rsidRPr="00920D2E">
        <w:t xml:space="preserve"> Miasta i podmiotów prowadzących działalność na terenie Miasta</w:t>
      </w:r>
      <w:r w:rsidR="00D34D06">
        <w:t xml:space="preserve"> ( </w:t>
      </w:r>
      <w:hyperlink r:id="rId9" w:history="1">
        <w:r w:rsidR="00D34D06" w:rsidRPr="009D0C81">
          <w:rPr>
            <w:rStyle w:val="Hipercze"/>
          </w:rPr>
          <w:t>www.krakow.pl</w:t>
        </w:r>
      </w:hyperlink>
      <w:r w:rsidR="00D34D06">
        <w:t xml:space="preserve"> )</w:t>
      </w:r>
      <w:r w:rsidR="00920D2E" w:rsidRPr="00920D2E">
        <w:t xml:space="preserve">, w ramach której przedstawiane </w:t>
      </w:r>
      <w:r w:rsidR="00A66593">
        <w:t>są</w:t>
      </w:r>
      <w:r w:rsidR="00920D2E" w:rsidRPr="00920D2E">
        <w:t xml:space="preserve"> rozwiązania dotyczące zwłaszcza: transportu publicznego (rozkłady jazdy), organizacji ruchu (w tym drogi wyłączone z ruchu i zasady zaopatrzenia), utrzymania czystości i odbioru odpadów i innych szczegółowych spraw mających wpływ na życie codzienne i wa</w:t>
      </w:r>
      <w:r w:rsidR="008B7DBF">
        <w:t xml:space="preserve">runki prowadzonej działalności </w:t>
      </w:r>
      <w:r w:rsidR="00920D2E" w:rsidRPr="00250BF6">
        <w:t>w dniach</w:t>
      </w:r>
      <w:r w:rsidR="00250BF6" w:rsidRPr="00250BF6">
        <w:t xml:space="preserve"> 23 lipca do 2 sierpnia br.</w:t>
      </w:r>
      <w:r w:rsidR="00920D2E" w:rsidRPr="00920D2E">
        <w:t xml:space="preserve"> </w:t>
      </w:r>
      <w:r w:rsidR="00D34D06">
        <w:t xml:space="preserve">Sukcesywnie w miarę postępu prac uaktualniane i wprowadzane będą nowe informacje. </w:t>
      </w:r>
    </w:p>
    <w:p w:rsidR="008B7DBF" w:rsidRPr="00920D2E" w:rsidRDefault="008B7DBF" w:rsidP="00661317">
      <w:pPr>
        <w:spacing w:line="276" w:lineRule="auto"/>
        <w:jc w:val="both"/>
      </w:pPr>
    </w:p>
    <w:p w:rsidR="006E2185" w:rsidRDefault="00427EC9" w:rsidP="00661317">
      <w:pPr>
        <w:spacing w:line="276" w:lineRule="auto"/>
        <w:jc w:val="both"/>
      </w:pPr>
      <w:r>
        <w:tab/>
      </w:r>
      <w:r w:rsidR="00920D2E" w:rsidRPr="00920D2E">
        <w:t>Zaplanowane terminy zakończenia przygotowań w poszczególnych dziedzinach są wzajemnie powiązane oraz zależą od ostatecznych rozstrzygnięć w sprawie programu pobytu Ojca Świętego</w:t>
      </w:r>
      <w:r w:rsidR="00250BF6">
        <w:t>,</w:t>
      </w:r>
      <w:r w:rsidR="00920D2E" w:rsidRPr="00920D2E">
        <w:t xml:space="preserve"> a także ostatecznego programu ŚDM</w:t>
      </w:r>
      <w:r w:rsidR="00250BF6">
        <w:t>.</w:t>
      </w:r>
      <w:r w:rsidR="00163C70">
        <w:t xml:space="preserve"> Ze wskazanych powodów ustalone terminy realizacji zadań szczegółowych mogą być w uzasadnionych przypadkach zmieniane.</w:t>
      </w:r>
    </w:p>
    <w:p w:rsidR="00163C70" w:rsidRDefault="00163C70" w:rsidP="00661317">
      <w:pPr>
        <w:spacing w:line="276" w:lineRule="auto"/>
        <w:jc w:val="both"/>
      </w:pPr>
    </w:p>
    <w:p w:rsidR="00163C70" w:rsidRDefault="0014258E" w:rsidP="00661317">
      <w:pPr>
        <w:spacing w:line="276" w:lineRule="auto"/>
        <w:jc w:val="both"/>
      </w:pPr>
      <w:r>
        <w:t xml:space="preserve">Przedstawiona informacja stanowi aktualizację opracowania sporządzonego </w:t>
      </w:r>
      <w:r w:rsidR="00D34D06">
        <w:t>według</w:t>
      </w:r>
      <w:r>
        <w:t xml:space="preserve"> stan</w:t>
      </w:r>
      <w:r w:rsidR="00D34D06">
        <w:t>u</w:t>
      </w:r>
      <w:r>
        <w:t xml:space="preserve"> na </w:t>
      </w:r>
      <w:r w:rsidR="00D34D06">
        <w:t xml:space="preserve">dzień </w:t>
      </w:r>
      <w:r>
        <w:t>2</w:t>
      </w:r>
      <w:r w:rsidR="008924DD">
        <w:t>9</w:t>
      </w:r>
      <w:r w:rsidR="00D34D06">
        <w:t xml:space="preserve"> lutego</w:t>
      </w:r>
      <w:r>
        <w:t xml:space="preserve"> 2016 i przedstawia stan prac na dzień 31 marca 2016</w:t>
      </w:r>
    </w:p>
    <w:p w:rsidR="006E2185" w:rsidRDefault="006E2185" w:rsidP="00661317">
      <w:pPr>
        <w:spacing w:line="276" w:lineRule="auto"/>
      </w:pPr>
      <w:r>
        <w:br w:type="page"/>
      </w:r>
    </w:p>
    <w:p w:rsidR="009F5CC2" w:rsidRDefault="009F5CC2" w:rsidP="00661317">
      <w:pPr>
        <w:pStyle w:val="Nagwek1"/>
        <w:spacing w:line="276" w:lineRule="auto"/>
        <w:jc w:val="both"/>
      </w:pPr>
      <w:bookmarkStart w:id="1" w:name="_Toc447796958"/>
      <w:r>
        <w:t xml:space="preserve">PODSTAWY </w:t>
      </w:r>
      <w:r w:rsidR="00427EC9">
        <w:t xml:space="preserve">ORGANIZACYJNE I </w:t>
      </w:r>
      <w:r>
        <w:t>PRAWNE</w:t>
      </w:r>
      <w:bookmarkEnd w:id="1"/>
    </w:p>
    <w:p w:rsidR="009F5CC2" w:rsidRDefault="009F5CC2" w:rsidP="00661317">
      <w:pPr>
        <w:spacing w:line="276" w:lineRule="auto"/>
        <w:jc w:val="both"/>
      </w:pPr>
    </w:p>
    <w:p w:rsidR="009F5CC2" w:rsidRPr="00427EC9" w:rsidRDefault="0009618E" w:rsidP="00661317">
      <w:pPr>
        <w:pStyle w:val="Akapitzlist"/>
        <w:numPr>
          <w:ilvl w:val="0"/>
          <w:numId w:val="1"/>
        </w:numPr>
        <w:spacing w:line="276" w:lineRule="auto"/>
        <w:jc w:val="both"/>
        <w:rPr>
          <w:rFonts w:cstheme="minorHAnsi"/>
        </w:rPr>
      </w:pPr>
      <w:r w:rsidRPr="00427EC9">
        <w:rPr>
          <w:rFonts w:cstheme="minorHAnsi"/>
        </w:rPr>
        <w:t>Ustawa o stosunku Państwa do Kościoła</w:t>
      </w:r>
      <w:r w:rsidR="00CE2360" w:rsidRPr="00427EC9">
        <w:rPr>
          <w:rFonts w:cstheme="minorHAnsi"/>
        </w:rPr>
        <w:t xml:space="preserve"> </w:t>
      </w:r>
      <w:r w:rsidR="00787CE9" w:rsidRPr="00427EC9">
        <w:rPr>
          <w:rFonts w:cstheme="minorHAnsi"/>
        </w:rPr>
        <w:t>Katolickiego w Rzeczypospolitej Polskiej (</w:t>
      </w:r>
      <w:proofErr w:type="spellStart"/>
      <w:r w:rsidR="00787CE9" w:rsidRPr="00427EC9">
        <w:rPr>
          <w:rFonts w:cstheme="minorHAnsi"/>
        </w:rPr>
        <w:t>Dz.U</w:t>
      </w:r>
      <w:proofErr w:type="spellEnd"/>
      <w:r w:rsidR="00787CE9" w:rsidRPr="00427EC9">
        <w:rPr>
          <w:rFonts w:cstheme="minorHAnsi"/>
        </w:rPr>
        <w:t>. 2013 poz. 1169)</w:t>
      </w:r>
    </w:p>
    <w:p w:rsidR="0009618E" w:rsidRPr="00427EC9" w:rsidRDefault="0009618E" w:rsidP="00661317">
      <w:pPr>
        <w:pStyle w:val="Akapitzlist"/>
        <w:numPr>
          <w:ilvl w:val="0"/>
          <w:numId w:val="1"/>
        </w:numPr>
        <w:spacing w:line="276" w:lineRule="auto"/>
        <w:jc w:val="both"/>
        <w:rPr>
          <w:rFonts w:cstheme="minorHAnsi"/>
        </w:rPr>
      </w:pPr>
      <w:r w:rsidRPr="00427EC9">
        <w:rPr>
          <w:rFonts w:cstheme="minorHAnsi"/>
        </w:rPr>
        <w:t>Ustawa o samorządzie gminnym</w:t>
      </w:r>
      <w:r w:rsidR="00787CE9" w:rsidRPr="00427EC9">
        <w:rPr>
          <w:rFonts w:cstheme="minorHAnsi"/>
        </w:rPr>
        <w:t xml:space="preserve"> (</w:t>
      </w:r>
      <w:proofErr w:type="spellStart"/>
      <w:r w:rsidR="00787CE9" w:rsidRPr="00427EC9">
        <w:rPr>
          <w:rFonts w:cstheme="minorHAnsi"/>
        </w:rPr>
        <w:t>Dz.U</w:t>
      </w:r>
      <w:proofErr w:type="spellEnd"/>
      <w:r w:rsidR="00787CE9" w:rsidRPr="00427EC9">
        <w:rPr>
          <w:rFonts w:cstheme="minorHAnsi"/>
        </w:rPr>
        <w:t>. 2015 poz. 1515 )</w:t>
      </w:r>
    </w:p>
    <w:p w:rsidR="0009618E" w:rsidRPr="00427EC9" w:rsidRDefault="0009618E" w:rsidP="00661317">
      <w:pPr>
        <w:pStyle w:val="Akapitzlist"/>
        <w:numPr>
          <w:ilvl w:val="0"/>
          <w:numId w:val="1"/>
        </w:numPr>
        <w:spacing w:line="276" w:lineRule="auto"/>
        <w:jc w:val="both"/>
        <w:rPr>
          <w:rFonts w:cstheme="minorHAnsi"/>
        </w:rPr>
      </w:pPr>
      <w:r w:rsidRPr="00427EC9">
        <w:rPr>
          <w:rFonts w:cstheme="minorHAnsi"/>
        </w:rPr>
        <w:t>Ustawa o samorządzie powiatowym</w:t>
      </w:r>
      <w:r w:rsidR="00787CE9" w:rsidRPr="00427EC9">
        <w:rPr>
          <w:rFonts w:cstheme="minorHAnsi"/>
        </w:rPr>
        <w:t xml:space="preserve"> (</w:t>
      </w:r>
      <w:proofErr w:type="spellStart"/>
      <w:r w:rsidR="00787CE9" w:rsidRPr="00427EC9">
        <w:rPr>
          <w:rFonts w:cstheme="minorHAnsi"/>
        </w:rPr>
        <w:t>Dz.U</w:t>
      </w:r>
      <w:proofErr w:type="spellEnd"/>
      <w:r w:rsidR="00787CE9" w:rsidRPr="00427EC9">
        <w:rPr>
          <w:rFonts w:cstheme="minorHAnsi"/>
        </w:rPr>
        <w:t>. 2015 poz. 1445)</w:t>
      </w:r>
    </w:p>
    <w:p w:rsidR="0009618E" w:rsidRPr="00427EC9" w:rsidRDefault="0009618E" w:rsidP="00661317">
      <w:pPr>
        <w:pStyle w:val="Akapitzlist"/>
        <w:numPr>
          <w:ilvl w:val="0"/>
          <w:numId w:val="1"/>
        </w:numPr>
        <w:spacing w:line="276" w:lineRule="auto"/>
        <w:jc w:val="both"/>
        <w:rPr>
          <w:rFonts w:cstheme="minorHAnsi"/>
        </w:rPr>
      </w:pPr>
      <w:r w:rsidRPr="00427EC9">
        <w:rPr>
          <w:rFonts w:cstheme="minorHAnsi"/>
        </w:rPr>
        <w:t>Ustawa o zarządzaniu kr</w:t>
      </w:r>
      <w:r w:rsidR="00641546" w:rsidRPr="00427EC9">
        <w:rPr>
          <w:rFonts w:cstheme="minorHAnsi"/>
        </w:rPr>
        <w:t>yzysow</w:t>
      </w:r>
      <w:r w:rsidRPr="00427EC9">
        <w:rPr>
          <w:rFonts w:cstheme="minorHAnsi"/>
        </w:rPr>
        <w:t>ym</w:t>
      </w:r>
      <w:r w:rsidR="00CE2360" w:rsidRPr="00427EC9">
        <w:rPr>
          <w:rFonts w:cstheme="minorHAnsi"/>
        </w:rPr>
        <w:t xml:space="preserve"> </w:t>
      </w:r>
      <w:r w:rsidR="00787CE9" w:rsidRPr="00427EC9">
        <w:rPr>
          <w:rFonts w:cstheme="minorHAnsi"/>
        </w:rPr>
        <w:t>(</w:t>
      </w:r>
      <w:proofErr w:type="spellStart"/>
      <w:r w:rsidR="00787CE9" w:rsidRPr="00427EC9">
        <w:rPr>
          <w:rFonts w:cstheme="minorHAnsi"/>
        </w:rPr>
        <w:t>Dz.U</w:t>
      </w:r>
      <w:proofErr w:type="spellEnd"/>
      <w:r w:rsidR="00787CE9" w:rsidRPr="00427EC9">
        <w:rPr>
          <w:rFonts w:cstheme="minorHAnsi"/>
        </w:rPr>
        <w:t>. 2013 poz. 1166)</w:t>
      </w:r>
    </w:p>
    <w:p w:rsidR="0009618E" w:rsidRPr="00427EC9" w:rsidRDefault="007926D5" w:rsidP="00661317">
      <w:pPr>
        <w:pStyle w:val="Akapitzlist"/>
        <w:numPr>
          <w:ilvl w:val="0"/>
          <w:numId w:val="1"/>
        </w:numPr>
        <w:spacing w:line="276" w:lineRule="auto"/>
        <w:jc w:val="both"/>
        <w:rPr>
          <w:rFonts w:cstheme="minorHAnsi"/>
        </w:rPr>
      </w:pPr>
      <w:r w:rsidRPr="00427EC9">
        <w:rPr>
          <w:rFonts w:cstheme="minorHAnsi"/>
        </w:rPr>
        <w:t xml:space="preserve">Ustawa o utrzymaniu czystości i porządku w gminach (tekst jedn. Dz. U. z 2013 r. poz. 1399 z </w:t>
      </w:r>
      <w:proofErr w:type="spellStart"/>
      <w:r w:rsidRPr="00427EC9">
        <w:rPr>
          <w:rFonts w:cstheme="minorHAnsi"/>
        </w:rPr>
        <w:t>późn</w:t>
      </w:r>
      <w:proofErr w:type="spellEnd"/>
      <w:r w:rsidRPr="00427EC9">
        <w:rPr>
          <w:rFonts w:cstheme="minorHAnsi"/>
        </w:rPr>
        <w:t>. zm.)</w:t>
      </w:r>
    </w:p>
    <w:p w:rsidR="007926D5" w:rsidRPr="00427EC9" w:rsidRDefault="007926D5" w:rsidP="00661317">
      <w:pPr>
        <w:pStyle w:val="Akapitzlist"/>
        <w:numPr>
          <w:ilvl w:val="0"/>
          <w:numId w:val="1"/>
        </w:numPr>
        <w:spacing w:line="276" w:lineRule="auto"/>
        <w:jc w:val="both"/>
        <w:rPr>
          <w:rFonts w:cstheme="minorHAnsi"/>
        </w:rPr>
      </w:pPr>
      <w:r w:rsidRPr="00427EC9">
        <w:rPr>
          <w:rFonts w:cstheme="minorHAnsi"/>
        </w:rPr>
        <w:t xml:space="preserve">Ustawa o odpadach (Dz. U. z 2013 r. poz. 21 z </w:t>
      </w:r>
      <w:proofErr w:type="spellStart"/>
      <w:r w:rsidRPr="00427EC9">
        <w:rPr>
          <w:rFonts w:cstheme="minorHAnsi"/>
        </w:rPr>
        <w:t>późn</w:t>
      </w:r>
      <w:proofErr w:type="spellEnd"/>
      <w:r w:rsidRPr="00427EC9">
        <w:rPr>
          <w:rFonts w:cstheme="minorHAnsi"/>
        </w:rPr>
        <w:t>. zm.)</w:t>
      </w:r>
    </w:p>
    <w:p w:rsidR="00787CE9" w:rsidRPr="00427EC9" w:rsidRDefault="007926D5" w:rsidP="00661317">
      <w:pPr>
        <w:pStyle w:val="Akapitzlist"/>
        <w:numPr>
          <w:ilvl w:val="0"/>
          <w:numId w:val="1"/>
        </w:numPr>
        <w:spacing w:line="276" w:lineRule="auto"/>
        <w:jc w:val="both"/>
        <w:rPr>
          <w:rFonts w:cstheme="minorHAnsi"/>
        </w:rPr>
      </w:pPr>
      <w:r w:rsidRPr="00427EC9">
        <w:rPr>
          <w:rFonts w:cstheme="minorHAnsi"/>
        </w:rPr>
        <w:t>Ustawa o strażach gminnych</w:t>
      </w:r>
      <w:r w:rsidR="00787CE9" w:rsidRPr="00427EC9">
        <w:rPr>
          <w:rFonts w:cstheme="minorHAnsi"/>
        </w:rPr>
        <w:t xml:space="preserve"> (</w:t>
      </w:r>
      <w:proofErr w:type="spellStart"/>
      <w:r w:rsidR="00787CE9" w:rsidRPr="00427EC9">
        <w:rPr>
          <w:rFonts w:cstheme="minorHAnsi"/>
        </w:rPr>
        <w:t>Dz.U</w:t>
      </w:r>
      <w:proofErr w:type="spellEnd"/>
      <w:r w:rsidR="00787CE9" w:rsidRPr="00427EC9">
        <w:rPr>
          <w:rFonts w:cstheme="minorHAnsi"/>
        </w:rPr>
        <w:t>. 2013 poz. 1383)</w:t>
      </w:r>
    </w:p>
    <w:p w:rsidR="0026257D" w:rsidRPr="0026257D" w:rsidRDefault="00427EC9" w:rsidP="00661317">
      <w:pPr>
        <w:pStyle w:val="Akapitzlist"/>
        <w:numPr>
          <w:ilvl w:val="0"/>
          <w:numId w:val="1"/>
        </w:numPr>
        <w:autoSpaceDE w:val="0"/>
        <w:autoSpaceDN w:val="0"/>
        <w:adjustRightInd w:val="0"/>
        <w:spacing w:line="276" w:lineRule="auto"/>
        <w:jc w:val="both"/>
        <w:rPr>
          <w:rFonts w:cstheme="minorHAnsi"/>
          <w:bCs/>
        </w:rPr>
      </w:pPr>
      <w:r w:rsidRPr="0026257D">
        <w:rPr>
          <w:rFonts w:cstheme="minorHAnsi"/>
          <w:bCs/>
        </w:rPr>
        <w:t>Zarządzenie Nr 3273/2014 Prezydenta Miasta Krakowa z dnia 13.11.2014 r. w sprawie powołania Zespołu zadaniowego ds. współpracy z Komitetem Organizacyjny</w:t>
      </w:r>
      <w:r w:rsidR="0026257D" w:rsidRPr="0026257D">
        <w:rPr>
          <w:rFonts w:cstheme="minorHAnsi"/>
          <w:bCs/>
        </w:rPr>
        <w:t xml:space="preserve">m Światowych Dni Młodzieży 2016, </w:t>
      </w:r>
      <w:r w:rsidR="0026257D">
        <w:rPr>
          <w:rFonts w:cstheme="minorHAnsi"/>
          <w:bCs/>
        </w:rPr>
        <w:t>wraz z późniejszymi zmianami (ZPMK nr 1434/2015 z dnia 10.06.2015 oraz 374/2016 z dnia 16.02.2016)</w:t>
      </w:r>
    </w:p>
    <w:p w:rsidR="00427EC9" w:rsidRPr="00427EC9" w:rsidRDefault="00427EC9" w:rsidP="00661317">
      <w:pPr>
        <w:pStyle w:val="Akapitzlist"/>
        <w:numPr>
          <w:ilvl w:val="0"/>
          <w:numId w:val="1"/>
        </w:numPr>
        <w:autoSpaceDE w:val="0"/>
        <w:autoSpaceDN w:val="0"/>
        <w:adjustRightInd w:val="0"/>
        <w:spacing w:line="276" w:lineRule="auto"/>
        <w:jc w:val="both"/>
        <w:rPr>
          <w:rStyle w:val="Hipercze"/>
          <w:rFonts w:cstheme="minorHAnsi"/>
          <w:color w:val="auto"/>
          <w:u w:val="none"/>
        </w:rPr>
      </w:pPr>
      <w:r w:rsidRPr="00427EC9">
        <w:rPr>
          <w:rFonts w:cstheme="minorHAnsi"/>
        </w:rPr>
        <w:t>Zarządzenie nr 17 Prezesa Rady Ministrów z dnia 18 marca 2015 r. w sprawie Zespołu do spraw przygotowania wizyty Jego Świątobliwości Papieża Franciszka w Rzeczypospolitej Polskiej w 2016 r. oraz wsparcia organizacji Światowych Dni Młodzieży Kraków 2016 (M.P. poz. 731)</w:t>
      </w:r>
    </w:p>
    <w:p w:rsidR="00427EC9" w:rsidRPr="00427EC9" w:rsidRDefault="00427EC9" w:rsidP="00661317">
      <w:pPr>
        <w:pStyle w:val="Akapitzlist"/>
        <w:numPr>
          <w:ilvl w:val="0"/>
          <w:numId w:val="1"/>
        </w:numPr>
        <w:spacing w:line="276" w:lineRule="auto"/>
        <w:jc w:val="both"/>
        <w:rPr>
          <w:rFonts w:cstheme="minorHAnsi"/>
        </w:rPr>
      </w:pPr>
      <w:r w:rsidRPr="00427EC9">
        <w:rPr>
          <w:rFonts w:cstheme="minorHAnsi"/>
        </w:rPr>
        <w:t>Zarządzenie nr 22 Ministra Spraw Wewnętrznych z dnia 19 października 2015 w sprawie powołania Zespołu do spraw koordynacji działań służb podległych lub nadzorowanych przez ministra właściwego do spraw wewnętrznych w związku z przygotowaniem Szczytu Organizacji Traktatu Północnoatlantyckiego oraz wizyty Jego Świątobliwości Papieża Franciszka i wsparciem organizacji Światowych Dni Młodzieży w Rzeczypospolitej Polskiej w 2016 r. (</w:t>
      </w:r>
      <w:proofErr w:type="spellStart"/>
      <w:r w:rsidRPr="00427EC9">
        <w:rPr>
          <w:rFonts w:cstheme="minorHAnsi"/>
        </w:rPr>
        <w:t>Dz.Urz.MSWiA</w:t>
      </w:r>
      <w:proofErr w:type="spellEnd"/>
      <w:r w:rsidRPr="00427EC9">
        <w:rPr>
          <w:rFonts w:cstheme="minorHAnsi"/>
        </w:rPr>
        <w:t xml:space="preserve"> nr 43 z 2015 r.)</w:t>
      </w:r>
    </w:p>
    <w:p w:rsidR="00427EC9" w:rsidRPr="00427EC9" w:rsidRDefault="00427EC9" w:rsidP="00661317">
      <w:pPr>
        <w:pStyle w:val="Akapitzlist"/>
        <w:numPr>
          <w:ilvl w:val="0"/>
          <w:numId w:val="1"/>
        </w:numPr>
        <w:spacing w:line="276" w:lineRule="auto"/>
        <w:jc w:val="both"/>
        <w:rPr>
          <w:rFonts w:cstheme="minorHAnsi"/>
        </w:rPr>
      </w:pPr>
      <w:r w:rsidRPr="00427EC9">
        <w:rPr>
          <w:rFonts w:cstheme="minorHAnsi"/>
        </w:rPr>
        <w:t xml:space="preserve">Zarządzenie Nr 46 Ministra Spraw Zagranicznych </w:t>
      </w:r>
      <w:r w:rsidRPr="00427EC9">
        <w:rPr>
          <w:rFonts w:cstheme="minorHAnsi"/>
          <w:vertAlign w:val="superscript"/>
        </w:rPr>
        <w:t xml:space="preserve"> </w:t>
      </w:r>
      <w:r w:rsidRPr="00427EC9">
        <w:rPr>
          <w:rFonts w:cstheme="minorHAnsi"/>
        </w:rPr>
        <w:t>z dnia 10 grudnia 2015 r. sprawie ustanowienia i zadań Pełnomocnika Ministra Spraw Zagranicznych do organizacji Światowych Dni Młodzieży - Kraków 2016 r. (</w:t>
      </w:r>
      <w:proofErr w:type="spellStart"/>
      <w:r w:rsidRPr="00427EC9">
        <w:rPr>
          <w:rFonts w:cstheme="minorHAnsi"/>
        </w:rPr>
        <w:t>Dz.Urz.MSZ</w:t>
      </w:r>
      <w:proofErr w:type="spellEnd"/>
      <w:r w:rsidRPr="00427EC9">
        <w:rPr>
          <w:rFonts w:cstheme="minorHAnsi"/>
        </w:rPr>
        <w:t xml:space="preserve"> nr 48 z 2015)</w:t>
      </w:r>
    </w:p>
    <w:p w:rsidR="00427EC9" w:rsidRPr="00427EC9" w:rsidRDefault="00427EC9" w:rsidP="00661317">
      <w:pPr>
        <w:pStyle w:val="Akapitzlist"/>
        <w:numPr>
          <w:ilvl w:val="0"/>
          <w:numId w:val="1"/>
        </w:numPr>
        <w:spacing w:line="276" w:lineRule="auto"/>
        <w:jc w:val="both"/>
        <w:rPr>
          <w:rFonts w:cstheme="minorHAnsi"/>
          <w:lang w:eastAsia="pl-PL"/>
        </w:rPr>
      </w:pPr>
      <w:r w:rsidRPr="00427EC9">
        <w:rPr>
          <w:rFonts w:cstheme="minorHAnsi"/>
          <w:lang w:eastAsia="pl-PL"/>
        </w:rPr>
        <w:t xml:space="preserve">Zarządzenie nr 1 Ministra Infrastruktury i Budownictwa 1  z </w:t>
      </w:r>
      <w:r w:rsidRPr="00427EC9">
        <w:rPr>
          <w:rFonts w:cstheme="minorHAnsi"/>
          <w:iCs/>
          <w:lang w:eastAsia="pl-PL"/>
        </w:rPr>
        <w:t>dnia</w:t>
      </w:r>
      <w:r w:rsidR="00912676">
        <w:rPr>
          <w:rFonts w:cstheme="minorHAnsi"/>
          <w:lang w:eastAsia="pl-PL"/>
        </w:rPr>
        <w:t xml:space="preserve"> 15 stycznia 2016 r. w </w:t>
      </w:r>
      <w:r w:rsidRPr="00427EC9">
        <w:rPr>
          <w:rFonts w:cstheme="minorHAnsi"/>
          <w:lang w:eastAsia="pl-PL"/>
        </w:rPr>
        <w:t xml:space="preserve">sprawie powołania zespołu do spraw wsparcia w przygotowaniu wizyty jego świątobliwości Papieża Franciszka w Rzeczypospolitej Polskiej w 2016 r. i organizacji </w:t>
      </w:r>
      <w:r w:rsidRPr="00427EC9">
        <w:rPr>
          <w:rFonts w:cstheme="minorHAnsi"/>
          <w:iCs/>
          <w:lang w:eastAsia="pl-PL"/>
        </w:rPr>
        <w:t>Światowych Dni</w:t>
      </w:r>
      <w:r w:rsidRPr="00427EC9">
        <w:rPr>
          <w:rFonts w:cstheme="minorHAnsi"/>
          <w:lang w:eastAsia="pl-PL"/>
        </w:rPr>
        <w:t xml:space="preserve"> Młodzieży Kraków 2016 (</w:t>
      </w:r>
      <w:proofErr w:type="spellStart"/>
      <w:r w:rsidRPr="00427EC9">
        <w:rPr>
          <w:rFonts w:cstheme="minorHAnsi"/>
        </w:rPr>
        <w:t>Dz.Urz.MIiB</w:t>
      </w:r>
      <w:proofErr w:type="spellEnd"/>
      <w:r w:rsidRPr="00427EC9">
        <w:rPr>
          <w:rFonts w:cstheme="minorHAnsi"/>
        </w:rPr>
        <w:t xml:space="preserve"> nr 2 z 2016 r.)</w:t>
      </w:r>
    </w:p>
    <w:p w:rsidR="00427EC9" w:rsidRPr="00427EC9" w:rsidRDefault="00427EC9" w:rsidP="00661317">
      <w:pPr>
        <w:pStyle w:val="Akapitzlist"/>
        <w:numPr>
          <w:ilvl w:val="0"/>
          <w:numId w:val="1"/>
        </w:numPr>
        <w:spacing w:line="276" w:lineRule="auto"/>
        <w:jc w:val="both"/>
        <w:rPr>
          <w:rFonts w:cstheme="minorHAnsi"/>
          <w:lang w:eastAsia="pl-PL"/>
        </w:rPr>
      </w:pPr>
      <w:r w:rsidRPr="00427EC9">
        <w:rPr>
          <w:rFonts w:cstheme="minorHAnsi"/>
          <w:lang w:eastAsia="pl-PL"/>
        </w:rPr>
        <w:t>Rozporządzenie Rady Ministrów z d</w:t>
      </w:r>
      <w:r w:rsidRPr="00427EC9">
        <w:rPr>
          <w:rFonts w:cstheme="minorHAnsi"/>
          <w:iCs/>
          <w:lang w:eastAsia="pl-PL"/>
        </w:rPr>
        <w:t>nia</w:t>
      </w:r>
      <w:r w:rsidRPr="00427EC9">
        <w:rPr>
          <w:rFonts w:cstheme="minorHAnsi"/>
          <w:lang w:eastAsia="pl-PL"/>
        </w:rPr>
        <w:t xml:space="preserve"> 5 stycznia 2016 r. w sprawie ustanowienia Pełnomocnika Rządu Do Spraw Przygotowania </w:t>
      </w:r>
      <w:r w:rsidRPr="00427EC9">
        <w:rPr>
          <w:rFonts w:cstheme="minorHAnsi"/>
          <w:iCs/>
          <w:lang w:eastAsia="pl-PL"/>
        </w:rPr>
        <w:t>Światowych Dni</w:t>
      </w:r>
      <w:r w:rsidRPr="00427EC9">
        <w:rPr>
          <w:rFonts w:cstheme="minorHAnsi"/>
          <w:lang w:eastAsia="pl-PL"/>
        </w:rPr>
        <w:t xml:space="preserve"> Młodzieży Kraków 2016 </w:t>
      </w:r>
      <w:r w:rsidRPr="00427EC9">
        <w:rPr>
          <w:rFonts w:cstheme="minorHAnsi"/>
        </w:rPr>
        <w:t>z dnia 2016.01.11 (</w:t>
      </w:r>
      <w:proofErr w:type="spellStart"/>
      <w:r w:rsidRPr="00427EC9">
        <w:rPr>
          <w:rFonts w:cstheme="minorHAnsi"/>
        </w:rPr>
        <w:t>Dz.U</w:t>
      </w:r>
      <w:proofErr w:type="spellEnd"/>
      <w:r w:rsidRPr="00427EC9">
        <w:rPr>
          <w:rFonts w:cstheme="minorHAnsi"/>
        </w:rPr>
        <w:t>. nr 42 z 2016 r.)</w:t>
      </w:r>
    </w:p>
    <w:p w:rsidR="00427EC9" w:rsidRPr="0049073C" w:rsidRDefault="0014258E" w:rsidP="00661317">
      <w:pPr>
        <w:pStyle w:val="Akapitzlist"/>
        <w:numPr>
          <w:ilvl w:val="0"/>
          <w:numId w:val="1"/>
        </w:numPr>
        <w:spacing w:line="276" w:lineRule="auto"/>
        <w:jc w:val="both"/>
        <w:rPr>
          <w:rFonts w:cstheme="minorHAnsi"/>
        </w:rPr>
      </w:pPr>
      <w:r w:rsidRPr="00BB5B80">
        <w:t>Ustawa z dnia 18 marca 2016 r. o szczegól</w:t>
      </w:r>
      <w:r>
        <w:t>nych rozwiązaniach związanych z </w:t>
      </w:r>
      <w:r w:rsidRPr="00BB5B80">
        <w:t>organizacją wizyty Jego Świątobliwości Papieża Franciszka w Rzeczypospolitej Polskiej oraz Światowych Dni Młodzieży – Kraków 2016</w:t>
      </w:r>
      <w:r>
        <w:t xml:space="preserve"> </w:t>
      </w:r>
      <w:r w:rsidRPr="00BB5B80">
        <w:t>(</w:t>
      </w:r>
      <w:proofErr w:type="spellStart"/>
      <w:r w:rsidRPr="00BB5B80">
        <w:rPr>
          <w:bCs/>
        </w:rPr>
        <w:t>Dz.U</w:t>
      </w:r>
      <w:proofErr w:type="spellEnd"/>
      <w:r w:rsidRPr="00BB5B80">
        <w:rPr>
          <w:bCs/>
        </w:rPr>
        <w:t>. 2016 poz. 393)</w:t>
      </w:r>
    </w:p>
    <w:p w:rsidR="0049073C" w:rsidRPr="00427EC9" w:rsidRDefault="0049073C" w:rsidP="00661317">
      <w:pPr>
        <w:pStyle w:val="Akapitzlist"/>
        <w:numPr>
          <w:ilvl w:val="0"/>
          <w:numId w:val="1"/>
        </w:numPr>
        <w:spacing w:line="276" w:lineRule="auto"/>
        <w:jc w:val="both"/>
        <w:rPr>
          <w:rStyle w:val="Hipercze"/>
          <w:rFonts w:cstheme="minorHAnsi"/>
          <w:color w:val="auto"/>
          <w:u w:val="none"/>
        </w:rPr>
      </w:pPr>
      <w:r>
        <w:rPr>
          <w:bCs/>
        </w:rPr>
        <w:t xml:space="preserve">Zarządzenie nr 18 Prezesa Rady Ministrów z dnia 2 marca 2016 </w:t>
      </w:r>
      <w:proofErr w:type="spellStart"/>
      <w:r>
        <w:rPr>
          <w:bCs/>
        </w:rPr>
        <w:t>r</w:t>
      </w:r>
      <w:proofErr w:type="spellEnd"/>
      <w:r>
        <w:rPr>
          <w:bCs/>
        </w:rPr>
        <w:t xml:space="preserve"> w sprawie wykazu przedsięwzięć i procedur systemu zarządzania kryzysowego.</w:t>
      </w:r>
    </w:p>
    <w:p w:rsidR="00427EC9" w:rsidRDefault="00427EC9" w:rsidP="00661317">
      <w:pPr>
        <w:pStyle w:val="Akapitzlist"/>
        <w:numPr>
          <w:ilvl w:val="0"/>
          <w:numId w:val="1"/>
        </w:numPr>
        <w:spacing w:line="276" w:lineRule="auto"/>
        <w:jc w:val="both"/>
        <w:rPr>
          <w:rFonts w:cstheme="minorHAnsi"/>
        </w:rPr>
      </w:pPr>
      <w:r w:rsidRPr="00427EC9">
        <w:rPr>
          <w:rStyle w:val="Hipercze"/>
          <w:rFonts w:cstheme="minorHAnsi"/>
          <w:color w:val="auto"/>
          <w:u w:val="none"/>
        </w:rPr>
        <w:t>Uchwał</w:t>
      </w:r>
      <w:r w:rsidR="00434008">
        <w:rPr>
          <w:rStyle w:val="Hipercze"/>
          <w:rFonts w:cstheme="minorHAnsi"/>
          <w:color w:val="auto"/>
          <w:u w:val="none"/>
        </w:rPr>
        <w:t>y</w:t>
      </w:r>
      <w:r w:rsidRPr="00427EC9">
        <w:rPr>
          <w:rStyle w:val="Hipercze"/>
          <w:rFonts w:cstheme="minorHAnsi"/>
          <w:color w:val="auto"/>
          <w:u w:val="none"/>
        </w:rPr>
        <w:t xml:space="preserve"> Rady Miasta Krakowa o numerach : </w:t>
      </w:r>
      <w:r w:rsidRPr="00427EC9">
        <w:rPr>
          <w:rFonts w:cstheme="minorHAnsi"/>
        </w:rPr>
        <w:t>XXIV/409/15, VI/85/15, CXV/1812/14</w:t>
      </w:r>
    </w:p>
    <w:p w:rsidR="00721E84" w:rsidRDefault="00721E84" w:rsidP="00661317">
      <w:pPr>
        <w:pStyle w:val="Akapitzlist"/>
        <w:numPr>
          <w:ilvl w:val="0"/>
          <w:numId w:val="1"/>
        </w:numPr>
        <w:spacing w:line="276" w:lineRule="auto"/>
        <w:jc w:val="both"/>
        <w:rPr>
          <w:rFonts w:cstheme="minorHAnsi"/>
        </w:rPr>
      </w:pPr>
      <w:r>
        <w:rPr>
          <w:rFonts w:cstheme="minorHAnsi"/>
        </w:rPr>
        <w:t>Zarządzenie Wojewody Małopolskiego z dnia 8 lutego 2016 roku w sprawie powołania zespołu roboczego ds. organizacji Światowych Dni Młodzieży Kraków 2016.</w:t>
      </w:r>
    </w:p>
    <w:p w:rsidR="00E0412A" w:rsidRPr="00065234" w:rsidRDefault="00E0412A" w:rsidP="00661317">
      <w:pPr>
        <w:pStyle w:val="Akapitzlist"/>
        <w:numPr>
          <w:ilvl w:val="0"/>
          <w:numId w:val="1"/>
        </w:numPr>
        <w:spacing w:line="276" w:lineRule="auto"/>
        <w:jc w:val="both"/>
        <w:rPr>
          <w:rFonts w:cstheme="minorHAnsi"/>
        </w:rPr>
      </w:pPr>
      <w:r w:rsidRPr="00E0412A">
        <w:t>Rozporządzeni</w:t>
      </w:r>
      <w:r>
        <w:t>e</w:t>
      </w:r>
      <w:r w:rsidRPr="00E0412A">
        <w:t xml:space="preserve"> Ministra Infrastruktury z dnia 12 kwietnia 2002r w sprawie warunków jakim powinny odpowiadać budynki i ich usytuowanie (DZ.U z 2002r. nr 75 poz.690 z </w:t>
      </w:r>
      <w:proofErr w:type="spellStart"/>
      <w:r w:rsidRPr="00E0412A">
        <w:t>późn</w:t>
      </w:r>
      <w:proofErr w:type="spellEnd"/>
      <w:r w:rsidRPr="00E0412A">
        <w:t>. zm.)</w:t>
      </w:r>
    </w:p>
    <w:p w:rsidR="00065234" w:rsidRPr="0049073C" w:rsidRDefault="00065234" w:rsidP="00661317">
      <w:pPr>
        <w:pStyle w:val="Akapitzlist"/>
        <w:numPr>
          <w:ilvl w:val="0"/>
          <w:numId w:val="1"/>
        </w:numPr>
        <w:spacing w:line="276" w:lineRule="auto"/>
        <w:jc w:val="both"/>
        <w:rPr>
          <w:rFonts w:cstheme="minorHAnsi"/>
        </w:rPr>
      </w:pPr>
      <w:r>
        <w:t>Rezolucja RMK z 25.01.2012 nr 28/12</w:t>
      </w:r>
    </w:p>
    <w:p w:rsidR="0049073C" w:rsidRPr="00427EC9" w:rsidRDefault="0049073C" w:rsidP="00661317">
      <w:pPr>
        <w:pStyle w:val="Akapitzlist"/>
        <w:spacing w:line="276" w:lineRule="auto"/>
        <w:jc w:val="both"/>
        <w:rPr>
          <w:rStyle w:val="Hipercze"/>
          <w:rFonts w:cstheme="minorHAnsi"/>
          <w:color w:val="auto"/>
          <w:u w:val="none"/>
        </w:rPr>
      </w:pPr>
    </w:p>
    <w:p w:rsidR="00427EC9" w:rsidRDefault="00427EC9" w:rsidP="00661317">
      <w:pPr>
        <w:pStyle w:val="Akapitzlist"/>
        <w:spacing w:line="276" w:lineRule="auto"/>
        <w:jc w:val="both"/>
      </w:pPr>
    </w:p>
    <w:p w:rsidR="009F5CC2" w:rsidRDefault="009F5CC2" w:rsidP="00661317">
      <w:pPr>
        <w:spacing w:line="276" w:lineRule="auto"/>
        <w:jc w:val="both"/>
      </w:pPr>
    </w:p>
    <w:p w:rsidR="00B83E7D" w:rsidRDefault="00B83E7D" w:rsidP="00661317">
      <w:pPr>
        <w:spacing w:line="276" w:lineRule="auto"/>
        <w:jc w:val="both"/>
      </w:pPr>
    </w:p>
    <w:p w:rsidR="00DF73BC" w:rsidRDefault="00DF73BC" w:rsidP="00661317">
      <w:pPr>
        <w:spacing w:line="276" w:lineRule="auto"/>
        <w:jc w:val="both"/>
      </w:pPr>
    </w:p>
    <w:p w:rsidR="00160B28" w:rsidRDefault="00160B28" w:rsidP="00661317">
      <w:pPr>
        <w:spacing w:line="276" w:lineRule="auto"/>
        <w:jc w:val="both"/>
      </w:pPr>
    </w:p>
    <w:p w:rsidR="00160B28" w:rsidRDefault="00160B28" w:rsidP="00661317">
      <w:pPr>
        <w:spacing w:line="276" w:lineRule="auto"/>
        <w:jc w:val="both"/>
      </w:pPr>
    </w:p>
    <w:p w:rsidR="00160B28" w:rsidRDefault="00160B28" w:rsidP="00661317">
      <w:pPr>
        <w:spacing w:line="276" w:lineRule="auto"/>
        <w:jc w:val="both"/>
      </w:pPr>
    </w:p>
    <w:p w:rsidR="00DF73BC" w:rsidRDefault="00DF73BC" w:rsidP="00661317">
      <w:pPr>
        <w:spacing w:line="276" w:lineRule="auto"/>
        <w:jc w:val="both"/>
      </w:pPr>
    </w:p>
    <w:p w:rsidR="00DF73BC" w:rsidRDefault="00DF73BC" w:rsidP="00661317">
      <w:pPr>
        <w:spacing w:line="276" w:lineRule="auto"/>
        <w:jc w:val="both"/>
      </w:pPr>
    </w:p>
    <w:p w:rsidR="00DF73BC" w:rsidRDefault="00DF73BC" w:rsidP="00661317">
      <w:pPr>
        <w:spacing w:line="276" w:lineRule="auto"/>
        <w:jc w:val="both"/>
      </w:pPr>
    </w:p>
    <w:p w:rsidR="00B83E7D" w:rsidRPr="00B83E7D" w:rsidRDefault="00B83E7D" w:rsidP="00661317">
      <w:pPr>
        <w:spacing w:line="276" w:lineRule="auto"/>
        <w:jc w:val="both"/>
        <w:rPr>
          <w:b/>
        </w:rPr>
      </w:pPr>
      <w:r w:rsidRPr="00B83E7D">
        <w:rPr>
          <w:b/>
        </w:rPr>
        <w:t>Słownik skrótów</w:t>
      </w:r>
      <w:r w:rsidR="00912676">
        <w:rPr>
          <w:b/>
        </w:rPr>
        <w:t>:</w:t>
      </w:r>
    </w:p>
    <w:p w:rsidR="00250BF6" w:rsidRDefault="00250BF6" w:rsidP="00661317">
      <w:pPr>
        <w:spacing w:line="276" w:lineRule="auto"/>
        <w:jc w:val="both"/>
      </w:pPr>
    </w:p>
    <w:p w:rsidR="00292271" w:rsidRDefault="00250BF6" w:rsidP="00661317">
      <w:pPr>
        <w:spacing w:line="276" w:lineRule="auto"/>
        <w:jc w:val="both"/>
      </w:pPr>
      <w:r w:rsidRPr="00C22AB7">
        <w:rPr>
          <w:b/>
        </w:rPr>
        <w:t>ŚDM</w:t>
      </w:r>
      <w:r>
        <w:t xml:space="preserve"> – </w:t>
      </w:r>
      <w:r w:rsidR="005D7EA1">
        <w:t>Światowe Dni Młodzieży Kraków 2016</w:t>
      </w:r>
    </w:p>
    <w:p w:rsidR="00250BF6" w:rsidRDefault="00250BF6" w:rsidP="00661317">
      <w:pPr>
        <w:spacing w:line="276" w:lineRule="auto"/>
        <w:jc w:val="both"/>
      </w:pPr>
      <w:r w:rsidRPr="00C22AB7">
        <w:rPr>
          <w:b/>
        </w:rPr>
        <w:t>KO</w:t>
      </w:r>
      <w:r>
        <w:t xml:space="preserve"> </w:t>
      </w:r>
      <w:r w:rsidR="005D7EA1">
        <w:t xml:space="preserve">– Komitet Organizacyjny Światowych Dni Młodzieży </w:t>
      </w:r>
    </w:p>
    <w:p w:rsidR="00250BF6" w:rsidRDefault="00250BF6" w:rsidP="00661317">
      <w:pPr>
        <w:spacing w:line="276" w:lineRule="auto"/>
        <w:jc w:val="both"/>
      </w:pPr>
      <w:r w:rsidRPr="00C22AB7">
        <w:rPr>
          <w:b/>
        </w:rPr>
        <w:t>UMK</w:t>
      </w:r>
      <w:r>
        <w:t xml:space="preserve"> </w:t>
      </w:r>
      <w:r w:rsidR="00721E84">
        <w:t>– Urząd Miasta Krakowa</w:t>
      </w:r>
    </w:p>
    <w:p w:rsidR="00250BF6" w:rsidRDefault="00250BF6" w:rsidP="00661317">
      <w:pPr>
        <w:spacing w:line="276" w:lineRule="auto"/>
        <w:jc w:val="both"/>
      </w:pPr>
      <w:proofErr w:type="spellStart"/>
      <w:r w:rsidRPr="00C22AB7">
        <w:rPr>
          <w:b/>
        </w:rPr>
        <w:t>WBiZK</w:t>
      </w:r>
      <w:proofErr w:type="spellEnd"/>
      <w:r w:rsidR="00721E84">
        <w:t xml:space="preserve"> – Wydział Bezpieczeństwa i Zarządzania Kryzysowego</w:t>
      </w:r>
    </w:p>
    <w:p w:rsidR="00250BF6" w:rsidRDefault="00250BF6" w:rsidP="00661317">
      <w:pPr>
        <w:spacing w:line="276" w:lineRule="auto"/>
        <w:jc w:val="both"/>
      </w:pPr>
      <w:r w:rsidRPr="00C22AB7">
        <w:rPr>
          <w:b/>
        </w:rPr>
        <w:t>ZIKIT</w:t>
      </w:r>
      <w:r w:rsidR="00721E84">
        <w:t xml:space="preserve"> – Zarząd Infrastruktury Komunalnej i Transportu</w:t>
      </w:r>
    </w:p>
    <w:p w:rsidR="00250BF6" w:rsidRDefault="00250BF6" w:rsidP="00661317">
      <w:pPr>
        <w:spacing w:line="276" w:lineRule="auto"/>
        <w:jc w:val="both"/>
      </w:pPr>
      <w:r w:rsidRPr="00C22AB7">
        <w:rPr>
          <w:b/>
        </w:rPr>
        <w:t>MPWIK</w:t>
      </w:r>
      <w:r w:rsidR="00721E84">
        <w:t xml:space="preserve"> – Miejskie Przedsiębiorstwo W</w:t>
      </w:r>
      <w:r w:rsidR="00C0714A">
        <w:t>odociągów i Kanalizacji</w:t>
      </w:r>
    </w:p>
    <w:p w:rsidR="00250BF6" w:rsidRDefault="00250BF6" w:rsidP="00661317">
      <w:pPr>
        <w:spacing w:line="276" w:lineRule="auto"/>
        <w:jc w:val="both"/>
      </w:pPr>
      <w:r w:rsidRPr="00C22AB7">
        <w:rPr>
          <w:b/>
        </w:rPr>
        <w:t>MPO</w:t>
      </w:r>
      <w:r w:rsidR="00B83E7D">
        <w:t xml:space="preserve"> – Miejskie Przedsiębiorstwo Oczyszczania</w:t>
      </w:r>
    </w:p>
    <w:p w:rsidR="00250BF6" w:rsidRDefault="00250BF6" w:rsidP="00661317">
      <w:pPr>
        <w:spacing w:line="276" w:lineRule="auto"/>
        <w:jc w:val="both"/>
      </w:pPr>
      <w:r w:rsidRPr="00C22AB7">
        <w:rPr>
          <w:b/>
        </w:rPr>
        <w:t>MPK</w:t>
      </w:r>
      <w:r w:rsidR="00B83E7D">
        <w:t xml:space="preserve"> – Miejskie Przedsiębiorstwo Komunikacyjne</w:t>
      </w:r>
    </w:p>
    <w:p w:rsidR="00250BF6" w:rsidRDefault="00250BF6" w:rsidP="00661317">
      <w:pPr>
        <w:spacing w:line="276" w:lineRule="auto"/>
        <w:jc w:val="both"/>
      </w:pPr>
      <w:r w:rsidRPr="00C22AB7">
        <w:rPr>
          <w:b/>
        </w:rPr>
        <w:t>Zespół Zadaniowy</w:t>
      </w:r>
      <w:r>
        <w:t xml:space="preserve"> – Zespół powołany </w:t>
      </w:r>
      <w:r w:rsidR="00B83E7D">
        <w:t>Zarządzeniem nr 3273/2014 Prezydenta Miasta Krakowa</w:t>
      </w:r>
      <w:r w:rsidR="00B83E7D" w:rsidRPr="00587003">
        <w:t xml:space="preserve"> </w:t>
      </w:r>
      <w:r w:rsidR="00B83E7D">
        <w:t xml:space="preserve">z dnia 13 listopada 2014 roku w sprawie powołania </w:t>
      </w:r>
      <w:r w:rsidR="00B83E7D" w:rsidRPr="00587003">
        <w:t>Zesp</w:t>
      </w:r>
      <w:r w:rsidR="00B83E7D">
        <w:t>ołu</w:t>
      </w:r>
      <w:r w:rsidR="00B83E7D" w:rsidRPr="00587003">
        <w:t xml:space="preserve"> Zadaniow</w:t>
      </w:r>
      <w:r w:rsidR="00B83E7D">
        <w:t>ego</w:t>
      </w:r>
      <w:r w:rsidR="00B83E7D" w:rsidRPr="00587003">
        <w:t xml:space="preserve"> ds. współpracy z Komitetem Organizacyjnym Światowych Dni Młodzieży 2016</w:t>
      </w:r>
    </w:p>
    <w:p w:rsidR="00B83E7D" w:rsidRDefault="00B83E7D" w:rsidP="00661317">
      <w:pPr>
        <w:spacing w:line="276" w:lineRule="auto"/>
        <w:jc w:val="both"/>
      </w:pPr>
      <w:r w:rsidRPr="00C22AB7">
        <w:rPr>
          <w:b/>
        </w:rPr>
        <w:t xml:space="preserve">GMK </w:t>
      </w:r>
      <w:r>
        <w:t>– Gmina Miejska Kraków</w:t>
      </w:r>
    </w:p>
    <w:p w:rsidR="00292271" w:rsidRDefault="00235861" w:rsidP="00661317">
      <w:pPr>
        <w:spacing w:line="276" w:lineRule="auto"/>
        <w:jc w:val="both"/>
        <w:rPr>
          <w:bCs/>
        </w:rPr>
      </w:pPr>
      <w:r w:rsidRPr="00C22AB7">
        <w:rPr>
          <w:b/>
        </w:rPr>
        <w:t>Ustawa specjalna</w:t>
      </w:r>
      <w:r w:rsidRPr="00852ECB">
        <w:t xml:space="preserve"> – </w:t>
      </w:r>
      <w:r w:rsidR="00BB5B80" w:rsidRPr="00BB5B80">
        <w:t>Ustawa z dnia 18 marca 2016 r. o szczególnych rozwiązaniach związanych z organizacją wizyty Jego Świątobliwości Papieża Franciszka w Rzeczypospolitej Polskiej oraz Światowych Dni Młodzieży – Kraków 2016</w:t>
      </w:r>
      <w:r w:rsidR="00BB5B80">
        <w:t xml:space="preserve"> </w:t>
      </w:r>
      <w:r w:rsidR="00BB5B80" w:rsidRPr="00BB5B80">
        <w:t>(</w:t>
      </w:r>
      <w:proofErr w:type="spellStart"/>
      <w:r w:rsidR="00BB5B80" w:rsidRPr="00BB5B80">
        <w:rPr>
          <w:bCs/>
        </w:rPr>
        <w:t>Dz.U</w:t>
      </w:r>
      <w:proofErr w:type="spellEnd"/>
      <w:r w:rsidR="00BB5B80" w:rsidRPr="00BB5B80">
        <w:rPr>
          <w:bCs/>
        </w:rPr>
        <w:t>. 2016 poz. 393)</w:t>
      </w:r>
    </w:p>
    <w:p w:rsidR="00996B72" w:rsidRDefault="00996B72" w:rsidP="00661317">
      <w:pPr>
        <w:spacing w:line="276" w:lineRule="auto"/>
        <w:jc w:val="both"/>
      </w:pPr>
      <w:r w:rsidRPr="00996B72">
        <w:rPr>
          <w:b/>
        </w:rPr>
        <w:t>PAP</w:t>
      </w:r>
      <w:r>
        <w:t xml:space="preserve"> – Polska Agencja Prasowa</w:t>
      </w:r>
    </w:p>
    <w:p w:rsidR="00996B72" w:rsidRPr="00BB5B80" w:rsidRDefault="00996B72" w:rsidP="00661317">
      <w:pPr>
        <w:spacing w:line="276" w:lineRule="auto"/>
        <w:jc w:val="both"/>
      </w:pPr>
      <w:r w:rsidRPr="00996B72">
        <w:rPr>
          <w:b/>
        </w:rPr>
        <w:t xml:space="preserve">KAI </w:t>
      </w:r>
      <w:r>
        <w:t>– Katolicka Agencja Informacyjna</w:t>
      </w:r>
    </w:p>
    <w:p w:rsidR="00292271" w:rsidRDefault="00292271" w:rsidP="00661317">
      <w:pPr>
        <w:spacing w:line="276" w:lineRule="auto"/>
        <w:jc w:val="both"/>
      </w:pPr>
    </w:p>
    <w:p w:rsidR="00292271" w:rsidRDefault="00292271" w:rsidP="00661317">
      <w:pPr>
        <w:spacing w:line="276" w:lineRule="auto"/>
        <w:jc w:val="both"/>
      </w:pPr>
    </w:p>
    <w:p w:rsidR="00292271" w:rsidRDefault="00292271" w:rsidP="00661317">
      <w:pPr>
        <w:spacing w:line="276" w:lineRule="auto"/>
        <w:jc w:val="both"/>
      </w:pPr>
      <w:r>
        <w:br w:type="page"/>
      </w:r>
    </w:p>
    <w:p w:rsidR="00292271" w:rsidRDefault="008C69FD" w:rsidP="00661317">
      <w:pPr>
        <w:pStyle w:val="Nagwek1"/>
        <w:spacing w:line="276" w:lineRule="auto"/>
        <w:jc w:val="both"/>
      </w:pPr>
      <w:bookmarkStart w:id="2" w:name="_Toc447796959"/>
      <w:r>
        <w:t>WPROWADZENIE</w:t>
      </w:r>
      <w:bookmarkEnd w:id="2"/>
    </w:p>
    <w:p w:rsidR="008C69FD" w:rsidRDefault="008C69FD" w:rsidP="00661317">
      <w:pPr>
        <w:spacing w:line="276" w:lineRule="auto"/>
        <w:jc w:val="both"/>
      </w:pPr>
    </w:p>
    <w:p w:rsidR="00E5166B" w:rsidRPr="00852ECB" w:rsidRDefault="00E5166B" w:rsidP="00661317">
      <w:pPr>
        <w:spacing w:line="276" w:lineRule="auto"/>
        <w:jc w:val="both"/>
      </w:pPr>
      <w:r w:rsidRPr="00E5166B">
        <w:t>Organizatorem Światowych Dni Młodzieży, jako wydarzenia religijnego o charakterze ponadnarodowym jest Papieska Rada do Spraw Świeckich. Wydarzenie to związane jest z wizytą Papieża Franciszka, która odbywa się także na zaproszenie władz państwowy</w:t>
      </w:r>
      <w:r w:rsidR="00CA6DA8">
        <w:t>ch. Dla realizacji przygotowań</w:t>
      </w:r>
      <w:r w:rsidRPr="00E5166B">
        <w:t xml:space="preserve"> powołany został przez Kardynała Metropolitę Krakowskiego Komitet Organizacyjny.</w:t>
      </w:r>
      <w:r w:rsidR="00235861">
        <w:t xml:space="preserve"> </w:t>
      </w:r>
      <w:r w:rsidR="00235861" w:rsidRPr="00852ECB">
        <w:t xml:space="preserve">Zgodnie z art. 2 ustawy specjalnej organizatorem </w:t>
      </w:r>
      <w:r w:rsidR="00852ECB">
        <w:t>Ś</w:t>
      </w:r>
      <w:r w:rsidR="00235861" w:rsidRPr="00852ECB">
        <w:t xml:space="preserve">DM jest Archidiecezja Krakowska. </w:t>
      </w:r>
    </w:p>
    <w:p w:rsidR="00E5166B" w:rsidRDefault="00E5166B" w:rsidP="00661317">
      <w:pPr>
        <w:spacing w:line="276" w:lineRule="auto"/>
        <w:jc w:val="both"/>
      </w:pPr>
    </w:p>
    <w:p w:rsidR="00587003" w:rsidRDefault="00587003" w:rsidP="00661317">
      <w:pPr>
        <w:spacing w:line="276" w:lineRule="auto"/>
        <w:jc w:val="both"/>
      </w:pPr>
      <w:r>
        <w:t xml:space="preserve">Gmina Miejska Kraków rozpoczęła przygotowania do Światowych Dni Młodzieży wkrótce po ogłoszeniu przez Jego Świętobliwość Papieża Franciszka wyboru Polski i Krakowa </w:t>
      </w:r>
      <w:r w:rsidR="008720DA">
        <w:t>jako kolejnego miejsca spotkania młodzieży.</w:t>
      </w:r>
      <w:r w:rsidR="00427EC9">
        <w:t xml:space="preserve"> W 2013 roku Prezydent Miasta </w:t>
      </w:r>
      <w:r w:rsidR="00FC6E48">
        <w:t>wyznaczył osoby odpowiedzialne w poszczególnych dziedzinach za współpracę z KO ŚDM</w:t>
      </w:r>
      <w:r w:rsidR="00250BF6">
        <w:t>.</w:t>
      </w:r>
    </w:p>
    <w:p w:rsidR="008C69FD" w:rsidRDefault="008C69FD" w:rsidP="00661317">
      <w:pPr>
        <w:spacing w:line="276" w:lineRule="auto"/>
        <w:jc w:val="both"/>
      </w:pPr>
    </w:p>
    <w:p w:rsidR="008C69FD" w:rsidRDefault="00587003" w:rsidP="00661317">
      <w:pPr>
        <w:pStyle w:val="Nagwek2"/>
        <w:spacing w:line="276" w:lineRule="auto"/>
        <w:jc w:val="both"/>
      </w:pPr>
      <w:bookmarkStart w:id="3" w:name="_Toc447796960"/>
      <w:r>
        <w:t>Streszczenie dotychczasowego trybu przygotowań</w:t>
      </w:r>
      <w:bookmarkEnd w:id="3"/>
    </w:p>
    <w:p w:rsidR="008C69FD" w:rsidRDefault="008C69FD" w:rsidP="00661317">
      <w:pPr>
        <w:spacing w:line="276" w:lineRule="auto"/>
        <w:jc w:val="both"/>
      </w:pPr>
    </w:p>
    <w:p w:rsidR="008B7DBF" w:rsidRDefault="00E5166B" w:rsidP="00661317">
      <w:pPr>
        <w:spacing w:line="276" w:lineRule="auto"/>
        <w:jc w:val="both"/>
      </w:pPr>
      <w:r>
        <w:t xml:space="preserve">Celem zapewnienia prawidłowego przebiegu Światowych Dni Młodzieży w dniu 25 lutego 2015 roku podpisany został list intencyjny, którego sygnatariuszami byli : Jacek </w:t>
      </w:r>
      <w:proofErr w:type="spellStart"/>
      <w:r>
        <w:t>Majchrowski</w:t>
      </w:r>
      <w:proofErr w:type="spellEnd"/>
      <w:r>
        <w:t xml:space="preserve"> Prezydent Miasta Krakowa, Marek Sowa Marszałek Województwa Małopolskiego oraz Stanisław kardynał Dziwisz Arcybiskup Metropolita Krakowski.</w:t>
      </w:r>
    </w:p>
    <w:p w:rsidR="008B7DBF" w:rsidRDefault="008B7DBF" w:rsidP="00661317">
      <w:pPr>
        <w:spacing w:line="276" w:lineRule="auto"/>
        <w:jc w:val="both"/>
      </w:pPr>
    </w:p>
    <w:p w:rsidR="008B7DBF" w:rsidRDefault="00587003" w:rsidP="00661317">
      <w:pPr>
        <w:spacing w:line="276" w:lineRule="auto"/>
        <w:jc w:val="both"/>
      </w:pPr>
      <w:r w:rsidRPr="00587003">
        <w:t xml:space="preserve">Przygotowania Miasta do </w:t>
      </w:r>
      <w:r w:rsidR="00CA6DA8">
        <w:t>uroczystości</w:t>
      </w:r>
      <w:r w:rsidRPr="00587003">
        <w:t xml:space="preserve"> koordynowane są przez powoła</w:t>
      </w:r>
      <w:r>
        <w:t xml:space="preserve">ny </w:t>
      </w:r>
      <w:r w:rsidR="008B1868">
        <w:t>Z</w:t>
      </w:r>
      <w:r>
        <w:t>arządzeniem nr 3273/2014 Prezydenta Miasta Krakowa</w:t>
      </w:r>
      <w:r w:rsidRPr="00587003">
        <w:t xml:space="preserve"> </w:t>
      </w:r>
      <w:r w:rsidR="008B1868">
        <w:t>z dnia</w:t>
      </w:r>
      <w:r w:rsidR="00C505B5">
        <w:t xml:space="preserve"> 13 listopada 2014 roku</w:t>
      </w:r>
      <w:r w:rsidR="008B1868">
        <w:t xml:space="preserve"> </w:t>
      </w:r>
      <w:r w:rsidRPr="00587003">
        <w:t xml:space="preserve">Zespół Zadaniowy ds. współpracy z Komitetem Organizacyjnym Światowych Dni Młodzieży 2016. </w:t>
      </w:r>
      <w:r w:rsidR="00E5166B">
        <w:t>Prace tego Zespołu odnoszą się do ustawowych zadań Miasta</w:t>
      </w:r>
      <w:r w:rsidR="00CA6DA8">
        <w:t xml:space="preserve"> zawartych w Ustawie z </w:t>
      </w:r>
      <w:r w:rsidR="005903C8">
        <w:t xml:space="preserve">dnia 8 marca 1990 </w:t>
      </w:r>
      <w:r w:rsidR="005903C8" w:rsidRPr="0092481E">
        <w:t>o samorządzie gminnym (</w:t>
      </w:r>
      <w:proofErr w:type="spellStart"/>
      <w:r w:rsidR="005903C8" w:rsidRPr="0092481E">
        <w:t>Dz.U</w:t>
      </w:r>
      <w:proofErr w:type="spellEnd"/>
      <w:r w:rsidR="005903C8" w:rsidRPr="0092481E">
        <w:t>. 2015 poz. 1515)</w:t>
      </w:r>
      <w:r w:rsidR="00954B7A" w:rsidRPr="0092481E">
        <w:t>. Wykaz członków Zespołu zawiera załącznik nr 5.</w:t>
      </w:r>
    </w:p>
    <w:p w:rsidR="008B7DBF" w:rsidRDefault="008B7DBF" w:rsidP="00661317">
      <w:pPr>
        <w:spacing w:line="276" w:lineRule="auto"/>
        <w:jc w:val="both"/>
      </w:pPr>
    </w:p>
    <w:p w:rsidR="00587003" w:rsidRPr="00587003" w:rsidRDefault="00587003" w:rsidP="00661317">
      <w:pPr>
        <w:spacing w:line="276" w:lineRule="auto"/>
        <w:jc w:val="both"/>
      </w:pPr>
      <w:r w:rsidRPr="00587003">
        <w:t xml:space="preserve">W pierwszej kolejności </w:t>
      </w:r>
      <w:r>
        <w:t>opracowany został Harmonogram</w:t>
      </w:r>
      <w:r w:rsidR="00C505B5">
        <w:t xml:space="preserve"> zadań głównych, który w </w:t>
      </w:r>
      <w:r w:rsidRPr="00587003">
        <w:t>dniu 17 kwietnia 2015 roku</w:t>
      </w:r>
      <w:r>
        <w:t xml:space="preserve"> zatwierdzony został przez Prezydenta Miasta Krakowa</w:t>
      </w:r>
      <w:r w:rsidR="00E53FE4">
        <w:t>.</w:t>
      </w:r>
      <w:r w:rsidR="00C505B5">
        <w:t xml:space="preserve"> </w:t>
      </w:r>
      <w:r w:rsidR="005903C8">
        <w:t xml:space="preserve">Na tej podstawie poszczególni Członkowie Zespołu Zadaniowego opracowali harmonogramy szczegółowe realizacji zadań własnych. </w:t>
      </w:r>
      <w:r w:rsidR="00C505B5">
        <w:t>W </w:t>
      </w:r>
      <w:r w:rsidRPr="00587003">
        <w:t>posiedzeniach Zespołu</w:t>
      </w:r>
      <w:r w:rsidR="005903C8">
        <w:t xml:space="preserve"> </w:t>
      </w:r>
      <w:r w:rsidRPr="00587003">
        <w:t>biorą</w:t>
      </w:r>
      <w:r w:rsidR="00CA6DA8">
        <w:t xml:space="preserve"> także</w:t>
      </w:r>
      <w:r w:rsidRPr="00587003">
        <w:t xml:space="preserve"> udział przedstawiciele </w:t>
      </w:r>
      <w:r w:rsidR="00CA6DA8">
        <w:t>KO</w:t>
      </w:r>
      <w:r w:rsidR="00065234">
        <w:t>, w </w:t>
      </w:r>
      <w:r w:rsidRPr="00587003">
        <w:t>tym od miesiąca października</w:t>
      </w:r>
      <w:r w:rsidR="00954B7A">
        <w:t xml:space="preserve"> 2015r.</w:t>
      </w:r>
      <w:r w:rsidR="00C505B5">
        <w:t xml:space="preserve"> jako jego pełnomocnik</w:t>
      </w:r>
      <w:r w:rsidRPr="00587003">
        <w:t xml:space="preserve"> Dyrektor Krakowskiego Pogotowia Ratunkowego będący jednocześnie koordynato</w:t>
      </w:r>
      <w:r w:rsidR="008B1868">
        <w:t>rem zabezpieczenia medycznego</w:t>
      </w:r>
      <w:r w:rsidR="00C505B5">
        <w:t xml:space="preserve"> ŚDM</w:t>
      </w:r>
      <w:r w:rsidR="008B1868">
        <w:t>.</w:t>
      </w:r>
    </w:p>
    <w:p w:rsidR="000A55D6" w:rsidRDefault="000A55D6" w:rsidP="00661317">
      <w:pPr>
        <w:spacing w:line="276" w:lineRule="auto"/>
        <w:jc w:val="both"/>
      </w:pPr>
    </w:p>
    <w:p w:rsidR="00587003" w:rsidRDefault="00587003" w:rsidP="00661317">
      <w:pPr>
        <w:spacing w:line="276" w:lineRule="auto"/>
        <w:jc w:val="both"/>
      </w:pPr>
      <w:r w:rsidRPr="00587003">
        <w:t xml:space="preserve">Głównym tematem </w:t>
      </w:r>
      <w:r w:rsidR="00250BF6">
        <w:t xml:space="preserve">odbywających się </w:t>
      </w:r>
      <w:r w:rsidRPr="00587003">
        <w:t>posiedzeń</w:t>
      </w:r>
      <w:r w:rsidR="0061241F">
        <w:t xml:space="preserve">, </w:t>
      </w:r>
      <w:r w:rsidRPr="00587003">
        <w:t xml:space="preserve">jest ocena stanu realizacji harmonogramów zadań </w:t>
      </w:r>
      <w:r w:rsidR="00C505B5">
        <w:t>własnych</w:t>
      </w:r>
      <w:r w:rsidRPr="00587003">
        <w:t xml:space="preserve"> członków zespołu. </w:t>
      </w:r>
      <w:r w:rsidR="0061241F">
        <w:t xml:space="preserve">Ich realizacja przebiega w sposób planowy, a problemy </w:t>
      </w:r>
      <w:r w:rsidR="00CE4456">
        <w:t>są</w:t>
      </w:r>
      <w:r w:rsidR="0061241F">
        <w:t xml:space="preserve"> na bieżąco rozwiązywane. </w:t>
      </w:r>
      <w:r w:rsidR="008A7C6E">
        <w:t>Poszczególni</w:t>
      </w:r>
      <w:r w:rsidRPr="00587003">
        <w:t xml:space="preserve"> </w:t>
      </w:r>
      <w:r w:rsidR="00CA6DA8">
        <w:t xml:space="preserve">jego </w:t>
      </w:r>
      <w:r w:rsidRPr="00587003">
        <w:t>członkowie b</w:t>
      </w:r>
      <w:r w:rsidR="008A7C6E">
        <w:t>rali</w:t>
      </w:r>
      <w:r w:rsidR="00CA6DA8">
        <w:t xml:space="preserve"> także</w:t>
      </w:r>
      <w:r w:rsidRPr="00587003">
        <w:t xml:space="preserve"> udział w naradach organizowanych zarówno w </w:t>
      </w:r>
      <w:r w:rsidR="0092481E">
        <w:t xml:space="preserve"> </w:t>
      </w:r>
      <w:r w:rsidRPr="00587003">
        <w:t>Urzędzie Miasta Krakowa, miejskich jednostkach organizacyjnych jak i innych instytucjach m.in. w Kance</w:t>
      </w:r>
      <w:r w:rsidR="00CA6DA8">
        <w:t>larii Prezesa Rady Ministrów, w </w:t>
      </w:r>
      <w:r w:rsidR="00D34D06">
        <w:t xml:space="preserve">Ministerstwie Administracji i </w:t>
      </w:r>
      <w:r w:rsidRPr="00587003">
        <w:t>Cyfryzacji, Ministerstwie Spraw Wewnętrznych, Małopolskim Urzędzie Wojewódzkim, Komendzie Wojewódzkiej Policji, Kurii Metropolitalnej.</w:t>
      </w:r>
      <w:r w:rsidR="0061241F">
        <w:t xml:space="preserve"> </w:t>
      </w:r>
    </w:p>
    <w:p w:rsidR="00C01639" w:rsidRDefault="00C01639" w:rsidP="00661317">
      <w:pPr>
        <w:spacing w:line="276" w:lineRule="auto"/>
        <w:jc w:val="both"/>
      </w:pPr>
    </w:p>
    <w:p w:rsidR="00F507E0" w:rsidRDefault="008A7C6E" w:rsidP="00661317">
      <w:pPr>
        <w:spacing w:line="276" w:lineRule="auto"/>
        <w:jc w:val="both"/>
      </w:pPr>
      <w:r>
        <w:t xml:space="preserve">Od 2 stycznia 2016 </w:t>
      </w:r>
      <w:r w:rsidR="006321A2">
        <w:t>„</w:t>
      </w:r>
      <w:r>
        <w:t>harmonogramy zadań poszczególnych członków Zespołu Zadaniowego</w:t>
      </w:r>
      <w:r w:rsidR="006321A2">
        <w:t>”</w:t>
      </w:r>
      <w:r>
        <w:t xml:space="preserve"> zostały zaktualizowane</w:t>
      </w:r>
      <w:r w:rsidR="006321A2">
        <w:t>,</w:t>
      </w:r>
      <w:r>
        <w:t xml:space="preserve"> </w:t>
      </w:r>
      <w:r w:rsidR="006321A2">
        <w:t>jednocześnie posiadają</w:t>
      </w:r>
      <w:r>
        <w:t xml:space="preserve"> zabezpieczenie finansow</w:t>
      </w:r>
      <w:r w:rsidR="006321A2">
        <w:t>e w budżecie Miasta na 2016 rok w kwocie około 51 mln zł.</w:t>
      </w:r>
      <w:r w:rsidR="00250BF6">
        <w:t>( załącznik nr. 1 )</w:t>
      </w:r>
    </w:p>
    <w:p w:rsidR="00F507E0" w:rsidRDefault="00F507E0" w:rsidP="00661317">
      <w:pPr>
        <w:spacing w:line="276" w:lineRule="auto"/>
        <w:jc w:val="both"/>
      </w:pPr>
    </w:p>
    <w:p w:rsidR="002B09FA" w:rsidRDefault="002B09FA" w:rsidP="00661317">
      <w:pPr>
        <w:pStyle w:val="Nagwek2"/>
        <w:spacing w:line="276" w:lineRule="auto"/>
        <w:jc w:val="both"/>
      </w:pPr>
      <w:bookmarkStart w:id="4" w:name="_Toc447796961"/>
      <w:r>
        <w:t>Zadania Miasta</w:t>
      </w:r>
      <w:bookmarkEnd w:id="4"/>
    </w:p>
    <w:p w:rsidR="002B09FA" w:rsidRDefault="002B09FA" w:rsidP="00661317">
      <w:pPr>
        <w:spacing w:line="276" w:lineRule="auto"/>
        <w:jc w:val="both"/>
      </w:pPr>
    </w:p>
    <w:p w:rsidR="00FC6E48" w:rsidRPr="00FC6E48" w:rsidRDefault="00FC6E48" w:rsidP="00661317">
      <w:pPr>
        <w:autoSpaceDE w:val="0"/>
        <w:autoSpaceDN w:val="0"/>
        <w:adjustRightInd w:val="0"/>
        <w:spacing w:line="276" w:lineRule="auto"/>
        <w:jc w:val="both"/>
        <w:rPr>
          <w:rFonts w:cstheme="minorHAnsi"/>
        </w:rPr>
      </w:pPr>
      <w:r w:rsidRPr="00FC6E48">
        <w:rPr>
          <w:rFonts w:cstheme="minorHAnsi"/>
        </w:rPr>
        <w:t>Zakres odpowiedzialności Miasta wyznaczają obowiązujące przepisy prawa, które na samorząd terytorialny szczebla gminnego i powiatowego (Miasto Kraków) nakładają obowiązek realizacji określonych zadań publicznych. Stąd jako zadanie dla Zespołu Zadaniowego wyznaczone zostały w szczególności:</w:t>
      </w:r>
    </w:p>
    <w:p w:rsidR="00FC6E48" w:rsidRPr="00FC6E48" w:rsidRDefault="00FC6E48" w:rsidP="00661317">
      <w:pPr>
        <w:autoSpaceDE w:val="0"/>
        <w:autoSpaceDN w:val="0"/>
        <w:adjustRightInd w:val="0"/>
        <w:spacing w:line="276" w:lineRule="auto"/>
        <w:jc w:val="both"/>
        <w:rPr>
          <w:rFonts w:cstheme="minorHAnsi"/>
        </w:rPr>
      </w:pPr>
    </w:p>
    <w:p w:rsidR="00FC6E48" w:rsidRPr="00FC6E48" w:rsidRDefault="00FC6E48" w:rsidP="00661317">
      <w:pPr>
        <w:pStyle w:val="Akapitzlist"/>
        <w:numPr>
          <w:ilvl w:val="0"/>
          <w:numId w:val="8"/>
        </w:numPr>
        <w:autoSpaceDE w:val="0"/>
        <w:autoSpaceDN w:val="0"/>
        <w:adjustRightInd w:val="0"/>
        <w:spacing w:line="276" w:lineRule="auto"/>
        <w:jc w:val="both"/>
        <w:rPr>
          <w:rFonts w:cstheme="minorHAnsi"/>
        </w:rPr>
      </w:pPr>
      <w:r w:rsidRPr="00FC6E48">
        <w:rPr>
          <w:rFonts w:cstheme="minorHAnsi"/>
        </w:rPr>
        <w:t>współpraca z Sekretariatem Generalnym i poszczególnymi sekcjami działającymi w ramach Komitetu Organizacyjnego Światowych Dni Młodzieży 2016 w Krakowie w zakresie zadań i kompetencji Miasta,</w:t>
      </w:r>
    </w:p>
    <w:p w:rsidR="00FC6E48" w:rsidRPr="00FC6E48" w:rsidRDefault="00FC6E48" w:rsidP="00661317">
      <w:pPr>
        <w:autoSpaceDE w:val="0"/>
        <w:autoSpaceDN w:val="0"/>
        <w:adjustRightInd w:val="0"/>
        <w:spacing w:line="276" w:lineRule="auto"/>
        <w:jc w:val="both"/>
        <w:rPr>
          <w:rFonts w:cstheme="minorHAnsi"/>
        </w:rPr>
      </w:pPr>
    </w:p>
    <w:p w:rsidR="00FC6E48" w:rsidRPr="00FC6E48" w:rsidRDefault="00FC6E48" w:rsidP="00661317">
      <w:pPr>
        <w:pStyle w:val="Akapitzlist"/>
        <w:numPr>
          <w:ilvl w:val="0"/>
          <w:numId w:val="8"/>
        </w:numPr>
        <w:autoSpaceDE w:val="0"/>
        <w:autoSpaceDN w:val="0"/>
        <w:adjustRightInd w:val="0"/>
        <w:spacing w:line="276" w:lineRule="auto"/>
        <w:jc w:val="both"/>
        <w:rPr>
          <w:rFonts w:cstheme="minorHAnsi"/>
        </w:rPr>
      </w:pPr>
      <w:r w:rsidRPr="00FC6E48">
        <w:rPr>
          <w:rFonts w:cstheme="minorHAnsi"/>
        </w:rPr>
        <w:t>współpraca z innymi podmiotami uczestniczącymi w przygotowaniach Światowych Dni Młodzieży 2016 w Krakowie, w tym organami administracji rządowej i samorządowej,</w:t>
      </w:r>
    </w:p>
    <w:p w:rsidR="00FC6E48" w:rsidRPr="00FC6E48" w:rsidRDefault="00FC6E48" w:rsidP="00661317">
      <w:pPr>
        <w:autoSpaceDE w:val="0"/>
        <w:autoSpaceDN w:val="0"/>
        <w:adjustRightInd w:val="0"/>
        <w:spacing w:line="276" w:lineRule="auto"/>
        <w:jc w:val="both"/>
        <w:rPr>
          <w:rFonts w:cstheme="minorHAnsi"/>
        </w:rPr>
      </w:pPr>
    </w:p>
    <w:p w:rsidR="00FC6E48" w:rsidRPr="00FC6E48" w:rsidRDefault="00FC6E48" w:rsidP="00661317">
      <w:pPr>
        <w:pStyle w:val="Akapitzlist"/>
        <w:numPr>
          <w:ilvl w:val="0"/>
          <w:numId w:val="8"/>
        </w:numPr>
        <w:autoSpaceDE w:val="0"/>
        <w:autoSpaceDN w:val="0"/>
        <w:adjustRightInd w:val="0"/>
        <w:spacing w:line="276" w:lineRule="auto"/>
        <w:jc w:val="both"/>
        <w:rPr>
          <w:rFonts w:cstheme="minorHAnsi"/>
        </w:rPr>
      </w:pPr>
      <w:r w:rsidRPr="00FC6E48">
        <w:rPr>
          <w:rFonts w:cstheme="minorHAnsi"/>
        </w:rPr>
        <w:t>przygotowanie działań Miasta Krakowa w związku z organizacją Światowych Dni Młodzieży 2016 w Krakowie.</w:t>
      </w:r>
    </w:p>
    <w:p w:rsidR="00FC6E48" w:rsidRPr="00FC6E48" w:rsidRDefault="00FC6E48" w:rsidP="00661317">
      <w:pPr>
        <w:spacing w:line="276" w:lineRule="auto"/>
        <w:jc w:val="both"/>
        <w:rPr>
          <w:rFonts w:cstheme="minorHAnsi"/>
        </w:rPr>
      </w:pPr>
    </w:p>
    <w:p w:rsidR="00FC6E48" w:rsidRPr="00FC6E48" w:rsidRDefault="00FC6E48" w:rsidP="00661317">
      <w:pPr>
        <w:spacing w:line="276" w:lineRule="auto"/>
        <w:jc w:val="both"/>
        <w:rPr>
          <w:rFonts w:cstheme="minorHAnsi"/>
        </w:rPr>
      </w:pPr>
      <w:r w:rsidRPr="00FC6E48">
        <w:rPr>
          <w:rFonts w:cstheme="minorHAnsi"/>
        </w:rPr>
        <w:t>Realizowane przez Miasto zadania w związku z organizacją ŚDM mają charakter zadań publicznych</w:t>
      </w:r>
      <w:r w:rsidR="00ED2B79">
        <w:rPr>
          <w:rFonts w:cstheme="minorHAnsi"/>
        </w:rPr>
        <w:t>,</w:t>
      </w:r>
      <w:r w:rsidRPr="00FC6E48">
        <w:rPr>
          <w:rFonts w:cstheme="minorHAnsi"/>
        </w:rPr>
        <w:t xml:space="preserve"> a tym samym ponoszone na ten cel wydatki mają charakter wydatków na cele publiczne.</w:t>
      </w:r>
    </w:p>
    <w:p w:rsidR="00FC6E48" w:rsidRPr="00FC6E48" w:rsidRDefault="00FC6E48" w:rsidP="00661317">
      <w:pPr>
        <w:spacing w:line="276" w:lineRule="auto"/>
        <w:jc w:val="both"/>
        <w:rPr>
          <w:rFonts w:cstheme="minorHAnsi"/>
        </w:rPr>
      </w:pPr>
    </w:p>
    <w:p w:rsidR="00AB4CA2" w:rsidRPr="00FC6E48" w:rsidRDefault="00FC6E48" w:rsidP="00661317">
      <w:pPr>
        <w:spacing w:line="276" w:lineRule="auto"/>
        <w:jc w:val="both"/>
        <w:rPr>
          <w:rFonts w:cstheme="minorHAnsi"/>
        </w:rPr>
      </w:pPr>
      <w:r w:rsidRPr="00FC6E48">
        <w:rPr>
          <w:rFonts w:cstheme="minorHAnsi"/>
        </w:rPr>
        <w:t>Obszary głównych zadań Miasta wyznaczają art. 7 Ustawy o samorządzie gminnym i art. 4 Ustawy o samorządzie powiatowym. Do nich na okres ŚDM należeć będzie:</w:t>
      </w:r>
    </w:p>
    <w:p w:rsidR="00F507E0" w:rsidRPr="00FC6E48" w:rsidRDefault="00F507E0" w:rsidP="00661317">
      <w:pPr>
        <w:spacing w:line="276" w:lineRule="auto"/>
        <w:jc w:val="both"/>
      </w:pPr>
    </w:p>
    <w:p w:rsidR="00331D9B" w:rsidRDefault="007E7247" w:rsidP="00661317">
      <w:pPr>
        <w:pStyle w:val="Akapitzlist"/>
        <w:numPr>
          <w:ilvl w:val="0"/>
          <w:numId w:val="3"/>
        </w:numPr>
        <w:spacing w:line="276" w:lineRule="auto"/>
        <w:jc w:val="both"/>
      </w:pPr>
      <w:r>
        <w:t>utrzymani</w:t>
      </w:r>
      <w:r w:rsidR="00F507E0">
        <w:t>e</w:t>
      </w:r>
      <w:r>
        <w:t xml:space="preserve"> gminnych dróg, ulic, mostów, </w:t>
      </w:r>
    </w:p>
    <w:p w:rsidR="00FC6E48" w:rsidRDefault="00FC6E48" w:rsidP="00661317">
      <w:pPr>
        <w:pStyle w:val="Akapitzlist"/>
        <w:numPr>
          <w:ilvl w:val="0"/>
          <w:numId w:val="3"/>
        </w:numPr>
        <w:spacing w:line="276" w:lineRule="auto"/>
        <w:jc w:val="both"/>
      </w:pPr>
      <w:r>
        <w:t>lokalny transport zbiorowy,</w:t>
      </w:r>
    </w:p>
    <w:p w:rsidR="00331D9B" w:rsidRDefault="007E7247" w:rsidP="00661317">
      <w:pPr>
        <w:pStyle w:val="Akapitzlist"/>
        <w:numPr>
          <w:ilvl w:val="0"/>
          <w:numId w:val="3"/>
        </w:numPr>
        <w:spacing w:line="276" w:lineRule="auto"/>
        <w:jc w:val="both"/>
      </w:pPr>
      <w:r>
        <w:t>zabezpieczeni</w:t>
      </w:r>
      <w:r w:rsidR="00F507E0">
        <w:t>e</w:t>
      </w:r>
      <w:r>
        <w:t xml:space="preserve"> funkcjonowania wodociągów i zaopatrzenia w </w:t>
      </w:r>
      <w:proofErr w:type="spellStart"/>
      <w:r>
        <w:t>wodę̨</w:t>
      </w:r>
      <w:proofErr w:type="spellEnd"/>
      <w:r>
        <w:t>, kanalizacji, usuwani</w:t>
      </w:r>
      <w:r w:rsidR="0061241F">
        <w:t>e</w:t>
      </w:r>
      <w:r>
        <w:t xml:space="preserve"> i oczyszczani</w:t>
      </w:r>
      <w:r w:rsidR="0061241F">
        <w:t>e</w:t>
      </w:r>
      <w:r>
        <w:t xml:space="preserve"> ścieków komunalnych, utrzymani</w:t>
      </w:r>
      <w:r w:rsidR="0061241F">
        <w:t>e</w:t>
      </w:r>
      <w:r>
        <w:t xml:space="preserve"> czystości i porządku oraz </w:t>
      </w:r>
      <w:r w:rsidR="00FC6E48">
        <w:t>urządzeń</w:t>
      </w:r>
      <w:r>
        <w:t xml:space="preserve"> sanitarnych, wysypisk i unieszkodliwiani</w:t>
      </w:r>
      <w:r w:rsidR="0061241F">
        <w:t>e</w:t>
      </w:r>
      <w:r>
        <w:t xml:space="preserve"> odpadów komunalnych, zaopatrzeni</w:t>
      </w:r>
      <w:r w:rsidR="0061241F">
        <w:t>e</w:t>
      </w:r>
      <w:r>
        <w:t xml:space="preserve"> w </w:t>
      </w:r>
      <w:r w:rsidR="00FC6E48">
        <w:t>energię</w:t>
      </w:r>
      <w:r>
        <w:t xml:space="preserve"> </w:t>
      </w:r>
      <w:r w:rsidR="00FC6E48">
        <w:t>elektryczną</w:t>
      </w:r>
      <w:r>
        <w:t xml:space="preserve">, </w:t>
      </w:r>
    </w:p>
    <w:p w:rsidR="00FC6E48" w:rsidRDefault="00FC6E48" w:rsidP="00661317">
      <w:pPr>
        <w:pStyle w:val="Akapitzlist"/>
        <w:numPr>
          <w:ilvl w:val="0"/>
          <w:numId w:val="3"/>
        </w:numPr>
        <w:spacing w:line="276" w:lineRule="auto"/>
        <w:jc w:val="both"/>
      </w:pPr>
      <w:r>
        <w:t>porządek publiczny i bezpieczeństwo obywateli oraz ochrona przeciwpożarowa i przeciwpowodziowa,</w:t>
      </w:r>
    </w:p>
    <w:p w:rsidR="00FC6E48" w:rsidRDefault="00FC6E48" w:rsidP="00661317">
      <w:pPr>
        <w:pStyle w:val="Akapitzlist"/>
        <w:numPr>
          <w:ilvl w:val="0"/>
          <w:numId w:val="3"/>
        </w:numPr>
        <w:spacing w:line="276" w:lineRule="auto"/>
        <w:jc w:val="both"/>
      </w:pPr>
      <w:r>
        <w:t xml:space="preserve">utrzymanie gminnych obiektów i </w:t>
      </w:r>
      <w:r w:rsidR="00DF73BC">
        <w:t>urządzeń</w:t>
      </w:r>
      <w:r>
        <w:t xml:space="preserve"> użyteczności publicznej oraz obiektów administracyjnych</w:t>
      </w:r>
    </w:p>
    <w:p w:rsidR="00AB4CA2" w:rsidRDefault="007E7247" w:rsidP="00661317">
      <w:pPr>
        <w:pStyle w:val="Akapitzlist"/>
        <w:numPr>
          <w:ilvl w:val="0"/>
          <w:numId w:val="3"/>
        </w:numPr>
        <w:spacing w:line="276" w:lineRule="auto"/>
        <w:jc w:val="both"/>
      </w:pPr>
      <w:r>
        <w:t>ochron</w:t>
      </w:r>
      <w:r w:rsidR="00F507E0">
        <w:t>a</w:t>
      </w:r>
      <w:r>
        <w:t xml:space="preserve"> zdrowia, </w:t>
      </w:r>
    </w:p>
    <w:p w:rsidR="00AB4CA2" w:rsidRDefault="00FC6E48" w:rsidP="00661317">
      <w:pPr>
        <w:pStyle w:val="Akapitzlist"/>
        <w:numPr>
          <w:ilvl w:val="0"/>
          <w:numId w:val="3"/>
        </w:numPr>
        <w:spacing w:line="276" w:lineRule="auto"/>
        <w:jc w:val="both"/>
      </w:pPr>
      <w:r>
        <w:t>kultura, w tym</w:t>
      </w:r>
      <w:r w:rsidR="0061241F">
        <w:t xml:space="preserve"> instytucj</w:t>
      </w:r>
      <w:r w:rsidR="00F507E0">
        <w:t>e</w:t>
      </w:r>
      <w:r w:rsidR="00F21DF4">
        <w:t xml:space="preserve"> kultury</w:t>
      </w:r>
    </w:p>
    <w:p w:rsidR="00AB4CA2" w:rsidRDefault="007E7247" w:rsidP="00661317">
      <w:pPr>
        <w:pStyle w:val="Akapitzlist"/>
        <w:numPr>
          <w:ilvl w:val="0"/>
          <w:numId w:val="3"/>
        </w:numPr>
        <w:spacing w:line="276" w:lineRule="auto"/>
        <w:jc w:val="both"/>
      </w:pPr>
      <w:r>
        <w:t>kultur</w:t>
      </w:r>
      <w:r w:rsidR="00F507E0">
        <w:t>a</w:t>
      </w:r>
      <w:r>
        <w:t xml:space="preserve"> fizyczn</w:t>
      </w:r>
      <w:r w:rsidR="000601C9">
        <w:t>a</w:t>
      </w:r>
      <w:r>
        <w:t xml:space="preserve"> i turystyk</w:t>
      </w:r>
      <w:r w:rsidR="00F507E0">
        <w:t>a</w:t>
      </w:r>
      <w:r>
        <w:t>, w tym teren</w:t>
      </w:r>
      <w:r w:rsidR="00F507E0">
        <w:t>y</w:t>
      </w:r>
      <w:r>
        <w:t xml:space="preserve"> rekreacyjn</w:t>
      </w:r>
      <w:r w:rsidR="000601C9">
        <w:t>e</w:t>
      </w:r>
      <w:r>
        <w:t xml:space="preserve"> i urządze</w:t>
      </w:r>
      <w:r w:rsidR="000601C9">
        <w:t>nia</w:t>
      </w:r>
      <w:r>
        <w:t xml:space="preserve"> sportow</w:t>
      </w:r>
      <w:r w:rsidR="000601C9">
        <w:t>e</w:t>
      </w:r>
      <w:r w:rsidR="00331D9B">
        <w:t xml:space="preserve"> </w:t>
      </w:r>
    </w:p>
    <w:p w:rsidR="002B09FA" w:rsidRDefault="0061241F" w:rsidP="00661317">
      <w:pPr>
        <w:pStyle w:val="Akapitzlist"/>
        <w:numPr>
          <w:ilvl w:val="0"/>
          <w:numId w:val="3"/>
        </w:numPr>
        <w:spacing w:line="276" w:lineRule="auto"/>
        <w:jc w:val="both"/>
      </w:pPr>
      <w:r>
        <w:t xml:space="preserve">utrzymanie </w:t>
      </w:r>
      <w:r w:rsidR="000601C9">
        <w:t>ziele</w:t>
      </w:r>
      <w:r>
        <w:t>ni</w:t>
      </w:r>
      <w:r w:rsidR="000601C9">
        <w:t xml:space="preserve"> gminn</w:t>
      </w:r>
      <w:r>
        <w:t>ej</w:t>
      </w:r>
      <w:r w:rsidR="00331D9B" w:rsidRPr="00331D9B">
        <w:t xml:space="preserve"> i </w:t>
      </w:r>
      <w:r w:rsidR="00AB4CA2">
        <w:t>zadrzewie</w:t>
      </w:r>
      <w:r>
        <w:t>ń</w:t>
      </w:r>
    </w:p>
    <w:p w:rsidR="00AB4CA2" w:rsidRDefault="00AB4CA2" w:rsidP="00661317">
      <w:pPr>
        <w:pStyle w:val="Akapitzlist"/>
        <w:numPr>
          <w:ilvl w:val="0"/>
          <w:numId w:val="3"/>
        </w:numPr>
        <w:spacing w:line="276" w:lineRule="auto"/>
        <w:jc w:val="both"/>
      </w:pPr>
      <w:r w:rsidRPr="00AB4CA2">
        <w:t>promocj</w:t>
      </w:r>
      <w:r w:rsidR="000601C9">
        <w:t>a</w:t>
      </w:r>
      <w:r w:rsidRPr="00AB4CA2">
        <w:t xml:space="preserve"> gminy</w:t>
      </w:r>
    </w:p>
    <w:p w:rsidR="00AB4CA2" w:rsidRDefault="00AB4CA2" w:rsidP="00661317">
      <w:pPr>
        <w:spacing w:line="276" w:lineRule="auto"/>
        <w:jc w:val="both"/>
      </w:pPr>
    </w:p>
    <w:p w:rsidR="00797AFC" w:rsidRDefault="00797AFC" w:rsidP="00661317">
      <w:pPr>
        <w:pStyle w:val="Nagwek2"/>
        <w:spacing w:line="276" w:lineRule="auto"/>
        <w:jc w:val="both"/>
      </w:pPr>
      <w:bookmarkStart w:id="5" w:name="_Toc447796962"/>
      <w:r>
        <w:t>Zakres odpowiedzialności innych podmiotów publicznych i organizatora</w:t>
      </w:r>
      <w:bookmarkEnd w:id="5"/>
    </w:p>
    <w:p w:rsidR="00797AFC" w:rsidRDefault="00797AFC" w:rsidP="00661317">
      <w:pPr>
        <w:spacing w:line="276" w:lineRule="auto"/>
        <w:jc w:val="both"/>
      </w:pPr>
    </w:p>
    <w:p w:rsidR="00FC6E48" w:rsidRPr="00FC6E48" w:rsidRDefault="0061241F" w:rsidP="00661317">
      <w:pPr>
        <w:spacing w:line="276" w:lineRule="auto"/>
        <w:jc w:val="both"/>
      </w:pPr>
      <w:r>
        <w:t>Podmioty publiczne i Organizator uroczystości</w:t>
      </w:r>
      <w:r w:rsidR="00397738">
        <w:t xml:space="preserve"> realizują</w:t>
      </w:r>
      <w:r>
        <w:t xml:space="preserve"> swoje</w:t>
      </w:r>
      <w:r w:rsidR="00397738">
        <w:t xml:space="preserve"> zadania </w:t>
      </w:r>
      <w:r>
        <w:t>w oparciu o</w:t>
      </w:r>
      <w:r w:rsidR="001B30BC">
        <w:t> </w:t>
      </w:r>
      <w:r w:rsidR="00397738">
        <w:t>obowiązują</w:t>
      </w:r>
      <w:r w:rsidR="001B30BC">
        <w:t>c</w:t>
      </w:r>
      <w:r>
        <w:t>e</w:t>
      </w:r>
      <w:r w:rsidR="00397738">
        <w:t xml:space="preserve"> przepis</w:t>
      </w:r>
      <w:r>
        <w:t>y</w:t>
      </w:r>
      <w:r w:rsidR="00397738">
        <w:t xml:space="preserve"> prawa.</w:t>
      </w:r>
      <w:r w:rsidR="00FC6E48">
        <w:t xml:space="preserve"> </w:t>
      </w:r>
      <w:r w:rsidR="00FC6E48" w:rsidRPr="00FC6E48">
        <w:t xml:space="preserve">Zgodnie z </w:t>
      </w:r>
      <w:r w:rsidR="0014258E">
        <w:t>ustawą</w:t>
      </w:r>
      <w:r w:rsidR="00FC6E48" w:rsidRPr="00FC6E48">
        <w:t xml:space="preserve"> specjaln</w:t>
      </w:r>
      <w:r w:rsidR="0014258E">
        <w:t>ą</w:t>
      </w:r>
      <w:r w:rsidR="00FC6E48" w:rsidRPr="00FC6E48">
        <w:t xml:space="preserve"> organizatorem ŚDM jest Archidiecezja Krakowska, której status prawny określa ustawa o stosunku Państwa do Kościoła Katolickiego w RP. </w:t>
      </w:r>
      <w:r w:rsidR="0014258E">
        <w:t>P</w:t>
      </w:r>
      <w:r w:rsidR="00FC6E48" w:rsidRPr="00FC6E48">
        <w:t xml:space="preserve">oszczególne wydarzenia główne przewidziane w programie ŚDM zgodnie </w:t>
      </w:r>
      <w:r w:rsidR="00FC6E48" w:rsidRPr="00501083">
        <w:t xml:space="preserve">z </w:t>
      </w:r>
      <w:r w:rsidR="00ED2B79" w:rsidRPr="00501083">
        <w:t>art. 15</w:t>
      </w:r>
      <w:r w:rsidR="00FC6E48" w:rsidRPr="00501083">
        <w:t xml:space="preserve"> tej ustawy stanowią sprawowanie kultu</w:t>
      </w:r>
      <w:r w:rsidR="00ED2B79" w:rsidRPr="00501083">
        <w:t xml:space="preserve"> i podlegają władzy kościelnej.</w:t>
      </w:r>
      <w:r w:rsidR="00FC6E48" w:rsidRPr="00501083">
        <w:t xml:space="preserve"> Co w</w:t>
      </w:r>
      <w:r w:rsidR="00FC6E48" w:rsidRPr="00FC6E48">
        <w:t>ymaga podkreślenia, do wydarzeń tych nie mają</w:t>
      </w:r>
      <w:r w:rsidR="0014258E">
        <w:t xml:space="preserve"> zastosowania przepisy ustawy o </w:t>
      </w:r>
      <w:r w:rsidR="00FC6E48" w:rsidRPr="00FC6E48">
        <w:t>bezpieczeństwie imprez masowych.</w:t>
      </w:r>
    </w:p>
    <w:p w:rsidR="00721E84" w:rsidRDefault="00721E84" w:rsidP="00661317">
      <w:pPr>
        <w:spacing w:line="276" w:lineRule="auto"/>
        <w:jc w:val="both"/>
      </w:pPr>
    </w:p>
    <w:p w:rsidR="00721E84" w:rsidRDefault="00FC6E48" w:rsidP="00661317">
      <w:pPr>
        <w:spacing w:line="276" w:lineRule="auto"/>
        <w:jc w:val="both"/>
      </w:pPr>
      <w:r w:rsidRPr="00FC6E48">
        <w:t>Szczególna rola w procesie organizacji przygotowań przy</w:t>
      </w:r>
      <w:r w:rsidR="00912676">
        <w:t xml:space="preserve">pada Wojewodzie Małopolskiemu, </w:t>
      </w:r>
      <w:r w:rsidRPr="00FC6E48">
        <w:t>który jest przedstawicielem Rady Ministrów</w:t>
      </w:r>
      <w:r w:rsidR="00501083">
        <w:t>,</w:t>
      </w:r>
      <w:r w:rsidRPr="00FC6E48">
        <w:t xml:space="preserve"> a także zwierzchnikiem rządowej administracji zespolonej w województwie. </w:t>
      </w:r>
      <w:r w:rsidR="007F4B94">
        <w:t>Powołał on Zespół Roboczy do zadań którego należą sprawy związane ze wsparciem przez administrację publiczną przygotowania i organizacji ŚDM na terenie województwa małopolskiego.</w:t>
      </w:r>
    </w:p>
    <w:p w:rsidR="00721E84" w:rsidRDefault="00721E84" w:rsidP="00661317">
      <w:pPr>
        <w:spacing w:line="276" w:lineRule="auto"/>
        <w:jc w:val="both"/>
      </w:pPr>
    </w:p>
    <w:p w:rsidR="00721E84" w:rsidRDefault="00FC6E48" w:rsidP="00661317">
      <w:pPr>
        <w:spacing w:line="276" w:lineRule="auto"/>
        <w:jc w:val="both"/>
      </w:pPr>
      <w:r w:rsidRPr="00B81507">
        <w:t>Teren wy</w:t>
      </w:r>
      <w:r w:rsidR="0059342C">
        <w:t>darzeń głównych</w:t>
      </w:r>
      <w:r w:rsidR="00721E84" w:rsidRPr="00B81507">
        <w:t xml:space="preserve"> </w:t>
      </w:r>
      <w:r w:rsidR="00CE5CBA" w:rsidRPr="00B81507">
        <w:t xml:space="preserve">obejmuje powierzchnię 254 ha i </w:t>
      </w:r>
      <w:r w:rsidR="00721E84" w:rsidRPr="00B81507">
        <w:t>jest w </w:t>
      </w:r>
      <w:r w:rsidRPr="00B81507">
        <w:t xml:space="preserve">przeważającej części </w:t>
      </w:r>
      <w:r w:rsidR="00CE5CBA" w:rsidRPr="00B81507">
        <w:t xml:space="preserve">położony </w:t>
      </w:r>
      <w:r w:rsidRPr="00B81507">
        <w:t>w granicach Miasta i Gminy Wieliczka</w:t>
      </w:r>
      <w:r w:rsidR="00CE5CBA" w:rsidRPr="00B81507">
        <w:t>.</w:t>
      </w:r>
      <w:r w:rsidRPr="00B81507">
        <w:t xml:space="preserve"> </w:t>
      </w:r>
      <w:r w:rsidR="00CE5CBA" w:rsidRPr="00B81507">
        <w:t>W</w:t>
      </w:r>
      <w:r w:rsidR="00501083" w:rsidRPr="00B81507">
        <w:t xml:space="preserve"> granicach Gminy Miejskiej Kraków</w:t>
      </w:r>
      <w:r w:rsidR="00D04577" w:rsidRPr="00B81507">
        <w:t xml:space="preserve"> jest</w:t>
      </w:r>
      <w:r w:rsidR="00501083" w:rsidRPr="00B81507">
        <w:t xml:space="preserve"> 9</w:t>
      </w:r>
      <w:r w:rsidR="00D71E7A" w:rsidRPr="00B81507">
        <w:t>6</w:t>
      </w:r>
      <w:r w:rsidR="00501083" w:rsidRPr="00B81507">
        <w:t>,</w:t>
      </w:r>
      <w:r w:rsidR="00D71E7A" w:rsidRPr="00B81507">
        <w:t>9</w:t>
      </w:r>
      <w:r w:rsidR="00501083" w:rsidRPr="00B81507">
        <w:t xml:space="preserve"> ha w tym 4,3 ha stanowią działki gminne, 1</w:t>
      </w:r>
      <w:r w:rsidR="00D71E7A" w:rsidRPr="00B81507">
        <w:t>4</w:t>
      </w:r>
      <w:r w:rsidR="00501083" w:rsidRPr="00B81507">
        <w:t>,</w:t>
      </w:r>
      <w:r w:rsidR="00D71E7A" w:rsidRPr="00B81507">
        <w:t>2</w:t>
      </w:r>
      <w:r w:rsidR="00501083" w:rsidRPr="00B81507">
        <w:t xml:space="preserve"> ha działki skarbu państwa, pozostałymi dysponują</w:t>
      </w:r>
      <w:r w:rsidR="0026257D" w:rsidRPr="00B81507">
        <w:t xml:space="preserve"> osoby prawne, fizyczne lub posiadają</w:t>
      </w:r>
      <w:r w:rsidR="00501083" w:rsidRPr="00B81507">
        <w:t xml:space="preserve"> nieuregulowany stan prawny.</w:t>
      </w:r>
      <w:r w:rsidR="00501083">
        <w:t xml:space="preserve"> </w:t>
      </w:r>
      <w:r w:rsidRPr="00FC6E48">
        <w:t xml:space="preserve">Istotne skupiska uczestników przewidywane są także na terenie powiatu ziemskiego krakowskiego. </w:t>
      </w:r>
      <w:r w:rsidR="00D34D06">
        <w:t>Wojewoda Małopolski</w:t>
      </w:r>
      <w:r w:rsidR="00501083" w:rsidRPr="00B81507">
        <w:t xml:space="preserve"> </w:t>
      </w:r>
      <w:r w:rsidR="00E254FF" w:rsidRPr="00B81507">
        <w:t xml:space="preserve">w oparciu o ustawę specjalną </w:t>
      </w:r>
      <w:r w:rsidR="00501083" w:rsidRPr="00B81507">
        <w:t>odpowiada w </w:t>
      </w:r>
      <w:r w:rsidRPr="00B81507">
        <w:t xml:space="preserve">szczególności </w:t>
      </w:r>
      <w:r w:rsidR="00B81507">
        <w:t xml:space="preserve">za opracowanie planu bezpieczeństwa </w:t>
      </w:r>
      <w:r w:rsidR="0092481E">
        <w:t xml:space="preserve">i porządku </w:t>
      </w:r>
      <w:r w:rsidR="00B81507">
        <w:t>publicznego, zapewn</w:t>
      </w:r>
      <w:r w:rsidR="0059342C">
        <w:t>ienie zabezpieczenia medycznego.</w:t>
      </w:r>
      <w:r w:rsidR="00B81507">
        <w:t xml:space="preserve"> </w:t>
      </w:r>
    </w:p>
    <w:p w:rsidR="0059342C" w:rsidRDefault="0059342C" w:rsidP="00661317">
      <w:pPr>
        <w:spacing w:line="276" w:lineRule="auto"/>
        <w:jc w:val="both"/>
      </w:pPr>
    </w:p>
    <w:p w:rsidR="00FC6E48" w:rsidRPr="00FC6E48" w:rsidRDefault="00FC6E48" w:rsidP="00661317">
      <w:pPr>
        <w:spacing w:line="276" w:lineRule="auto"/>
        <w:jc w:val="both"/>
      </w:pPr>
      <w:r w:rsidRPr="00FC6E48">
        <w:t>Poszczególni ministrowie oraz kierownicy administracji specjalnych realizują zadania zgodnie z zakresem swoich kompetencji powołując w tym celu własne organy pomocnicze.</w:t>
      </w:r>
    </w:p>
    <w:p w:rsidR="00BB5B80" w:rsidRDefault="00BB5B80" w:rsidP="00661317">
      <w:pPr>
        <w:spacing w:line="276" w:lineRule="auto"/>
        <w:jc w:val="both"/>
      </w:pPr>
    </w:p>
    <w:p w:rsidR="00FC6E48" w:rsidRPr="00FC6E48" w:rsidRDefault="00FC6E48" w:rsidP="00661317">
      <w:pPr>
        <w:spacing w:line="276" w:lineRule="auto"/>
        <w:jc w:val="both"/>
      </w:pPr>
      <w:r w:rsidRPr="00FC6E48">
        <w:t>Podsumowując ŚDM stanowią skomplikowane przedsięwzięcie organizacyjne wymagające współdziałania administracji publicznej i innych podmiotów w wielu aspektach.</w:t>
      </w:r>
    </w:p>
    <w:p w:rsidR="008B6053" w:rsidRDefault="002C18BE" w:rsidP="00661317">
      <w:pPr>
        <w:pStyle w:val="Nagwek1"/>
        <w:spacing w:line="276" w:lineRule="auto"/>
        <w:jc w:val="both"/>
      </w:pPr>
      <w:bookmarkStart w:id="6" w:name="_Toc447796963"/>
      <w:r w:rsidRPr="002C18BE">
        <w:t>Ogólne informacje o planowanych wydarzeniach i prognozowanej liczbie uczestników</w:t>
      </w:r>
      <w:bookmarkEnd w:id="6"/>
    </w:p>
    <w:p w:rsidR="004F7AE8" w:rsidRDefault="004F7AE8" w:rsidP="00661317">
      <w:pPr>
        <w:spacing w:line="276" w:lineRule="auto"/>
        <w:jc w:val="both"/>
      </w:pPr>
    </w:p>
    <w:p w:rsidR="00F21DF4" w:rsidRDefault="00F21DF4" w:rsidP="00661317">
      <w:pPr>
        <w:pStyle w:val="Nagwek2"/>
        <w:spacing w:line="276" w:lineRule="auto"/>
        <w:jc w:val="both"/>
      </w:pPr>
      <w:bookmarkStart w:id="7" w:name="_Toc447796964"/>
      <w:r>
        <w:t>Prognozowana liczba uczestników</w:t>
      </w:r>
      <w:bookmarkEnd w:id="7"/>
    </w:p>
    <w:p w:rsidR="00F21DF4" w:rsidRDefault="00F21DF4" w:rsidP="00661317">
      <w:pPr>
        <w:spacing w:line="276" w:lineRule="auto"/>
        <w:jc w:val="both"/>
      </w:pPr>
    </w:p>
    <w:p w:rsidR="008B7DBF" w:rsidRDefault="008B7DBF" w:rsidP="00661317">
      <w:pPr>
        <w:spacing w:line="276" w:lineRule="auto"/>
        <w:jc w:val="both"/>
      </w:pPr>
      <w:r w:rsidRPr="008B7DBF">
        <w:t xml:space="preserve">Dla celów przygotowań administracji publicznej konieczne jest wyróżnienie 2 podstawowych grup uczestników ŚDM: uczestnicy zarejestrowani przez KO oraz uczestnicy poza systemem rejestracji. </w:t>
      </w:r>
    </w:p>
    <w:p w:rsidR="008B7DBF" w:rsidRDefault="008B7DBF" w:rsidP="00661317">
      <w:pPr>
        <w:spacing w:line="276" w:lineRule="auto"/>
        <w:jc w:val="both"/>
      </w:pPr>
    </w:p>
    <w:p w:rsidR="008B7DBF" w:rsidRDefault="008B7DBF" w:rsidP="00661317">
      <w:pPr>
        <w:spacing w:line="276" w:lineRule="auto"/>
        <w:jc w:val="both"/>
      </w:pPr>
      <w:r w:rsidRPr="008B7DBF">
        <w:t>Uczestnicy zarejestrowani to osoby</w:t>
      </w:r>
      <w:r>
        <w:t xml:space="preserve">, które wypełniły i przesłały formularz dostępny na oficjalnej stronie internetowej Organizatora. </w:t>
      </w:r>
      <w:r w:rsidRPr="008B7DBF">
        <w:t>Uczestnicy poza systemem rejestracji, to osoby które organizują swój przyjazd i pobyt samodzielnie</w:t>
      </w:r>
      <w:r>
        <w:t>.</w:t>
      </w:r>
    </w:p>
    <w:p w:rsidR="008B7DBF" w:rsidRPr="008B7DBF" w:rsidRDefault="008B7DBF" w:rsidP="00661317">
      <w:pPr>
        <w:spacing w:line="276" w:lineRule="auto"/>
        <w:jc w:val="both"/>
      </w:pPr>
    </w:p>
    <w:p w:rsidR="008B7DBF" w:rsidRPr="008B7DBF" w:rsidRDefault="008B7DBF" w:rsidP="00661317">
      <w:pPr>
        <w:spacing w:line="276" w:lineRule="auto"/>
        <w:jc w:val="both"/>
      </w:pPr>
      <w:r w:rsidRPr="008B7DBF">
        <w:t>Dla zapewnienia porządku, bezpieczeństwa i sprawnej organizacji realizowanych zadań Miasto współdziała z KO ŚDM w celu objęcia systemem rejestracji maksymalnej liczby uczestników ŚDM.</w:t>
      </w:r>
    </w:p>
    <w:p w:rsidR="008B7DBF" w:rsidRDefault="008B7DBF" w:rsidP="00661317">
      <w:pPr>
        <w:spacing w:line="276" w:lineRule="auto"/>
        <w:jc w:val="both"/>
      </w:pPr>
    </w:p>
    <w:p w:rsidR="008B7DBF" w:rsidRPr="008B7DBF" w:rsidRDefault="008B7DBF" w:rsidP="00661317">
      <w:pPr>
        <w:spacing w:line="276" w:lineRule="auto"/>
        <w:jc w:val="both"/>
      </w:pPr>
      <w:r w:rsidRPr="00B81507">
        <w:t xml:space="preserve">W oparciu o informacje z KO </w:t>
      </w:r>
      <w:r w:rsidR="00CC4974" w:rsidRPr="00B81507">
        <w:t>ŚDM</w:t>
      </w:r>
      <w:r w:rsidRPr="00B81507">
        <w:t xml:space="preserve"> oraz analizy własne dla celów organizacyjnych </w:t>
      </w:r>
      <w:r w:rsidR="0014258E" w:rsidRPr="00B81507">
        <w:t>zaktualizowano prognozowane</w:t>
      </w:r>
      <w:r w:rsidRPr="00B81507">
        <w:t xml:space="preserve"> maksymalne liczby uczestników na poziomie </w:t>
      </w:r>
      <w:r w:rsidR="00BB5B80" w:rsidRPr="00B81507">
        <w:t>1</w:t>
      </w:r>
      <w:r w:rsidRPr="00B81507">
        <w:t xml:space="preserve">,5 – </w:t>
      </w:r>
      <w:r w:rsidR="00BB5B80" w:rsidRPr="00B81507">
        <w:t>2</w:t>
      </w:r>
      <w:r w:rsidRPr="00B81507">
        <w:t xml:space="preserve"> mln osób</w:t>
      </w:r>
      <w:r w:rsidR="00CF29B3" w:rsidRPr="00B81507">
        <w:rPr>
          <w:color w:val="000000" w:themeColor="text1"/>
        </w:rPr>
        <w:t>.</w:t>
      </w:r>
      <w:bookmarkStart w:id="8" w:name="_GoBack"/>
      <w:bookmarkEnd w:id="8"/>
      <w:r w:rsidRPr="00B81507">
        <w:rPr>
          <w:color w:val="000000" w:themeColor="text1"/>
        </w:rPr>
        <w:t xml:space="preserve"> </w:t>
      </w:r>
      <w:r w:rsidRPr="00B81507">
        <w:t>Dla celów związanych z przygotowaniem miasta przyjęto jako liczbę uczestników zarówno uczestników zarejestrowanych jak i nie objętych rejestracją.</w:t>
      </w:r>
    </w:p>
    <w:p w:rsidR="008B7DBF" w:rsidRPr="008B7DBF" w:rsidRDefault="008B7DBF" w:rsidP="00661317">
      <w:pPr>
        <w:spacing w:line="276" w:lineRule="auto"/>
        <w:jc w:val="both"/>
      </w:pPr>
    </w:p>
    <w:p w:rsidR="00883329" w:rsidRDefault="008B7DBF" w:rsidP="00661317">
      <w:pPr>
        <w:spacing w:line="276" w:lineRule="auto"/>
        <w:jc w:val="both"/>
      </w:pPr>
      <w:r w:rsidRPr="008B7DBF">
        <w:t>Dane o planowanej liczbie uczestników mają charakter prognoz. Na ostateczną liczbę uczestników wpływać mogą m.in. ostateczne decyzje w sprawie programu pobytu Ojca Świętego w innych lokalizacjach poza Krakowem</w:t>
      </w:r>
      <w:r w:rsidR="0092481E">
        <w:t xml:space="preserve"> w tym planowana uroczystość w Częstochowie, </w:t>
      </w:r>
      <w:r w:rsidRPr="008B7DBF">
        <w:t>a także rozstrzygnięcia dotyczące zasad wjazdu na terytorium R</w:t>
      </w:r>
      <w:r w:rsidR="005D7EA1">
        <w:t xml:space="preserve">zeczpospolitej </w:t>
      </w:r>
      <w:r w:rsidRPr="008B7DBF">
        <w:t>P</w:t>
      </w:r>
      <w:r w:rsidR="005D7EA1">
        <w:t>olskiej</w:t>
      </w:r>
      <w:r w:rsidRPr="008B7DBF">
        <w:t xml:space="preserve"> osób od których wymagane są wizy.</w:t>
      </w:r>
      <w:r w:rsidR="0014258E">
        <w:t xml:space="preserve"> </w:t>
      </w:r>
      <w:r w:rsidR="00121615">
        <w:t xml:space="preserve">Według danych z </w:t>
      </w:r>
      <w:r w:rsidR="001B30BC">
        <w:t>KO ŚDM</w:t>
      </w:r>
      <w:r w:rsidR="00523132">
        <w:t xml:space="preserve"> na </w:t>
      </w:r>
      <w:r w:rsidR="0031328D">
        <w:t xml:space="preserve">koniec </w:t>
      </w:r>
      <w:r w:rsidR="0092481E">
        <w:t>marca</w:t>
      </w:r>
      <w:r w:rsidR="0031328D">
        <w:t xml:space="preserve"> 2016</w:t>
      </w:r>
      <w:r w:rsidR="00523132">
        <w:t xml:space="preserve"> </w:t>
      </w:r>
      <w:r w:rsidR="0092481E">
        <w:t>ok</w:t>
      </w:r>
      <w:r w:rsidR="00523132">
        <w:t xml:space="preserve"> </w:t>
      </w:r>
      <w:r w:rsidR="0092481E">
        <w:t>60</w:t>
      </w:r>
      <w:r w:rsidR="00852ECB">
        <w:t>0</w:t>
      </w:r>
      <w:r w:rsidR="00523132">
        <w:t xml:space="preserve"> tyś. osób zadeklarowało swoje uczestnictwo w ŚDM</w:t>
      </w:r>
      <w:r w:rsidR="0092481E">
        <w:t>. Rezerwacji potwierdzonej dokonało ok. 130 tyś osób</w:t>
      </w:r>
      <w:r w:rsidR="00523132">
        <w:t>.</w:t>
      </w:r>
      <w:r w:rsidR="0092481E">
        <w:t xml:space="preserve"> W </w:t>
      </w:r>
      <w:r w:rsidR="00883329">
        <w:t xml:space="preserve">systemie rejestracyjnym udział zgłosiło ponad 3000 grup ze 157 krajów Świata. </w:t>
      </w:r>
      <w:r w:rsidR="00235861" w:rsidRPr="00852ECB">
        <w:t>Największe grupy zarejestrowane wg krajów pochodzenia</w:t>
      </w:r>
      <w:r w:rsidR="000912D9">
        <w:t>:</w:t>
      </w:r>
      <w:r w:rsidR="00235861" w:rsidRPr="00852ECB">
        <w:t xml:space="preserve"> Włochy</w:t>
      </w:r>
      <w:r w:rsidR="00235861" w:rsidRPr="00235861">
        <w:rPr>
          <w:color w:val="FF0000"/>
        </w:rPr>
        <w:t xml:space="preserve"> </w:t>
      </w:r>
      <w:r w:rsidR="001B30BC">
        <w:t xml:space="preserve">ok. </w:t>
      </w:r>
      <w:r w:rsidR="00883329">
        <w:t>83 tyś</w:t>
      </w:r>
      <w:r w:rsidR="001B30BC">
        <w:t>, Francja ok. 40 tyś, Hiszpania</w:t>
      </w:r>
      <w:r w:rsidR="00883329">
        <w:t xml:space="preserve"> ok. 32 tyś. Przeszło 58 tyś osób zarejestrowało się w grupach międzynarodowych.</w:t>
      </w:r>
    </w:p>
    <w:p w:rsidR="00121615" w:rsidRDefault="00121615" w:rsidP="00661317">
      <w:pPr>
        <w:spacing w:line="276" w:lineRule="auto"/>
        <w:jc w:val="both"/>
      </w:pPr>
    </w:p>
    <w:p w:rsidR="004F7AE8" w:rsidRDefault="00AC5524" w:rsidP="00661317">
      <w:pPr>
        <w:spacing w:line="276" w:lineRule="auto"/>
        <w:jc w:val="both"/>
      </w:pPr>
      <w:r>
        <w:t xml:space="preserve">W różnych punktach programu ŚDM uczestniczyć może łącznie </w:t>
      </w:r>
      <w:r w:rsidR="0014258E">
        <w:t>1</w:t>
      </w:r>
      <w:r>
        <w:t>,5-</w:t>
      </w:r>
      <w:r w:rsidR="0014258E">
        <w:t>2</w:t>
      </w:r>
      <w:r>
        <w:t xml:space="preserve"> mln osób.</w:t>
      </w:r>
      <w:r w:rsidR="00B674FF">
        <w:t xml:space="preserve"> </w:t>
      </w:r>
      <w:r w:rsidR="001B30BC">
        <w:t xml:space="preserve">Przewiduje się </w:t>
      </w:r>
      <w:r w:rsidR="005D7EA1">
        <w:t xml:space="preserve">przyjazd </w:t>
      </w:r>
      <w:r w:rsidR="0092481E">
        <w:t xml:space="preserve">do Krakowa </w:t>
      </w:r>
      <w:r w:rsidR="004F7AE8">
        <w:t xml:space="preserve">około </w:t>
      </w:r>
      <w:r w:rsidR="00AA1112">
        <w:t>2</w:t>
      </w:r>
      <w:r w:rsidR="004F7AE8">
        <w:t>5 000 prywatnych samochodów i około 10 000 autokarów.</w:t>
      </w:r>
      <w:r w:rsidR="00B4076D">
        <w:t xml:space="preserve"> Z tego około 5,5 tyś parkować będzie w Krakowie, a pozostałe poza granicami administracyjnymi Miasta Krakowa.</w:t>
      </w:r>
      <w:r w:rsidR="004F7AE8">
        <w:t xml:space="preserve"> </w:t>
      </w:r>
      <w:r w:rsidR="00B4076D">
        <w:t>Duża rzesza</w:t>
      </w:r>
      <w:r w:rsidR="004F7AE8">
        <w:t xml:space="preserve"> os</w:t>
      </w:r>
      <w:r w:rsidR="00B4076D">
        <w:t>ób</w:t>
      </w:r>
      <w:r w:rsidR="004F7AE8">
        <w:t xml:space="preserve"> wybi</w:t>
      </w:r>
      <w:r w:rsidR="00B4076D">
        <w:t>erze</w:t>
      </w:r>
      <w:r w:rsidR="004F7AE8">
        <w:t xml:space="preserve"> podróż samolotem, pociągiem, rowerem, lub pieszo.</w:t>
      </w:r>
      <w:r w:rsidR="001B30BC">
        <w:t xml:space="preserve"> Punktem kulminacyjnym przyjazdu pielgrzymów do Krakowa będą dni 30-31 lipca br. W dniach poprzedzających </w:t>
      </w:r>
      <w:r w:rsidR="001B30BC" w:rsidRPr="00B4076D">
        <w:t xml:space="preserve">główne uroczystości od 26 lipca do 29 lipca liczba uczestników będzie systematycznie wzrastać do liczby około </w:t>
      </w:r>
      <w:r w:rsidR="00357378" w:rsidRPr="00B4076D">
        <w:t xml:space="preserve">1 </w:t>
      </w:r>
      <w:proofErr w:type="spellStart"/>
      <w:r w:rsidR="00357378" w:rsidRPr="00B4076D">
        <w:t>mln</w:t>
      </w:r>
      <w:proofErr w:type="spellEnd"/>
      <w:r w:rsidR="001B30BC" w:rsidRPr="00B4076D">
        <w:t>.</w:t>
      </w:r>
    </w:p>
    <w:p w:rsidR="00121615" w:rsidRDefault="00121615" w:rsidP="00661317">
      <w:pPr>
        <w:spacing w:line="276" w:lineRule="auto"/>
        <w:jc w:val="both"/>
      </w:pPr>
    </w:p>
    <w:p w:rsidR="004F7AE8" w:rsidRDefault="00F21DF4" w:rsidP="00661317">
      <w:pPr>
        <w:pStyle w:val="Nagwek2"/>
        <w:spacing w:line="276" w:lineRule="auto"/>
        <w:jc w:val="both"/>
      </w:pPr>
      <w:bookmarkStart w:id="9" w:name="_Toc447796965"/>
      <w:r>
        <w:t>Planowane wydarzenia</w:t>
      </w:r>
      <w:bookmarkEnd w:id="9"/>
    </w:p>
    <w:p w:rsidR="00DE2884" w:rsidRPr="00DE2884" w:rsidRDefault="00DE2884" w:rsidP="00661317">
      <w:pPr>
        <w:pStyle w:val="Nagwek3"/>
        <w:spacing w:line="276" w:lineRule="auto"/>
      </w:pPr>
      <w:bookmarkStart w:id="10" w:name="_Toc447796966"/>
      <w:r w:rsidRPr="00DE2884">
        <w:t>BŁONIA</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3306"/>
        <w:gridCol w:w="2307"/>
        <w:gridCol w:w="2307"/>
      </w:tblGrid>
      <w:tr w:rsidR="00DE2884" w:rsidRPr="00E75FFB" w:rsidTr="00E75FFB">
        <w:trPr>
          <w:trHeight w:val="299"/>
        </w:trPr>
        <w:tc>
          <w:tcPr>
            <w:tcW w:w="1308"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Data </w:t>
            </w:r>
          </w:p>
        </w:tc>
        <w:tc>
          <w:tcPr>
            <w:tcW w:w="3306"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Nazwa uroczystości </w:t>
            </w:r>
          </w:p>
        </w:tc>
        <w:tc>
          <w:tcPr>
            <w:tcW w:w="2307"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Liczba uczestników </w:t>
            </w:r>
          </w:p>
        </w:tc>
        <w:tc>
          <w:tcPr>
            <w:tcW w:w="2307"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Godziny uroczystości </w:t>
            </w:r>
          </w:p>
        </w:tc>
      </w:tr>
      <w:tr w:rsidR="00DE2884" w:rsidRPr="00DE2884" w:rsidTr="00E75FFB">
        <w:trPr>
          <w:trHeight w:val="299"/>
        </w:trPr>
        <w:tc>
          <w:tcPr>
            <w:tcW w:w="1308"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26.07.2016 </w:t>
            </w:r>
          </w:p>
        </w:tc>
        <w:tc>
          <w:tcPr>
            <w:tcW w:w="3306"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Msza Święta Ceremonia otwarcia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500 tys.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16.00 - 18.00 </w:t>
            </w:r>
          </w:p>
        </w:tc>
      </w:tr>
      <w:tr w:rsidR="00DE2884" w:rsidRPr="00DE2884" w:rsidTr="00E75FFB">
        <w:trPr>
          <w:trHeight w:val="131"/>
        </w:trPr>
        <w:tc>
          <w:tcPr>
            <w:tcW w:w="1308"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27.07.2016 </w:t>
            </w:r>
          </w:p>
        </w:tc>
        <w:tc>
          <w:tcPr>
            <w:tcW w:w="3306"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Festiwal Młodych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100 tys.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13.00 - 23.00 </w:t>
            </w:r>
          </w:p>
        </w:tc>
      </w:tr>
      <w:tr w:rsidR="00DE2884" w:rsidRPr="00DE2884" w:rsidTr="00E75FFB">
        <w:trPr>
          <w:trHeight w:val="299"/>
        </w:trPr>
        <w:tc>
          <w:tcPr>
            <w:tcW w:w="1308"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28.07.2016 </w:t>
            </w:r>
          </w:p>
        </w:tc>
        <w:tc>
          <w:tcPr>
            <w:tcW w:w="3306"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Powitanie Ojca Świętego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800 tys.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16.00 - 18.00 </w:t>
            </w:r>
          </w:p>
        </w:tc>
      </w:tr>
      <w:tr w:rsidR="00DE2884" w:rsidRPr="00DE2884" w:rsidTr="00E75FFB">
        <w:trPr>
          <w:trHeight w:val="131"/>
        </w:trPr>
        <w:tc>
          <w:tcPr>
            <w:tcW w:w="1308"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29.07.2016 </w:t>
            </w:r>
          </w:p>
        </w:tc>
        <w:tc>
          <w:tcPr>
            <w:tcW w:w="3306"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Droga Krzyżowa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1 mln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16.00 - 18.00 </w:t>
            </w:r>
          </w:p>
        </w:tc>
      </w:tr>
      <w:tr w:rsidR="00DE2884" w:rsidRPr="00DE2884" w:rsidTr="00E75FFB">
        <w:trPr>
          <w:trHeight w:val="299"/>
        </w:trPr>
        <w:tc>
          <w:tcPr>
            <w:tcW w:w="1308"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01.08.2016 </w:t>
            </w:r>
          </w:p>
        </w:tc>
        <w:tc>
          <w:tcPr>
            <w:tcW w:w="3306"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Katecheza Ekumeniczna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200 tys. </w:t>
            </w:r>
          </w:p>
        </w:tc>
        <w:tc>
          <w:tcPr>
            <w:tcW w:w="2307"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16.00 - 18.00 </w:t>
            </w:r>
          </w:p>
        </w:tc>
      </w:tr>
    </w:tbl>
    <w:p w:rsidR="00DE2884" w:rsidRDefault="00DE2884" w:rsidP="00661317">
      <w:pPr>
        <w:pStyle w:val="Nagwek3"/>
        <w:spacing w:line="276" w:lineRule="auto"/>
      </w:pPr>
      <w:bookmarkStart w:id="11" w:name="_Toc447796967"/>
      <w:r>
        <w:t>ŁAGIEWNIKI</w:t>
      </w:r>
      <w:bookmarkEnd w:id="11"/>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3464"/>
        <w:gridCol w:w="2386"/>
        <w:gridCol w:w="2070"/>
      </w:tblGrid>
      <w:tr w:rsidR="00DE2884" w:rsidRPr="00E75FFB" w:rsidTr="00E75FFB">
        <w:trPr>
          <w:trHeight w:val="299"/>
        </w:trPr>
        <w:tc>
          <w:tcPr>
            <w:tcW w:w="1308"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Data </w:t>
            </w:r>
          </w:p>
        </w:tc>
        <w:tc>
          <w:tcPr>
            <w:tcW w:w="3464"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Nazwa uroczystości </w:t>
            </w:r>
          </w:p>
        </w:tc>
        <w:tc>
          <w:tcPr>
            <w:tcW w:w="2386"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Liczba uczestników </w:t>
            </w:r>
          </w:p>
        </w:tc>
        <w:tc>
          <w:tcPr>
            <w:tcW w:w="2070"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Godziny uroczystości </w:t>
            </w:r>
          </w:p>
        </w:tc>
      </w:tr>
      <w:tr w:rsidR="00DE2884" w:rsidRPr="00DE2884" w:rsidTr="00E75FFB">
        <w:trPr>
          <w:trHeight w:val="131"/>
        </w:trPr>
        <w:tc>
          <w:tcPr>
            <w:tcW w:w="1308"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26.07.2016 </w:t>
            </w:r>
          </w:p>
        </w:tc>
        <w:tc>
          <w:tcPr>
            <w:tcW w:w="3464"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Katecheza w drodze </w:t>
            </w:r>
          </w:p>
        </w:tc>
        <w:tc>
          <w:tcPr>
            <w:tcW w:w="2386"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75 tys. </w:t>
            </w:r>
          </w:p>
        </w:tc>
        <w:tc>
          <w:tcPr>
            <w:tcW w:w="2070"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08.00 - 14.00 </w:t>
            </w:r>
          </w:p>
        </w:tc>
      </w:tr>
      <w:tr w:rsidR="00DE2884" w:rsidRPr="00DE2884" w:rsidTr="00E75FFB">
        <w:trPr>
          <w:trHeight w:val="131"/>
        </w:trPr>
        <w:tc>
          <w:tcPr>
            <w:tcW w:w="1308"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27.07.2016 </w:t>
            </w:r>
          </w:p>
        </w:tc>
        <w:tc>
          <w:tcPr>
            <w:tcW w:w="3464"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Katecheza w drodze </w:t>
            </w:r>
          </w:p>
        </w:tc>
        <w:tc>
          <w:tcPr>
            <w:tcW w:w="2386"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75 tys. </w:t>
            </w:r>
          </w:p>
        </w:tc>
        <w:tc>
          <w:tcPr>
            <w:tcW w:w="2070"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08.00 - 18.00 </w:t>
            </w:r>
          </w:p>
        </w:tc>
      </w:tr>
      <w:tr w:rsidR="00DE2884" w:rsidRPr="00DE2884" w:rsidTr="00E75FFB">
        <w:trPr>
          <w:trHeight w:val="131"/>
        </w:trPr>
        <w:tc>
          <w:tcPr>
            <w:tcW w:w="1308"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28.07.2016 </w:t>
            </w:r>
          </w:p>
        </w:tc>
        <w:tc>
          <w:tcPr>
            <w:tcW w:w="3464"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Katecheza w drodze </w:t>
            </w:r>
          </w:p>
        </w:tc>
        <w:tc>
          <w:tcPr>
            <w:tcW w:w="2386"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75 tys. </w:t>
            </w:r>
          </w:p>
        </w:tc>
        <w:tc>
          <w:tcPr>
            <w:tcW w:w="2070"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08.00 - 14.00 </w:t>
            </w:r>
          </w:p>
        </w:tc>
      </w:tr>
      <w:tr w:rsidR="00DE2884" w:rsidRPr="00DE2884" w:rsidTr="00E75FFB">
        <w:trPr>
          <w:trHeight w:val="131"/>
        </w:trPr>
        <w:tc>
          <w:tcPr>
            <w:tcW w:w="1308"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29.07.2016 </w:t>
            </w:r>
          </w:p>
        </w:tc>
        <w:tc>
          <w:tcPr>
            <w:tcW w:w="3464"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Katecheza w drodze </w:t>
            </w:r>
          </w:p>
        </w:tc>
        <w:tc>
          <w:tcPr>
            <w:tcW w:w="2386"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75 tys. </w:t>
            </w:r>
          </w:p>
        </w:tc>
        <w:tc>
          <w:tcPr>
            <w:tcW w:w="2070" w:type="dxa"/>
          </w:tcPr>
          <w:p w:rsidR="00DE2884" w:rsidRPr="00DE2884" w:rsidRDefault="00DE2884" w:rsidP="00661317">
            <w:pPr>
              <w:pStyle w:val="Default"/>
              <w:spacing w:line="276" w:lineRule="auto"/>
              <w:jc w:val="both"/>
              <w:rPr>
                <w:rFonts w:asciiTheme="majorHAnsi" w:hAnsiTheme="majorHAnsi"/>
                <w:sz w:val="22"/>
                <w:szCs w:val="22"/>
              </w:rPr>
            </w:pPr>
            <w:r w:rsidRPr="00DE2884">
              <w:rPr>
                <w:rFonts w:asciiTheme="majorHAnsi" w:hAnsiTheme="majorHAnsi"/>
                <w:sz w:val="22"/>
                <w:szCs w:val="22"/>
              </w:rPr>
              <w:t xml:space="preserve">08.00 - 14.00 </w:t>
            </w:r>
          </w:p>
        </w:tc>
      </w:tr>
    </w:tbl>
    <w:p w:rsidR="00DE2884" w:rsidRDefault="008B7DBF" w:rsidP="00661317">
      <w:pPr>
        <w:pStyle w:val="Nagwek3"/>
        <w:spacing w:line="276" w:lineRule="auto"/>
      </w:pPr>
      <w:bookmarkStart w:id="12" w:name="_Toc447796968"/>
      <w:r>
        <w:t>CAMPUS MISERICORDIAE ( KRAKÓW – WIELICZKA )</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3480"/>
        <w:gridCol w:w="2400"/>
        <w:gridCol w:w="2040"/>
      </w:tblGrid>
      <w:tr w:rsidR="00DE2884" w:rsidRPr="00E75FFB" w:rsidTr="00E75FFB">
        <w:trPr>
          <w:trHeight w:val="299"/>
        </w:trPr>
        <w:tc>
          <w:tcPr>
            <w:tcW w:w="1308"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Data </w:t>
            </w:r>
          </w:p>
        </w:tc>
        <w:tc>
          <w:tcPr>
            <w:tcW w:w="3480"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Nazwa uroczystości </w:t>
            </w:r>
          </w:p>
        </w:tc>
        <w:tc>
          <w:tcPr>
            <w:tcW w:w="2400"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Liczba uczestników </w:t>
            </w:r>
          </w:p>
        </w:tc>
        <w:tc>
          <w:tcPr>
            <w:tcW w:w="2040" w:type="dxa"/>
          </w:tcPr>
          <w:p w:rsidR="00DE2884" w:rsidRPr="00E75FFB" w:rsidRDefault="00DE2884" w:rsidP="00661317">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Godziny uroczystości </w:t>
            </w:r>
          </w:p>
        </w:tc>
      </w:tr>
      <w:tr w:rsidR="00DE2884" w:rsidRPr="00DE2884" w:rsidTr="00E75FFB">
        <w:trPr>
          <w:trHeight w:val="299"/>
        </w:trPr>
        <w:tc>
          <w:tcPr>
            <w:tcW w:w="1308"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30.07.2016 </w:t>
            </w:r>
          </w:p>
        </w:tc>
        <w:tc>
          <w:tcPr>
            <w:tcW w:w="3480"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Czuwanie z Ojcem Świętym </w:t>
            </w:r>
          </w:p>
        </w:tc>
        <w:tc>
          <w:tcPr>
            <w:tcW w:w="2400"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1mln </w:t>
            </w:r>
          </w:p>
        </w:tc>
        <w:tc>
          <w:tcPr>
            <w:tcW w:w="2040"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godz.17.00-19.30 </w:t>
            </w:r>
          </w:p>
        </w:tc>
      </w:tr>
      <w:tr w:rsidR="00DE2884" w:rsidRPr="00DE2884" w:rsidTr="00E75FFB">
        <w:trPr>
          <w:trHeight w:val="300"/>
        </w:trPr>
        <w:tc>
          <w:tcPr>
            <w:tcW w:w="1308"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31.07.2016 </w:t>
            </w:r>
          </w:p>
        </w:tc>
        <w:tc>
          <w:tcPr>
            <w:tcW w:w="3480"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Msza Posłania z Ojcem Świętym </w:t>
            </w:r>
          </w:p>
        </w:tc>
        <w:tc>
          <w:tcPr>
            <w:tcW w:w="2400"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2 mln </w:t>
            </w:r>
          </w:p>
        </w:tc>
        <w:tc>
          <w:tcPr>
            <w:tcW w:w="2040" w:type="dxa"/>
          </w:tcPr>
          <w:p w:rsidR="00DE2884" w:rsidRPr="00DE2884" w:rsidRDefault="00DE2884" w:rsidP="00661317">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godz.10.00-12.00 </w:t>
            </w:r>
          </w:p>
        </w:tc>
      </w:tr>
    </w:tbl>
    <w:p w:rsidR="00DE2884" w:rsidRDefault="00DE2884" w:rsidP="00661317">
      <w:pPr>
        <w:spacing w:line="276" w:lineRule="auto"/>
        <w:jc w:val="both"/>
      </w:pPr>
    </w:p>
    <w:p w:rsidR="00B4076D" w:rsidRDefault="0059342C" w:rsidP="00B4076D">
      <w:pPr>
        <w:pStyle w:val="Nagwek3"/>
        <w:spacing w:line="276" w:lineRule="auto"/>
      </w:pPr>
      <w:r>
        <w:t>TAURON ARENA KRAKÓW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3480"/>
        <w:gridCol w:w="2400"/>
        <w:gridCol w:w="2040"/>
      </w:tblGrid>
      <w:tr w:rsidR="00B4076D" w:rsidRPr="00E75FFB" w:rsidTr="00C53485">
        <w:trPr>
          <w:trHeight w:val="299"/>
        </w:trPr>
        <w:tc>
          <w:tcPr>
            <w:tcW w:w="1308" w:type="dxa"/>
          </w:tcPr>
          <w:p w:rsidR="00B4076D" w:rsidRPr="00E75FFB" w:rsidRDefault="00B4076D" w:rsidP="00C53485">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Data </w:t>
            </w:r>
          </w:p>
        </w:tc>
        <w:tc>
          <w:tcPr>
            <w:tcW w:w="3480" w:type="dxa"/>
          </w:tcPr>
          <w:p w:rsidR="00B4076D" w:rsidRPr="00E75FFB" w:rsidRDefault="00B4076D" w:rsidP="00C53485">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Nazwa uroczystości </w:t>
            </w:r>
          </w:p>
        </w:tc>
        <w:tc>
          <w:tcPr>
            <w:tcW w:w="2400" w:type="dxa"/>
          </w:tcPr>
          <w:p w:rsidR="00B4076D" w:rsidRPr="00E75FFB" w:rsidRDefault="00B4076D" w:rsidP="00C53485">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Liczba uczestników </w:t>
            </w:r>
          </w:p>
        </w:tc>
        <w:tc>
          <w:tcPr>
            <w:tcW w:w="2040" w:type="dxa"/>
          </w:tcPr>
          <w:p w:rsidR="00B4076D" w:rsidRPr="00E75FFB" w:rsidRDefault="00B4076D" w:rsidP="00C53485">
            <w:pPr>
              <w:pStyle w:val="Default"/>
              <w:spacing w:line="276" w:lineRule="auto"/>
              <w:jc w:val="both"/>
              <w:rPr>
                <w:rFonts w:asciiTheme="minorHAnsi" w:hAnsiTheme="minorHAnsi" w:cstheme="minorHAnsi"/>
                <w:i/>
                <w:sz w:val="22"/>
                <w:szCs w:val="22"/>
              </w:rPr>
            </w:pPr>
            <w:r w:rsidRPr="00E75FFB">
              <w:rPr>
                <w:rFonts w:asciiTheme="minorHAnsi" w:hAnsiTheme="minorHAnsi" w:cstheme="minorHAnsi"/>
                <w:i/>
                <w:sz w:val="22"/>
                <w:szCs w:val="22"/>
              </w:rPr>
              <w:t xml:space="preserve">Godziny uroczystości </w:t>
            </w:r>
          </w:p>
        </w:tc>
      </w:tr>
      <w:tr w:rsidR="00B4076D" w:rsidRPr="00DE2884" w:rsidTr="00C53485">
        <w:trPr>
          <w:trHeight w:val="300"/>
        </w:trPr>
        <w:tc>
          <w:tcPr>
            <w:tcW w:w="1308" w:type="dxa"/>
          </w:tcPr>
          <w:p w:rsidR="00B4076D" w:rsidRPr="00DE2884" w:rsidRDefault="00B4076D" w:rsidP="00C53485">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 xml:space="preserve">31.07.2016 </w:t>
            </w:r>
          </w:p>
        </w:tc>
        <w:tc>
          <w:tcPr>
            <w:tcW w:w="3480" w:type="dxa"/>
          </w:tcPr>
          <w:p w:rsidR="00B4076D" w:rsidRPr="00DE2884" w:rsidRDefault="00B4076D" w:rsidP="00C53485">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Spotkanie Papieża z wolontariatem</w:t>
            </w:r>
            <w:r w:rsidRPr="00DE2884">
              <w:rPr>
                <w:rFonts w:asciiTheme="minorHAnsi" w:hAnsiTheme="minorHAnsi" w:cstheme="minorHAnsi"/>
                <w:sz w:val="22"/>
                <w:szCs w:val="22"/>
              </w:rPr>
              <w:t xml:space="preserve"> </w:t>
            </w:r>
          </w:p>
        </w:tc>
        <w:tc>
          <w:tcPr>
            <w:tcW w:w="2400" w:type="dxa"/>
          </w:tcPr>
          <w:p w:rsidR="00B4076D" w:rsidRPr="00DE2884" w:rsidRDefault="00D33969" w:rsidP="00C53485">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15 – 20 tysięcy osób</w:t>
            </w:r>
          </w:p>
        </w:tc>
        <w:tc>
          <w:tcPr>
            <w:tcW w:w="2040" w:type="dxa"/>
          </w:tcPr>
          <w:p w:rsidR="00B4076D" w:rsidRPr="00DE2884" w:rsidRDefault="00B4076D" w:rsidP="00B4076D">
            <w:pPr>
              <w:pStyle w:val="Default"/>
              <w:spacing w:line="276" w:lineRule="auto"/>
              <w:jc w:val="both"/>
              <w:rPr>
                <w:rFonts w:asciiTheme="minorHAnsi" w:hAnsiTheme="minorHAnsi" w:cstheme="minorHAnsi"/>
                <w:sz w:val="22"/>
                <w:szCs w:val="22"/>
              </w:rPr>
            </w:pPr>
            <w:r w:rsidRPr="00DE2884">
              <w:rPr>
                <w:rFonts w:asciiTheme="minorHAnsi" w:hAnsiTheme="minorHAnsi" w:cstheme="minorHAnsi"/>
                <w:sz w:val="22"/>
                <w:szCs w:val="22"/>
              </w:rPr>
              <w:t>godz.1</w:t>
            </w:r>
            <w:r w:rsidR="00A74B76">
              <w:rPr>
                <w:rFonts w:asciiTheme="minorHAnsi" w:hAnsiTheme="minorHAnsi" w:cstheme="minorHAnsi"/>
                <w:sz w:val="22"/>
                <w:szCs w:val="22"/>
              </w:rPr>
              <w:t>7</w:t>
            </w:r>
            <w:r w:rsidRPr="00DE2884">
              <w:rPr>
                <w:rFonts w:asciiTheme="minorHAnsi" w:hAnsiTheme="minorHAnsi" w:cstheme="minorHAnsi"/>
                <w:sz w:val="22"/>
                <w:szCs w:val="22"/>
              </w:rPr>
              <w:t>.00-1</w:t>
            </w:r>
            <w:r>
              <w:rPr>
                <w:rFonts w:asciiTheme="minorHAnsi" w:hAnsiTheme="minorHAnsi" w:cstheme="minorHAnsi"/>
                <w:sz w:val="22"/>
                <w:szCs w:val="22"/>
              </w:rPr>
              <w:t>9</w:t>
            </w:r>
            <w:r w:rsidRPr="00DE2884">
              <w:rPr>
                <w:rFonts w:asciiTheme="minorHAnsi" w:hAnsiTheme="minorHAnsi" w:cstheme="minorHAnsi"/>
                <w:sz w:val="22"/>
                <w:szCs w:val="22"/>
              </w:rPr>
              <w:t xml:space="preserve">.00 </w:t>
            </w:r>
          </w:p>
        </w:tc>
      </w:tr>
    </w:tbl>
    <w:p w:rsidR="00B4076D" w:rsidRDefault="00B4076D" w:rsidP="00661317">
      <w:pPr>
        <w:spacing w:line="276" w:lineRule="auto"/>
        <w:jc w:val="both"/>
      </w:pPr>
    </w:p>
    <w:p w:rsidR="008B7DBF" w:rsidRDefault="008B7DBF" w:rsidP="00661317">
      <w:pPr>
        <w:spacing w:line="276" w:lineRule="auto"/>
        <w:jc w:val="both"/>
      </w:pPr>
      <w:r w:rsidRPr="008B7DBF">
        <w:t xml:space="preserve">Najważniejszym, także pod względem organizacyjnym, jest wydarzenie centralne przewidziane </w:t>
      </w:r>
      <w:r w:rsidR="00954B7A">
        <w:t xml:space="preserve">w Brzegach </w:t>
      </w:r>
      <w:r w:rsidRPr="008B7DBF">
        <w:t>w dniach 30-31.07.2016. Szczególne wyzwania organizacyjne wynikają m.in. z następujących uwarunkowań:</w:t>
      </w:r>
    </w:p>
    <w:p w:rsidR="008B7DBF" w:rsidRPr="008B7DBF" w:rsidRDefault="008B7DBF" w:rsidP="00661317">
      <w:pPr>
        <w:spacing w:line="276" w:lineRule="auto"/>
        <w:jc w:val="both"/>
      </w:pPr>
    </w:p>
    <w:p w:rsidR="008B7DBF" w:rsidRPr="008B7DBF" w:rsidRDefault="008B7DBF" w:rsidP="00661317">
      <w:pPr>
        <w:pStyle w:val="Akapitzlist"/>
        <w:numPr>
          <w:ilvl w:val="0"/>
          <w:numId w:val="10"/>
        </w:numPr>
        <w:spacing w:line="276" w:lineRule="auto"/>
        <w:jc w:val="both"/>
      </w:pPr>
      <w:r w:rsidRPr="008B7DBF">
        <w:t>przewidziana liczba uczestników</w:t>
      </w:r>
    </w:p>
    <w:p w:rsidR="008B7DBF" w:rsidRPr="008B7DBF" w:rsidRDefault="008B7DBF" w:rsidP="00661317">
      <w:pPr>
        <w:pStyle w:val="Akapitzlist"/>
        <w:numPr>
          <w:ilvl w:val="0"/>
          <w:numId w:val="10"/>
        </w:numPr>
        <w:spacing w:line="276" w:lineRule="auto"/>
        <w:jc w:val="both"/>
      </w:pPr>
      <w:r w:rsidRPr="008B7DBF">
        <w:t>czas przebywania w jednym miejscu</w:t>
      </w:r>
    </w:p>
    <w:p w:rsidR="008B7DBF" w:rsidRPr="008B7DBF" w:rsidRDefault="008B7DBF" w:rsidP="00661317">
      <w:pPr>
        <w:pStyle w:val="Akapitzlist"/>
        <w:numPr>
          <w:ilvl w:val="0"/>
          <w:numId w:val="10"/>
        </w:numPr>
        <w:spacing w:line="276" w:lineRule="auto"/>
        <w:jc w:val="both"/>
      </w:pPr>
      <w:r w:rsidRPr="008B7DBF">
        <w:t>bliskie położenie cieków i zbiorników wodnych</w:t>
      </w:r>
    </w:p>
    <w:p w:rsidR="008B7DBF" w:rsidRPr="008B7DBF" w:rsidRDefault="008B7DBF" w:rsidP="00661317">
      <w:pPr>
        <w:pStyle w:val="Akapitzlist"/>
        <w:numPr>
          <w:ilvl w:val="0"/>
          <w:numId w:val="10"/>
        </w:numPr>
        <w:spacing w:line="276" w:lineRule="auto"/>
        <w:jc w:val="both"/>
      </w:pPr>
      <w:r w:rsidRPr="008B7DBF">
        <w:t xml:space="preserve">bliskie położenie ważnych ciągów transportowych (międzynarodowa linia kolejowa </w:t>
      </w:r>
      <w:r w:rsidR="00912676">
        <w:br/>
      </w:r>
      <w:r w:rsidRPr="008B7DBF">
        <w:t xml:space="preserve">E-30 i autostrada A-4) </w:t>
      </w:r>
    </w:p>
    <w:p w:rsidR="008B7DBF" w:rsidRPr="008B7DBF" w:rsidRDefault="008B7DBF" w:rsidP="00661317">
      <w:pPr>
        <w:pStyle w:val="Akapitzlist"/>
        <w:numPr>
          <w:ilvl w:val="0"/>
          <w:numId w:val="10"/>
        </w:numPr>
        <w:spacing w:line="276" w:lineRule="auto"/>
        <w:jc w:val="both"/>
      </w:pPr>
      <w:r w:rsidRPr="008B7DBF">
        <w:t>stan prawny (głównie działki prywatne w granicach różnych jednostek administracyjnych)</w:t>
      </w:r>
    </w:p>
    <w:p w:rsidR="008B7DBF" w:rsidRPr="008B7DBF" w:rsidRDefault="008B7DBF" w:rsidP="00661317">
      <w:pPr>
        <w:pStyle w:val="Akapitzlist"/>
        <w:numPr>
          <w:ilvl w:val="0"/>
          <w:numId w:val="10"/>
        </w:numPr>
        <w:spacing w:line="276" w:lineRule="auto"/>
        <w:jc w:val="both"/>
      </w:pPr>
      <w:r w:rsidRPr="008B7DBF">
        <w:t>brak doświadczeń z organizacji imprez w tej lokalizacji</w:t>
      </w:r>
    </w:p>
    <w:p w:rsidR="008B7DBF" w:rsidRPr="008B7DBF" w:rsidRDefault="008B7DBF" w:rsidP="00661317">
      <w:pPr>
        <w:spacing w:line="276" w:lineRule="auto"/>
        <w:jc w:val="both"/>
      </w:pPr>
    </w:p>
    <w:p w:rsidR="00124BE3" w:rsidRDefault="008B7DBF" w:rsidP="00661317">
      <w:pPr>
        <w:spacing w:line="276" w:lineRule="auto"/>
        <w:jc w:val="both"/>
      </w:pPr>
      <w:r w:rsidRPr="008B7DBF">
        <w:t>Na terenie miasta Krakowa zorganizowanych będzie także cykl katechez – spo</w:t>
      </w:r>
      <w:r>
        <w:t>tkań o </w:t>
      </w:r>
      <w:r w:rsidRPr="008B7DBF">
        <w:t>charakterze religijnym, głównie w obiektach s</w:t>
      </w:r>
      <w:r w:rsidR="00721E84">
        <w:t>akralnych (ok. 2</w:t>
      </w:r>
      <w:r w:rsidR="000A04DA">
        <w:t>60 lokalizacji)</w:t>
      </w:r>
      <w:r w:rsidR="00235861">
        <w:t xml:space="preserve">. </w:t>
      </w:r>
      <w:r w:rsidR="00235861" w:rsidRPr="007E24C0">
        <w:t>Będą to także miejsca wzmożonego ruchu pieszych i zwiększonego zapotrzebowania na niektóre usługi komunalne. Wykaz głównych miejsc katechez</w:t>
      </w:r>
      <w:r w:rsidR="000912D9">
        <w:t xml:space="preserve"> i wydarzeń kulturalnych</w:t>
      </w:r>
      <w:r w:rsidR="00235861" w:rsidRPr="007E24C0">
        <w:t xml:space="preserve"> stanowi zał</w:t>
      </w:r>
      <w:r w:rsidR="00852ECB" w:rsidRPr="007E24C0">
        <w:t xml:space="preserve">ącznik nr </w:t>
      </w:r>
      <w:r w:rsidR="0026257D">
        <w:t>4</w:t>
      </w:r>
      <w:r w:rsidR="00852ECB" w:rsidRPr="007E24C0">
        <w:t>.</w:t>
      </w:r>
    </w:p>
    <w:p w:rsidR="00626212" w:rsidRPr="00124BE3" w:rsidRDefault="00626212" w:rsidP="00661317">
      <w:pPr>
        <w:spacing w:line="276" w:lineRule="auto"/>
        <w:jc w:val="both"/>
      </w:pPr>
    </w:p>
    <w:p w:rsidR="00EF7B1D" w:rsidRDefault="00626212" w:rsidP="00661317">
      <w:pPr>
        <w:spacing w:line="276" w:lineRule="auto"/>
        <w:jc w:val="both"/>
      </w:pPr>
      <w:r w:rsidRPr="004638DE">
        <w:t>Na program ŚDM składają się ponadto spotkania o charakterze kulturalnym</w:t>
      </w:r>
      <w:r w:rsidR="000A04DA">
        <w:t xml:space="preserve">, w tym </w:t>
      </w:r>
      <w:r w:rsidRPr="004638DE">
        <w:t xml:space="preserve">koncerty, przedstawienia </w:t>
      </w:r>
      <w:r w:rsidR="000A04DA">
        <w:t>i inne</w:t>
      </w:r>
      <w:r w:rsidR="00235861">
        <w:t>. Zasadnicza część tych wydarzeń przygotowana jest przez organizatora w ramach „Festiwalu Młodych”</w:t>
      </w:r>
      <w:r w:rsidR="00FD6CE5">
        <w:t xml:space="preserve"> ( szczegółowy wykaz wydarzeń znajduje się w załączniku </w:t>
      </w:r>
      <w:r w:rsidR="00FD6CE5">
        <w:br/>
        <w:t>nr 4)</w:t>
      </w:r>
      <w:r w:rsidR="00BC73EC">
        <w:t xml:space="preserve"> </w:t>
      </w:r>
    </w:p>
    <w:p w:rsidR="00EF7B1D" w:rsidRDefault="00EF7B1D" w:rsidP="00661317">
      <w:pPr>
        <w:spacing w:line="276" w:lineRule="auto"/>
        <w:jc w:val="both"/>
      </w:pPr>
    </w:p>
    <w:p w:rsidR="00626212" w:rsidRPr="00201160" w:rsidRDefault="00BC73EC" w:rsidP="00661317">
      <w:pPr>
        <w:spacing w:line="276" w:lineRule="auto"/>
        <w:jc w:val="both"/>
      </w:pPr>
      <w:r w:rsidRPr="00201160">
        <w:t>Ponadto w</w:t>
      </w:r>
      <w:r w:rsidR="00626212" w:rsidRPr="00201160">
        <w:t xml:space="preserve"> ramach projektu „Noc Cracovia Sacra” </w:t>
      </w:r>
      <w:r w:rsidR="00FD6CE5">
        <w:t>opracowany został</w:t>
      </w:r>
      <w:r w:rsidRPr="00201160">
        <w:t xml:space="preserve"> </w:t>
      </w:r>
      <w:r w:rsidR="00626212" w:rsidRPr="00201160">
        <w:t>program obejmujący: ponad 20 koncertów o tematyce sakralnej, kilkanaście wystaw, zwiedzanie świątyń Krakowa i okolic, kościelnych zabytków i dzieł sztuki, na</w:t>
      </w:r>
      <w:r w:rsidRPr="00201160">
        <w:t xml:space="preserve"> co dzień ogólnie niedostępnych – wykaz lokalizacji </w:t>
      </w:r>
      <w:r w:rsidR="00201160">
        <w:t xml:space="preserve">wydarzeń kulturalnych znajduje się </w:t>
      </w:r>
      <w:r w:rsidRPr="00201160">
        <w:t xml:space="preserve">w załączniku </w:t>
      </w:r>
      <w:r w:rsidR="0026257D">
        <w:t>4</w:t>
      </w:r>
      <w:r w:rsidR="00201160">
        <w:t xml:space="preserve"> </w:t>
      </w:r>
      <w:r w:rsidR="00FD6CE5">
        <w:t>(wraz z wykazem muzeów i </w:t>
      </w:r>
      <w:r w:rsidRPr="00201160">
        <w:t>miejskich instytucji kultury przygotowujących dodatkową ofertę dla uczestników</w:t>
      </w:r>
      <w:r w:rsidR="00B825A7">
        <w:t xml:space="preserve"> ŚDM</w:t>
      </w:r>
      <w:r w:rsidRPr="00201160">
        <w:t>)</w:t>
      </w:r>
    </w:p>
    <w:p w:rsidR="00626212" w:rsidRPr="004638DE" w:rsidRDefault="00626212" w:rsidP="00661317">
      <w:pPr>
        <w:spacing w:line="276" w:lineRule="auto"/>
        <w:jc w:val="both"/>
      </w:pPr>
    </w:p>
    <w:p w:rsidR="004F7AE8" w:rsidRDefault="004F7AE8" w:rsidP="00661317">
      <w:pPr>
        <w:pStyle w:val="Nagwek1"/>
        <w:spacing w:line="276" w:lineRule="auto"/>
        <w:jc w:val="both"/>
      </w:pPr>
      <w:bookmarkStart w:id="13" w:name="_Toc447796969"/>
      <w:r w:rsidRPr="004F7AE8">
        <w:t>Transport publiczny</w:t>
      </w:r>
      <w:bookmarkEnd w:id="13"/>
    </w:p>
    <w:p w:rsidR="004F7AE8" w:rsidRDefault="004F7AE8" w:rsidP="00661317">
      <w:pPr>
        <w:spacing w:line="276" w:lineRule="auto"/>
        <w:jc w:val="both"/>
      </w:pPr>
    </w:p>
    <w:p w:rsidR="00357378" w:rsidRDefault="00357378" w:rsidP="00661317">
      <w:pPr>
        <w:spacing w:line="276" w:lineRule="auto"/>
        <w:jc w:val="both"/>
      </w:pPr>
      <w:r>
        <w:t xml:space="preserve">Jednym z głównych zadań </w:t>
      </w:r>
      <w:proofErr w:type="spellStart"/>
      <w:r w:rsidR="000A04DA">
        <w:t>ZIKiT</w:t>
      </w:r>
      <w:proofErr w:type="spellEnd"/>
      <w:r w:rsidR="000A04DA">
        <w:t xml:space="preserve"> </w:t>
      </w:r>
      <w:r>
        <w:t>w Krakowie jest organizacja transportu zbiorowego.</w:t>
      </w:r>
    </w:p>
    <w:p w:rsidR="00357378" w:rsidRDefault="00357378" w:rsidP="00661317">
      <w:pPr>
        <w:spacing w:line="276" w:lineRule="auto"/>
        <w:jc w:val="both"/>
      </w:pPr>
    </w:p>
    <w:p w:rsidR="004F7AE8" w:rsidRDefault="00D61999" w:rsidP="00661317">
      <w:pPr>
        <w:spacing w:line="276" w:lineRule="auto"/>
        <w:jc w:val="both"/>
      </w:pPr>
      <w:r>
        <w:t xml:space="preserve">W </w:t>
      </w:r>
      <w:r w:rsidR="004F7AE8">
        <w:t>Krakowie komunikacja publiczn</w:t>
      </w:r>
      <w:r w:rsidR="007E24C0">
        <w:t>a</w:t>
      </w:r>
      <w:r w:rsidR="004F7AE8">
        <w:t xml:space="preserve"> przewozi</w:t>
      </w:r>
      <w:r w:rsidR="00F21DF4">
        <w:t xml:space="preserve"> w ciągu godziny</w:t>
      </w:r>
      <w:r w:rsidR="004F7AE8">
        <w:t xml:space="preserve"> około 41,6 tysiąca osób</w:t>
      </w:r>
      <w:r w:rsidR="00BC73EC">
        <w:t xml:space="preserve"> </w:t>
      </w:r>
      <w:r w:rsidR="00BC73EC" w:rsidRPr="00A732A5">
        <w:t>(uśrednione dane za dzień roboczy)</w:t>
      </w:r>
      <w:r w:rsidR="004F7AE8">
        <w:t xml:space="preserve">. Po uwzględnieniu wydajności infrastruktury transportowej i </w:t>
      </w:r>
      <w:r w:rsidR="008912FF">
        <w:t xml:space="preserve">przewidywanym </w:t>
      </w:r>
      <w:r w:rsidR="004F7AE8">
        <w:t xml:space="preserve">zwiększeniu ilości taboru, oraz częstotliwości kursów pojazdów komunikacji zbiorowej możliwe jest uzyskanie poziomu 57 tysięcy osób na godzinę. </w:t>
      </w:r>
      <w:r w:rsidR="00E1655B">
        <w:t>K</w:t>
      </w:r>
      <w:r w:rsidR="00E1655B" w:rsidRPr="00175DC0">
        <w:t>rakowskie MPK na ŚDM dysponować będzi</w:t>
      </w:r>
      <w:r>
        <w:t>e 288 pociągami tramwajowymi, w </w:t>
      </w:r>
      <w:r w:rsidR="00E1655B" w:rsidRPr="00175DC0">
        <w:t>normalnym dniu roboczym do ruchu kierowanych jest około 220 pociągów tramwajowych</w:t>
      </w:r>
      <w:r w:rsidR="00E1655B">
        <w:t>,</w:t>
      </w:r>
      <w:r w:rsidR="00E1655B" w:rsidRPr="00175DC0">
        <w:t xml:space="preserve"> oraz około 623 autobusami, których i</w:t>
      </w:r>
      <w:r w:rsidR="00E1655B">
        <w:t>lość w normalnym dn</w:t>
      </w:r>
      <w:r>
        <w:t>iu roboczym wynosi około 504, w </w:t>
      </w:r>
      <w:r w:rsidR="00E1655B">
        <w:t xml:space="preserve">związku z tym szacuje się, że </w:t>
      </w:r>
      <w:r w:rsidR="00E1655B" w:rsidRPr="00175DC0">
        <w:t>organizacja dodatkowych przewozów spowoduje wzrost kosztów jej funk</w:t>
      </w:r>
      <w:r w:rsidR="00E1655B">
        <w:t>cjonowania o około 8,3 mln PLN. S</w:t>
      </w:r>
      <w:r w:rsidR="00E1655B" w:rsidRPr="00175DC0">
        <w:t>ą to bardzo ostrożne szacunki i mogą one ulec zmianie.</w:t>
      </w:r>
      <w:r w:rsidR="00FD6CE5">
        <w:t xml:space="preserve"> </w:t>
      </w:r>
    </w:p>
    <w:p w:rsidR="00FD6CE5" w:rsidRDefault="00FD6CE5" w:rsidP="00661317">
      <w:pPr>
        <w:spacing w:line="276" w:lineRule="auto"/>
        <w:jc w:val="both"/>
      </w:pPr>
    </w:p>
    <w:p w:rsidR="00FD6CE5" w:rsidRDefault="00FD6CE5" w:rsidP="00661317">
      <w:pPr>
        <w:spacing w:line="276" w:lineRule="auto"/>
        <w:jc w:val="both"/>
      </w:pPr>
      <w:r>
        <w:t>Do końca kwietnia ZIKIT przekaże MPK wytyczne co do marszruty komunikacyjnej podczas ŚDM celem odpowiedniego przygotowania tras oraz środków komunikacji dedykowanych pielgrzymom.</w:t>
      </w:r>
    </w:p>
    <w:p w:rsidR="008912FF" w:rsidRDefault="008912FF" w:rsidP="00661317">
      <w:pPr>
        <w:spacing w:line="276" w:lineRule="auto"/>
        <w:jc w:val="both"/>
      </w:pPr>
    </w:p>
    <w:p w:rsidR="00DF73BC" w:rsidRDefault="00DF73BC" w:rsidP="00661317">
      <w:pPr>
        <w:spacing w:line="276" w:lineRule="auto"/>
        <w:jc w:val="both"/>
      </w:pPr>
      <w:r>
        <w:t xml:space="preserve">ZIKIT do końca maja br. opracuje siatkę połączeń i linie specjalne do obsługi mieszkańców i uczestników uroczystości. </w:t>
      </w:r>
    </w:p>
    <w:p w:rsidR="00624928" w:rsidRDefault="00624928" w:rsidP="00661317">
      <w:pPr>
        <w:spacing w:line="276" w:lineRule="auto"/>
        <w:jc w:val="both"/>
      </w:pPr>
    </w:p>
    <w:p w:rsidR="004F7AE8" w:rsidRDefault="00DF73BC" w:rsidP="00661317">
      <w:pPr>
        <w:spacing w:line="276" w:lineRule="auto"/>
        <w:jc w:val="both"/>
      </w:pPr>
      <w:r>
        <w:t xml:space="preserve">Do </w:t>
      </w:r>
      <w:r w:rsidR="00CE2360">
        <w:t>10</w:t>
      </w:r>
      <w:r w:rsidR="00357378">
        <w:t xml:space="preserve"> </w:t>
      </w:r>
      <w:r w:rsidR="00CE2360">
        <w:t>lipca</w:t>
      </w:r>
      <w:r w:rsidR="00357378">
        <w:t xml:space="preserve"> 2016 roku </w:t>
      </w:r>
      <w:r w:rsidR="006B67A9">
        <w:t xml:space="preserve">przygotuje </w:t>
      </w:r>
      <w:r>
        <w:t xml:space="preserve">rozkłady jazdy </w:t>
      </w:r>
      <w:r w:rsidR="004F7AE8">
        <w:t>połączeń</w:t>
      </w:r>
      <w:r w:rsidR="006B67A9">
        <w:t xml:space="preserve"> komunikacji publicznej</w:t>
      </w:r>
      <w:r>
        <w:t>.</w:t>
      </w:r>
      <w:r w:rsidR="00BB49BC">
        <w:t xml:space="preserve"> </w:t>
      </w:r>
      <w:r w:rsidR="00911A0C">
        <w:t>Po tym okresie informacje będą rozpropagowywane</w:t>
      </w:r>
      <w:r w:rsidR="006B67A9">
        <w:t xml:space="preserve"> publicznie</w:t>
      </w:r>
      <w:r w:rsidR="00357378">
        <w:t>, tak aby w możliwie najszerszym zakresie przygotować mieszkańców aglomeracji do nadchodzących zmian</w:t>
      </w:r>
      <w:r w:rsidR="006B67A9">
        <w:t xml:space="preserve">. </w:t>
      </w:r>
      <w:r>
        <w:t>ZIKIT p</w:t>
      </w:r>
      <w:r w:rsidR="00357378">
        <w:t xml:space="preserve">rzygotuje także </w:t>
      </w:r>
      <w:r w:rsidR="006B67A9">
        <w:t xml:space="preserve">dla uczestników uroczystości </w:t>
      </w:r>
      <w:r w:rsidR="00BE7AEE">
        <w:t>mapy połączeń komunikacji zbiorowej w</w:t>
      </w:r>
      <w:r w:rsidR="006B67A9">
        <w:t> </w:t>
      </w:r>
      <w:r w:rsidR="00BE7AEE">
        <w:t>Krakowie.</w:t>
      </w:r>
    </w:p>
    <w:p w:rsidR="00FD6CE5" w:rsidRDefault="00FD6CE5" w:rsidP="00661317">
      <w:pPr>
        <w:spacing w:line="276" w:lineRule="auto"/>
        <w:jc w:val="both"/>
      </w:pPr>
      <w:r>
        <w:t>Wydział Gospodarki Komunalnej UMK we współpracy z ZIKIT, MPO, KO ŚDM koordynuje prace nad objęciem planem transportowym na czas ŚDM również linii autobusowych aglomeracyjnych kursujących poza granice Miasta.</w:t>
      </w:r>
    </w:p>
    <w:p w:rsidR="00FD6CE5" w:rsidRDefault="00FD6CE5" w:rsidP="00661317">
      <w:pPr>
        <w:spacing w:line="276" w:lineRule="auto"/>
        <w:jc w:val="both"/>
      </w:pPr>
    </w:p>
    <w:p w:rsidR="00175DC0" w:rsidRDefault="00175DC0" w:rsidP="00661317">
      <w:pPr>
        <w:spacing w:line="276" w:lineRule="auto"/>
        <w:jc w:val="both"/>
      </w:pPr>
      <w:r w:rsidRPr="00175DC0">
        <w:t xml:space="preserve">Zmiana siatki połączeń i stworzenie linii dedykowanych, umożliwiających dowóz pielgrzymów do ważnych miejsc wydarzeń pozwoli na przewiezienie ok. 40% ogółu pielgrzymów, co jest bardzo dobrym wskaźnikiem funkcjonowania komunikacji zbiorowej.  </w:t>
      </w:r>
    </w:p>
    <w:p w:rsidR="00175DC0" w:rsidRDefault="00175DC0" w:rsidP="00661317">
      <w:pPr>
        <w:spacing w:line="276" w:lineRule="auto"/>
        <w:jc w:val="both"/>
      </w:pPr>
    </w:p>
    <w:p w:rsidR="00195AAC" w:rsidRDefault="000A04DA" w:rsidP="00661317">
      <w:pPr>
        <w:spacing w:line="276" w:lineRule="auto"/>
        <w:jc w:val="both"/>
      </w:pPr>
      <w:r>
        <w:t xml:space="preserve">MPK </w:t>
      </w:r>
      <w:r w:rsidR="006B67A9">
        <w:t>w Krakowie</w:t>
      </w:r>
      <w:r w:rsidR="00530585">
        <w:t xml:space="preserve"> zapewni podczas trwania ŚDM całodobową obsługę wiat przystankowych, ich utrzymani</w:t>
      </w:r>
      <w:r w:rsidR="00357378">
        <w:t>e w czystości, usuwanie szkód i </w:t>
      </w:r>
      <w:r w:rsidR="00530585">
        <w:t xml:space="preserve">aktów wandalizmu. </w:t>
      </w:r>
      <w:r w:rsidR="00357378">
        <w:t>Wzmocni</w:t>
      </w:r>
      <w:r w:rsidR="00530585">
        <w:t xml:space="preserve"> zaplecze </w:t>
      </w:r>
      <w:r w:rsidR="00A00EF7">
        <w:br/>
      </w:r>
      <w:r w:rsidR="00530585">
        <w:t>w</w:t>
      </w:r>
      <w:r w:rsidR="008912FF">
        <w:t xml:space="preserve"> postaci pogotowia sieciowego i </w:t>
      </w:r>
      <w:r w:rsidR="00530585">
        <w:t>mobilnych inspektorów ruchu.</w:t>
      </w:r>
      <w:r w:rsidR="006B67A9">
        <w:t xml:space="preserve"> </w:t>
      </w:r>
      <w:r w:rsidR="00357378">
        <w:t>Zorganizuje</w:t>
      </w:r>
      <w:r w:rsidR="00530585">
        <w:t xml:space="preserve"> Punkty Obsługi Pasażera, </w:t>
      </w:r>
      <w:r w:rsidR="00357378">
        <w:t>i</w:t>
      </w:r>
      <w:r w:rsidR="00530585">
        <w:t xml:space="preserve"> </w:t>
      </w:r>
      <w:r w:rsidR="00357378">
        <w:t>przeszkoli</w:t>
      </w:r>
      <w:r w:rsidR="00530585">
        <w:t xml:space="preserve"> dodatkow</w:t>
      </w:r>
      <w:r w:rsidR="00357378">
        <w:t>ą</w:t>
      </w:r>
      <w:r w:rsidR="00530585">
        <w:t xml:space="preserve"> kadr</w:t>
      </w:r>
      <w:r w:rsidR="00357378">
        <w:t xml:space="preserve">ę </w:t>
      </w:r>
      <w:r w:rsidR="00530585">
        <w:t>przygotowan</w:t>
      </w:r>
      <w:r w:rsidR="00954B7A">
        <w:t>ą</w:t>
      </w:r>
      <w:r w:rsidR="00530585">
        <w:t xml:space="preserve"> do udziela</w:t>
      </w:r>
      <w:r w:rsidR="00911A0C">
        <w:t>nia</w:t>
      </w:r>
      <w:r w:rsidR="00530585">
        <w:t xml:space="preserve"> informacji</w:t>
      </w:r>
      <w:r w:rsidR="00357378">
        <w:t>.</w:t>
      </w:r>
      <w:r w:rsidR="00530585">
        <w:t xml:space="preserve"> </w:t>
      </w:r>
    </w:p>
    <w:p w:rsidR="00624928" w:rsidRDefault="00624928" w:rsidP="00661317">
      <w:pPr>
        <w:spacing w:line="276" w:lineRule="auto"/>
        <w:jc w:val="both"/>
      </w:pPr>
    </w:p>
    <w:p w:rsidR="00624928" w:rsidRDefault="00624928" w:rsidP="00661317">
      <w:pPr>
        <w:spacing w:line="276" w:lineRule="auto"/>
        <w:jc w:val="both"/>
      </w:pPr>
      <w:r>
        <w:t>Część inwestycji związanych z obsługą transportu zostało zorganizowanych w 2015 roku.</w:t>
      </w:r>
    </w:p>
    <w:p w:rsidR="008B7DBF" w:rsidRDefault="008B7DBF" w:rsidP="00661317">
      <w:pPr>
        <w:spacing w:line="276" w:lineRule="auto"/>
        <w:jc w:val="both"/>
      </w:pPr>
    </w:p>
    <w:p w:rsidR="00481036" w:rsidRDefault="00F8539E" w:rsidP="00661317">
      <w:pPr>
        <w:pStyle w:val="Nagwek1"/>
        <w:spacing w:line="276" w:lineRule="auto"/>
        <w:jc w:val="both"/>
      </w:pPr>
      <w:bookmarkStart w:id="14" w:name="_Toc447796970"/>
      <w:r w:rsidRPr="00F8539E">
        <w:t>Organizacja ruchu, parkingi</w:t>
      </w:r>
      <w:bookmarkEnd w:id="14"/>
    </w:p>
    <w:p w:rsidR="00481036" w:rsidRDefault="00481036" w:rsidP="00661317">
      <w:pPr>
        <w:spacing w:line="276" w:lineRule="auto"/>
        <w:jc w:val="both"/>
      </w:pPr>
    </w:p>
    <w:p w:rsidR="00195AAC" w:rsidRDefault="00195AAC" w:rsidP="00661317">
      <w:pPr>
        <w:pStyle w:val="Nagwek2"/>
        <w:spacing w:line="276" w:lineRule="auto"/>
        <w:jc w:val="both"/>
      </w:pPr>
      <w:bookmarkStart w:id="15" w:name="_Toc447796971"/>
      <w:r>
        <w:t>Parkingi i organizacja ruchu</w:t>
      </w:r>
      <w:bookmarkEnd w:id="15"/>
    </w:p>
    <w:p w:rsidR="00195AAC" w:rsidRDefault="00195AAC" w:rsidP="00661317">
      <w:pPr>
        <w:spacing w:line="276" w:lineRule="auto"/>
        <w:jc w:val="both"/>
      </w:pPr>
    </w:p>
    <w:p w:rsidR="008B7DBF" w:rsidRDefault="008B7DBF" w:rsidP="00661317">
      <w:pPr>
        <w:spacing w:line="276" w:lineRule="auto"/>
        <w:jc w:val="both"/>
      </w:pPr>
      <w:r w:rsidRPr="008B7DBF">
        <w:t>Optymalna organizacja ruchu pieszych i pojazdów samochodowych jest jednym z kluczowych wyzwań organizacyjnych. Ze względu na nasilony ruch dużych grup pieszych, organizację licznych zgromadzeń (zarówno wydarzeń głównych ja</w:t>
      </w:r>
      <w:r>
        <w:t>k i wielu spotkań religijnych i </w:t>
      </w:r>
      <w:r w:rsidRPr="008B7DBF">
        <w:t xml:space="preserve">kulturalnych), przewidywane bardzo znaczne zwiększenie liczby pojazdów wjeżdżających do miasta – </w:t>
      </w:r>
      <w:r w:rsidRPr="001A09D2">
        <w:t>w dniach</w:t>
      </w:r>
      <w:r w:rsidR="001A09D2" w:rsidRPr="001A09D2">
        <w:t xml:space="preserve"> 22 lipca – 1 sierpnia </w:t>
      </w:r>
      <w:proofErr w:type="spellStart"/>
      <w:r w:rsidR="001A09D2" w:rsidRPr="001A09D2">
        <w:t>br</w:t>
      </w:r>
      <w:proofErr w:type="spellEnd"/>
      <w:r w:rsidRPr="001A09D2">
        <w:t xml:space="preserve"> </w:t>
      </w:r>
      <w:r w:rsidRPr="008B7DBF">
        <w:t xml:space="preserve">nie będzie obowiązywała zwykła (stała) organizacja ruchu. W szczególności wyznaczone zostaną obszary i miejsca wyłączone z ruchu, przeznaczone do wyłącznego ruchu pieszych oraz pojazdów ratowniczych i obsługi technicznej. Konieczne jest także wyznaczenie dróg ewakuacyjnych. </w:t>
      </w:r>
      <w:r w:rsidR="00D806DA" w:rsidRPr="00D806DA">
        <w:t>W praktyce oznacza to konieczność zainstalowania na okres ŚDM około 8 tys. znaków</w:t>
      </w:r>
      <w:r w:rsidRPr="008B7DBF">
        <w:t xml:space="preserve"> drogowych i innych oznaczeń. Działania techniczne wymagają opracowania koncepcji odpowiadającej wymogom bezpieczeństwa, płynności ruchu</w:t>
      </w:r>
      <w:r w:rsidR="001A09D2">
        <w:t>,</w:t>
      </w:r>
      <w:r w:rsidRPr="008B7DBF">
        <w:t xml:space="preserve"> a także umożliwiającą prawidłowe funkcjonowanie Miasta.</w:t>
      </w:r>
    </w:p>
    <w:p w:rsidR="00890038" w:rsidRDefault="00890038" w:rsidP="00661317">
      <w:pPr>
        <w:spacing w:line="276" w:lineRule="auto"/>
        <w:jc w:val="both"/>
      </w:pPr>
    </w:p>
    <w:p w:rsidR="008B7DBF" w:rsidRPr="008B7DBF" w:rsidRDefault="008B7DBF" w:rsidP="00661317">
      <w:pPr>
        <w:spacing w:line="276" w:lineRule="auto"/>
        <w:jc w:val="both"/>
      </w:pPr>
      <w:r w:rsidRPr="008B7DBF">
        <w:t xml:space="preserve">Ze względu na skalę przedsięwzięcia dla realizacji tego zadania konieczne jest współdziałanie innych zarządców dróg (zwłaszcza gminy i powiaty ościenne, województwo małopolskie, </w:t>
      </w:r>
      <w:proofErr w:type="spellStart"/>
      <w:r w:rsidRPr="008B7DBF">
        <w:t>GDDKiA</w:t>
      </w:r>
      <w:proofErr w:type="spellEnd"/>
      <w:r w:rsidRPr="008B7DBF">
        <w:t>), Policji, Straży Pożarnej, B</w:t>
      </w:r>
      <w:r w:rsidR="001A09D2">
        <w:t xml:space="preserve">iura </w:t>
      </w:r>
      <w:r w:rsidRPr="008B7DBF">
        <w:t>O</w:t>
      </w:r>
      <w:r w:rsidR="001A09D2">
        <w:t xml:space="preserve">chrony </w:t>
      </w:r>
      <w:r w:rsidRPr="008B7DBF">
        <w:t>R</w:t>
      </w:r>
      <w:r w:rsidR="001A09D2">
        <w:t>ządu</w:t>
      </w:r>
      <w:r w:rsidRPr="008B7DBF">
        <w:t>, przewoźników (w tym kolejowych), służb technicznych i ratowniczych.</w:t>
      </w:r>
    </w:p>
    <w:p w:rsidR="00890038" w:rsidRDefault="00890038" w:rsidP="00661317">
      <w:pPr>
        <w:spacing w:line="276" w:lineRule="auto"/>
        <w:jc w:val="both"/>
      </w:pPr>
    </w:p>
    <w:p w:rsidR="008B7DBF" w:rsidRPr="008B7DBF" w:rsidRDefault="008B7DBF" w:rsidP="00661317">
      <w:pPr>
        <w:spacing w:line="276" w:lineRule="auto"/>
        <w:jc w:val="both"/>
      </w:pPr>
      <w:r w:rsidRPr="008B7DBF">
        <w:t xml:space="preserve">Ogólny schemat organizacji ruchu i obsługi komunikacyjnej na czas </w:t>
      </w:r>
      <w:r>
        <w:t>Ś</w:t>
      </w:r>
      <w:r w:rsidRPr="008B7DBF">
        <w:t xml:space="preserve">DM został wypracowany w toku wielu uzgodnień. Ze względu na liczne uwarunkowania związane z bezpieczeństwem – na dzień sporządzania niniejszego sprawozdania, nie </w:t>
      </w:r>
      <w:r w:rsidR="00FD6CE5">
        <w:t>został ostatecznie zatwierdzony.</w:t>
      </w:r>
    </w:p>
    <w:p w:rsidR="00D90F4A" w:rsidRDefault="00D90F4A" w:rsidP="00661317">
      <w:pPr>
        <w:spacing w:line="276" w:lineRule="auto"/>
        <w:jc w:val="both"/>
      </w:pPr>
      <w:r>
        <w:t>Wstępna koncepcja organizacj</w:t>
      </w:r>
      <w:r w:rsidR="001A09D2">
        <w:t>i</w:t>
      </w:r>
      <w:r>
        <w:t xml:space="preserve"> ruchu opracowana przez ZIKIT wspóln</w:t>
      </w:r>
      <w:r w:rsidR="008B7DBF">
        <w:t>i</w:t>
      </w:r>
      <w:r>
        <w:t>e z</w:t>
      </w:r>
      <w:r w:rsidR="001A09D2">
        <w:t xml:space="preserve"> ekspertami z </w:t>
      </w:r>
      <w:r>
        <w:t>Politechnik</w:t>
      </w:r>
      <w:r w:rsidR="008B7DBF">
        <w:t>i</w:t>
      </w:r>
      <w:r>
        <w:t xml:space="preserve"> Krakowsk</w:t>
      </w:r>
      <w:r w:rsidR="008B7DBF">
        <w:t>iej</w:t>
      </w:r>
      <w:r>
        <w:t xml:space="preserve"> wyznacza </w:t>
      </w:r>
      <w:r w:rsidR="00FA4D81">
        <w:t>30</w:t>
      </w:r>
      <w:r>
        <w:t xml:space="preserve"> parkingów w ciągach ulic na umieszczenie około</w:t>
      </w:r>
      <w:r w:rsidR="00BB49BC">
        <w:t xml:space="preserve"> </w:t>
      </w:r>
      <w:r>
        <w:t xml:space="preserve">5300 autobusów. Na terenie Miasta istnieje ponad 300 stacjonarnych miejsc postojowych i do tego należy doliczyć miejsca przy hotelach i pensjonatach. </w:t>
      </w:r>
      <w:r w:rsidR="00FA4D81">
        <w:t xml:space="preserve">Na terenach poza pasem drogowym pozyskano 10 </w:t>
      </w:r>
      <w:r w:rsidR="00B4076D">
        <w:t>parkingów</w:t>
      </w:r>
      <w:r w:rsidR="00FA4D81">
        <w:t xml:space="preserve"> na 300 autokarów. </w:t>
      </w:r>
      <w:r w:rsidR="00BC73EC" w:rsidRPr="00A732A5">
        <w:t xml:space="preserve">Kontynuowane są prace nad </w:t>
      </w:r>
      <w:r w:rsidR="00FA4D81">
        <w:t xml:space="preserve">dalszym </w:t>
      </w:r>
      <w:r w:rsidR="00BC73EC" w:rsidRPr="00A732A5">
        <w:t>zwiększeniem l</w:t>
      </w:r>
      <w:r w:rsidR="00BC73EC">
        <w:t xml:space="preserve">iczby </w:t>
      </w:r>
      <w:r>
        <w:t xml:space="preserve">miejsc parkingowych na terenach poza pasami drogowymi, które zostaną po ich przygotowaniu wprowadzone do projektu organizacji ruchu. </w:t>
      </w:r>
      <w:r w:rsidR="00890038">
        <w:t>Wykaz miejsc parkingowych stanowi załącznik nr 7.</w:t>
      </w:r>
    </w:p>
    <w:p w:rsidR="00195AAC" w:rsidRDefault="00195AAC" w:rsidP="00661317">
      <w:pPr>
        <w:spacing w:line="276" w:lineRule="auto"/>
        <w:jc w:val="both"/>
      </w:pPr>
    </w:p>
    <w:p w:rsidR="00A6036A" w:rsidRDefault="00D86B1E" w:rsidP="00661317">
      <w:pPr>
        <w:spacing w:line="276" w:lineRule="auto"/>
        <w:jc w:val="both"/>
      </w:pPr>
      <w:r>
        <w:t>Z</w:t>
      </w:r>
      <w:r w:rsidR="00CE2360">
        <w:t>ałożenia organizacji ruchu w trakcie ŚDM</w:t>
      </w:r>
      <w:r>
        <w:t xml:space="preserve"> są w końcowej fazie opracowania</w:t>
      </w:r>
      <w:r w:rsidR="00CE2360">
        <w:t xml:space="preserve"> </w:t>
      </w:r>
      <w:r>
        <w:t xml:space="preserve">i zostaną ukończone do </w:t>
      </w:r>
      <w:r w:rsidR="00CE2360">
        <w:t>11 kwietnia br.</w:t>
      </w:r>
      <w:r w:rsidR="00FA4D81">
        <w:t xml:space="preserve"> ZIKIT przystąpił do opracowywania projektu organizacji ruchu na czas ŚDM, </w:t>
      </w:r>
      <w:r w:rsidR="002C60B1">
        <w:t>którego wykonanie przewiduje się</w:t>
      </w:r>
      <w:r w:rsidR="00FA4D81">
        <w:t xml:space="preserve"> </w:t>
      </w:r>
      <w:r>
        <w:t xml:space="preserve">wraz z uzgodnieniami ze stosownymi podmiotami ( Policją, zarządcami dróg i innymi ) </w:t>
      </w:r>
      <w:r w:rsidR="00FA4D81">
        <w:t>d</w:t>
      </w:r>
      <w:r w:rsidR="00A6036A">
        <w:t>o 1</w:t>
      </w:r>
      <w:r>
        <w:t>0</w:t>
      </w:r>
      <w:r w:rsidR="00FA4D81">
        <w:t xml:space="preserve"> maja 2016.</w:t>
      </w:r>
    </w:p>
    <w:p w:rsidR="00195AAC" w:rsidRDefault="00195AAC" w:rsidP="00661317">
      <w:pPr>
        <w:spacing w:line="276" w:lineRule="auto"/>
        <w:jc w:val="both"/>
      </w:pPr>
    </w:p>
    <w:p w:rsidR="00CE2360" w:rsidRDefault="00CE2360" w:rsidP="00661317">
      <w:pPr>
        <w:spacing w:line="276" w:lineRule="auto"/>
        <w:jc w:val="both"/>
      </w:pPr>
      <w:r>
        <w:t xml:space="preserve">Wydział Spraw Administracyjnych </w:t>
      </w:r>
      <w:r w:rsidR="000A04DA">
        <w:t xml:space="preserve">UMK </w:t>
      </w:r>
      <w:r>
        <w:t>w porozumieniu z ZIKIT uzgodni zasady postępowania z </w:t>
      </w:r>
      <w:r w:rsidRPr="00CE2360">
        <w:t>wnioskami dot. handlu okazjonalnego w czasie ŚDM</w:t>
      </w:r>
      <w:r>
        <w:t xml:space="preserve">. Proces uzgodnień zostanie zakończony </w:t>
      </w:r>
      <w:r w:rsidRPr="00CE2360">
        <w:t xml:space="preserve">do końca maja </w:t>
      </w:r>
      <w:r>
        <w:t>br.</w:t>
      </w:r>
    </w:p>
    <w:p w:rsidR="0031328D" w:rsidRDefault="0031328D" w:rsidP="00661317">
      <w:pPr>
        <w:spacing w:line="276" w:lineRule="auto"/>
        <w:jc w:val="both"/>
      </w:pPr>
    </w:p>
    <w:p w:rsidR="0031328D" w:rsidRDefault="0031328D" w:rsidP="00661317">
      <w:pPr>
        <w:pStyle w:val="Nagwek2"/>
        <w:spacing w:line="276" w:lineRule="auto"/>
        <w:jc w:val="both"/>
      </w:pPr>
      <w:bookmarkStart w:id="16" w:name="_Toc447796972"/>
      <w:r>
        <w:t>Wybrane inwestycje w infrastrukturę drogową</w:t>
      </w:r>
      <w:bookmarkEnd w:id="16"/>
    </w:p>
    <w:p w:rsidR="0031328D" w:rsidRDefault="0031328D" w:rsidP="00661317">
      <w:pPr>
        <w:spacing w:line="276" w:lineRule="auto"/>
        <w:jc w:val="both"/>
      </w:pPr>
    </w:p>
    <w:p w:rsidR="00AF7E56" w:rsidRDefault="000A04DA" w:rsidP="00661317">
      <w:pPr>
        <w:spacing w:line="276" w:lineRule="auto"/>
        <w:jc w:val="both"/>
      </w:pPr>
      <w:r>
        <w:t xml:space="preserve">Celem zapewnienia sprawnego </w:t>
      </w:r>
      <w:r w:rsidR="0031328D">
        <w:t>transportu na terenie Miasta w szczególności w</w:t>
      </w:r>
      <w:r>
        <w:t xml:space="preserve"> czasie ŚDM,</w:t>
      </w:r>
      <w:r w:rsidR="0031328D">
        <w:t xml:space="preserve"> zaplanowano wcześniejszą rea</w:t>
      </w:r>
      <w:r w:rsidR="001F3C7F">
        <w:t xml:space="preserve">lizację niektórych inwestycji w </w:t>
      </w:r>
      <w:r w:rsidR="0031328D">
        <w:t xml:space="preserve">infrastrukturę drogową </w:t>
      </w:r>
      <w:r>
        <w:br/>
      </w:r>
      <w:r w:rsidR="0031328D">
        <w:t xml:space="preserve">i towarzyszącą. Zadania </w:t>
      </w:r>
      <w:r w:rsidR="00416000">
        <w:t>przewidziane do realizacji w róż</w:t>
      </w:r>
      <w:r w:rsidR="0031328D">
        <w:t xml:space="preserve">nej perspektywie czasowej </w:t>
      </w:r>
      <w:r w:rsidR="00416000">
        <w:t>przełożono by termin ich zakończenia nastąpił w pierwszej połowie 2016 roku.</w:t>
      </w:r>
      <w:r w:rsidR="00624928">
        <w:t xml:space="preserve"> Część inwestycji miejskich została zrealizowana w 2015 roku.</w:t>
      </w:r>
    </w:p>
    <w:p w:rsidR="00AF7E56" w:rsidRDefault="00AF7E56" w:rsidP="00661317">
      <w:pPr>
        <w:spacing w:line="276" w:lineRule="auto"/>
      </w:pPr>
    </w:p>
    <w:p w:rsidR="0031328D" w:rsidRDefault="0031328D" w:rsidP="00661317">
      <w:pPr>
        <w:pStyle w:val="Nagwek3"/>
        <w:spacing w:line="276" w:lineRule="auto"/>
      </w:pPr>
      <w:bookmarkStart w:id="17" w:name="_Toc447796973"/>
      <w:r w:rsidRPr="0031328D">
        <w:t>Budowa połączenia węzła „Rybitwy” ze strefami „Wieliczka-Niepołomice”.</w:t>
      </w:r>
      <w:bookmarkEnd w:id="17"/>
      <w:r w:rsidRPr="0031328D">
        <w:t xml:space="preserve"> </w:t>
      </w:r>
    </w:p>
    <w:p w:rsidR="0031328D" w:rsidRPr="0031328D" w:rsidRDefault="0031328D" w:rsidP="00661317">
      <w:pPr>
        <w:spacing w:line="276" w:lineRule="auto"/>
        <w:jc w:val="both"/>
      </w:pPr>
    </w:p>
    <w:p w:rsidR="00D806DA" w:rsidRDefault="0031328D" w:rsidP="00661317">
      <w:pPr>
        <w:spacing w:line="276" w:lineRule="auto"/>
        <w:jc w:val="both"/>
        <w:rPr>
          <w:color w:val="FF0000"/>
        </w:rPr>
      </w:pPr>
      <w:r w:rsidRPr="0031328D">
        <w:t xml:space="preserve">Zadanie bardzo ważne w aspekcie </w:t>
      </w:r>
      <w:r w:rsidR="00F77EDF">
        <w:t>organizacji ruchu kołowego i pieszego</w:t>
      </w:r>
      <w:r w:rsidRPr="0031328D">
        <w:t xml:space="preserve">, gdyż umożliwi sprawne i szybkie połączenie Krakowa z Polem Miłosierdzia na którym ma odbyć się </w:t>
      </w:r>
      <w:r w:rsidR="00F77EDF">
        <w:t>główna uroczystość</w:t>
      </w:r>
      <w:r w:rsidRPr="0031328D">
        <w:t xml:space="preserve">. </w:t>
      </w:r>
      <w:r w:rsidR="00FA4D81">
        <w:t>Inwestycja</w:t>
      </w:r>
      <w:r w:rsidR="008459A0">
        <w:t xml:space="preserve"> ta została zrealizowana.</w:t>
      </w:r>
      <w:r w:rsidR="00FA4D81">
        <w:t xml:space="preserve"> Planowane dopuszczenie do ruchu to 30 kwietnia 2016 rok.</w:t>
      </w:r>
      <w:r w:rsidR="001A09D2">
        <w:t xml:space="preserve"> </w:t>
      </w:r>
    </w:p>
    <w:p w:rsidR="00D806DA" w:rsidRDefault="00D806DA" w:rsidP="00661317">
      <w:pPr>
        <w:spacing w:line="276" w:lineRule="auto"/>
        <w:jc w:val="both"/>
        <w:rPr>
          <w:color w:val="FF0000"/>
        </w:rPr>
      </w:pPr>
      <w:r w:rsidRPr="00D806DA">
        <w:rPr>
          <w:noProof/>
          <w:color w:val="FF0000"/>
          <w:lang w:eastAsia="pl-PL"/>
        </w:rPr>
        <w:drawing>
          <wp:inline distT="0" distB="0" distL="0" distR="0">
            <wp:extent cx="5728471" cy="1824828"/>
            <wp:effectExtent l="19050" t="0" r="5579"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910" cy="1833887"/>
                    </a:xfrm>
                    <a:prstGeom prst="rect">
                      <a:avLst/>
                    </a:prstGeom>
                    <a:noFill/>
                    <a:ln>
                      <a:noFill/>
                    </a:ln>
                  </pic:spPr>
                </pic:pic>
              </a:graphicData>
            </a:graphic>
          </wp:inline>
        </w:drawing>
      </w:r>
    </w:p>
    <w:p w:rsidR="0031328D" w:rsidRDefault="0031328D" w:rsidP="00661317">
      <w:pPr>
        <w:spacing w:line="276" w:lineRule="auto"/>
        <w:jc w:val="both"/>
      </w:pPr>
      <w:bookmarkStart w:id="18" w:name="_Toc447796974"/>
      <w:r w:rsidRPr="0031328D">
        <w:rPr>
          <w:rStyle w:val="Nagwek3Znak"/>
        </w:rPr>
        <w:t>Kładka piesza łącząca Sanktuarium w Łagiewnikach z budowanym Centrum Jana Pawła II.</w:t>
      </w:r>
      <w:bookmarkEnd w:id="18"/>
    </w:p>
    <w:p w:rsidR="0031328D" w:rsidRDefault="0031328D" w:rsidP="00661317">
      <w:pPr>
        <w:spacing w:line="276" w:lineRule="auto"/>
        <w:jc w:val="both"/>
      </w:pPr>
    </w:p>
    <w:p w:rsidR="0031328D" w:rsidRDefault="0031328D" w:rsidP="00661317">
      <w:pPr>
        <w:spacing w:line="276" w:lineRule="auto"/>
        <w:jc w:val="both"/>
      </w:pPr>
      <w:r w:rsidRPr="0031328D">
        <w:t xml:space="preserve">Inwestycja w trakcie realizacji. Termin realizacji </w:t>
      </w:r>
      <w:r w:rsidR="00416000">
        <w:t>to</w:t>
      </w:r>
      <w:r w:rsidRPr="0031328D">
        <w:t xml:space="preserve"> 30 maj 2016. Zaplanowane koszty realizacji 2.520.335,25 zł. </w:t>
      </w:r>
    </w:p>
    <w:p w:rsidR="00416000" w:rsidRDefault="00416000" w:rsidP="00661317">
      <w:pPr>
        <w:spacing w:line="276" w:lineRule="auto"/>
        <w:jc w:val="both"/>
      </w:pPr>
    </w:p>
    <w:p w:rsidR="00D806DA" w:rsidRDefault="00D806DA" w:rsidP="00661317">
      <w:pPr>
        <w:spacing w:line="276" w:lineRule="auto"/>
        <w:jc w:val="both"/>
      </w:pPr>
      <w:r w:rsidRPr="00D806DA">
        <w:rPr>
          <w:noProof/>
          <w:lang w:eastAsia="pl-PL"/>
        </w:rPr>
        <w:drawing>
          <wp:inline distT="0" distB="0" distL="0" distR="0">
            <wp:extent cx="5756910" cy="3378987"/>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910" cy="3378987"/>
                    </a:xfrm>
                    <a:prstGeom prst="rect">
                      <a:avLst/>
                    </a:prstGeom>
                    <a:noFill/>
                    <a:ln>
                      <a:noFill/>
                    </a:ln>
                  </pic:spPr>
                </pic:pic>
              </a:graphicData>
            </a:graphic>
          </wp:inline>
        </w:drawing>
      </w:r>
    </w:p>
    <w:p w:rsidR="00D806DA" w:rsidRDefault="00D806DA" w:rsidP="00661317">
      <w:pPr>
        <w:spacing w:line="276" w:lineRule="auto"/>
        <w:jc w:val="both"/>
      </w:pPr>
    </w:p>
    <w:p w:rsidR="0031328D" w:rsidRDefault="0031328D" w:rsidP="00661317">
      <w:pPr>
        <w:pStyle w:val="Nagwek3"/>
        <w:spacing w:line="276" w:lineRule="auto"/>
      </w:pPr>
      <w:bookmarkStart w:id="19" w:name="_Toc447796975"/>
      <w:r w:rsidRPr="0031328D">
        <w:t>Budowa połączenia ul. Księcia Józefa (drogi wojewódzkiej nr 780) z południową autostradą obwodnicą Krakowa poprzez Węzeł Mirowski.</w:t>
      </w:r>
      <w:bookmarkEnd w:id="19"/>
    </w:p>
    <w:p w:rsidR="0031328D" w:rsidRPr="0031328D" w:rsidRDefault="0031328D" w:rsidP="00661317">
      <w:pPr>
        <w:spacing w:line="276" w:lineRule="auto"/>
        <w:jc w:val="both"/>
      </w:pPr>
    </w:p>
    <w:p w:rsidR="0031328D" w:rsidRDefault="0031328D" w:rsidP="00661317">
      <w:pPr>
        <w:spacing w:line="276" w:lineRule="auto"/>
        <w:jc w:val="both"/>
      </w:pPr>
      <w:r w:rsidRPr="0031328D">
        <w:t>Zadanie bardzo ważne, umożliwiające sprawne i bezpieczne poruszanie się autokarów miedzy drogą wojewódzka 780</w:t>
      </w:r>
      <w:r w:rsidR="00F77EDF">
        <w:t>,</w:t>
      </w:r>
      <w:r w:rsidRPr="0031328D">
        <w:t xml:space="preserve"> a węzłem Mirowskim.  Zadanie realizowane w porozumieniu z Zarządem Województwa Małopolskiego (Gmina Miejska Kraków finansuje wykupy gruntów oraz współfinansu</w:t>
      </w:r>
      <w:r w:rsidR="00F77EDF">
        <w:t xml:space="preserve">je projekt). Termin realizacji </w:t>
      </w:r>
      <w:r w:rsidRPr="0031328D">
        <w:t>30 maj 2016r.</w:t>
      </w:r>
      <w:r w:rsidR="001A09D2">
        <w:t xml:space="preserve"> </w:t>
      </w:r>
    </w:p>
    <w:p w:rsidR="00D806DA" w:rsidRDefault="00D806DA" w:rsidP="00661317">
      <w:pPr>
        <w:spacing w:line="276" w:lineRule="auto"/>
        <w:jc w:val="both"/>
      </w:pPr>
    </w:p>
    <w:p w:rsidR="00D806DA" w:rsidRDefault="00D806DA" w:rsidP="00661317">
      <w:pPr>
        <w:spacing w:line="276" w:lineRule="auto"/>
        <w:jc w:val="both"/>
      </w:pPr>
      <w:r w:rsidRPr="00D806DA">
        <w:rPr>
          <w:noProof/>
          <w:lang w:eastAsia="pl-PL"/>
        </w:rPr>
        <w:drawing>
          <wp:inline distT="0" distB="0" distL="0" distR="0">
            <wp:extent cx="5756910" cy="173793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910" cy="1737935"/>
                    </a:xfrm>
                    <a:prstGeom prst="rect">
                      <a:avLst/>
                    </a:prstGeom>
                    <a:noFill/>
                    <a:ln>
                      <a:noFill/>
                    </a:ln>
                  </pic:spPr>
                </pic:pic>
              </a:graphicData>
            </a:graphic>
          </wp:inline>
        </w:drawing>
      </w:r>
    </w:p>
    <w:p w:rsidR="00D806DA" w:rsidRDefault="00D806DA" w:rsidP="00661317">
      <w:pPr>
        <w:spacing w:line="276" w:lineRule="auto"/>
        <w:jc w:val="both"/>
        <w:rPr>
          <w:b/>
          <w:u w:val="single"/>
        </w:rPr>
      </w:pPr>
    </w:p>
    <w:p w:rsidR="00D806DA" w:rsidRDefault="00D806DA" w:rsidP="00661317">
      <w:pPr>
        <w:spacing w:line="276" w:lineRule="auto"/>
        <w:jc w:val="both"/>
        <w:rPr>
          <w:b/>
          <w:u w:val="single"/>
        </w:rPr>
      </w:pPr>
    </w:p>
    <w:p w:rsidR="0031328D" w:rsidRDefault="0031328D" w:rsidP="00661317">
      <w:pPr>
        <w:pStyle w:val="Nagwek3"/>
        <w:spacing w:line="276" w:lineRule="auto"/>
      </w:pPr>
      <w:bookmarkStart w:id="20" w:name="_Toc447796976"/>
      <w:r>
        <w:t xml:space="preserve">Rozbudowa </w:t>
      </w:r>
      <w:r w:rsidRPr="0031328D">
        <w:t xml:space="preserve">ul. </w:t>
      </w:r>
      <w:proofErr w:type="spellStart"/>
      <w:r w:rsidRPr="0031328D">
        <w:t>Wrobela</w:t>
      </w:r>
      <w:proofErr w:type="spellEnd"/>
      <w:r w:rsidRPr="0031328D">
        <w:t>.</w:t>
      </w:r>
      <w:bookmarkEnd w:id="20"/>
    </w:p>
    <w:p w:rsidR="0031328D" w:rsidRPr="0031328D" w:rsidRDefault="0031328D" w:rsidP="00661317">
      <w:pPr>
        <w:spacing w:line="276" w:lineRule="auto"/>
        <w:jc w:val="both"/>
      </w:pPr>
    </w:p>
    <w:p w:rsidR="0031328D" w:rsidRDefault="00F77EDF" w:rsidP="00661317">
      <w:pPr>
        <w:spacing w:line="276" w:lineRule="auto"/>
        <w:jc w:val="both"/>
      </w:pPr>
      <w:r>
        <w:t xml:space="preserve">Termin realizacji </w:t>
      </w:r>
      <w:r w:rsidR="0031328D" w:rsidRPr="0031328D">
        <w:t>30 czerwiec 2016. Zaplanowa</w:t>
      </w:r>
      <w:r>
        <w:t>ne koszty realizacji  ok. 3,9 mln zł</w:t>
      </w:r>
      <w:r w:rsidR="0031328D" w:rsidRPr="0031328D">
        <w:t xml:space="preserve">. </w:t>
      </w:r>
    </w:p>
    <w:p w:rsidR="00D806DA" w:rsidRDefault="00D806DA" w:rsidP="00661317">
      <w:pPr>
        <w:spacing w:line="276" w:lineRule="auto"/>
        <w:jc w:val="both"/>
      </w:pPr>
    </w:p>
    <w:p w:rsidR="00D806DA" w:rsidRDefault="00624928" w:rsidP="00661317">
      <w:pPr>
        <w:spacing w:line="276" w:lineRule="auto"/>
        <w:jc w:val="both"/>
      </w:pPr>
      <w:r>
        <w:rPr>
          <w:noProof/>
          <w:lang w:eastAsia="pl-PL"/>
        </w:rPr>
        <w:drawing>
          <wp:inline distT="0" distB="0" distL="0" distR="0">
            <wp:extent cx="5760085" cy="3129915"/>
            <wp:effectExtent l="19050" t="0" r="0" b="0"/>
            <wp:docPr id="1" name="Obraz 1" descr="C:\Documents and Settings\wasniowskip\Pulpit\wro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sniowskip\Pulpit\wrobela.JPG"/>
                    <pic:cNvPicPr>
                      <a:picLocks noChangeAspect="1" noChangeArrowheads="1"/>
                    </pic:cNvPicPr>
                  </pic:nvPicPr>
                  <pic:blipFill>
                    <a:blip r:embed="rId13" cstate="print"/>
                    <a:srcRect/>
                    <a:stretch>
                      <a:fillRect/>
                    </a:stretch>
                  </pic:blipFill>
                  <pic:spPr bwMode="auto">
                    <a:xfrm>
                      <a:off x="0" y="0"/>
                      <a:ext cx="5760085" cy="3129915"/>
                    </a:xfrm>
                    <a:prstGeom prst="rect">
                      <a:avLst/>
                    </a:prstGeom>
                    <a:noFill/>
                    <a:ln w="9525">
                      <a:noFill/>
                      <a:miter lim="800000"/>
                      <a:headEnd/>
                      <a:tailEnd/>
                    </a:ln>
                  </pic:spPr>
                </pic:pic>
              </a:graphicData>
            </a:graphic>
          </wp:inline>
        </w:drawing>
      </w:r>
    </w:p>
    <w:p w:rsidR="00AF7E56" w:rsidRDefault="00AF7E56" w:rsidP="00661317">
      <w:pPr>
        <w:spacing w:line="276" w:lineRule="auto"/>
      </w:pPr>
    </w:p>
    <w:p w:rsidR="0031328D" w:rsidRDefault="0031328D" w:rsidP="00661317">
      <w:pPr>
        <w:pStyle w:val="Nagwek3"/>
        <w:spacing w:line="276" w:lineRule="auto"/>
      </w:pPr>
      <w:bookmarkStart w:id="21" w:name="_Toc447796977"/>
      <w:r w:rsidRPr="0031328D">
        <w:t>Zadania remontowe:</w:t>
      </w:r>
      <w:bookmarkEnd w:id="21"/>
      <w:r w:rsidRPr="0031328D">
        <w:t xml:space="preserve"> </w:t>
      </w:r>
    </w:p>
    <w:p w:rsidR="00416000" w:rsidRPr="00416000" w:rsidRDefault="00416000" w:rsidP="00661317">
      <w:pPr>
        <w:spacing w:line="276" w:lineRule="auto"/>
        <w:jc w:val="both"/>
      </w:pPr>
    </w:p>
    <w:p w:rsidR="0031328D" w:rsidRPr="0031328D" w:rsidRDefault="00F77EDF" w:rsidP="00661317">
      <w:pPr>
        <w:spacing w:line="276" w:lineRule="auto"/>
        <w:jc w:val="both"/>
      </w:pPr>
      <w:r>
        <w:t>ZIKIT z</w:t>
      </w:r>
      <w:r w:rsidR="0031328D" w:rsidRPr="0031328D">
        <w:t>aplanowa</w:t>
      </w:r>
      <w:r>
        <w:t>ł</w:t>
      </w:r>
      <w:r w:rsidR="0031328D" w:rsidRPr="0031328D">
        <w:t xml:space="preserve"> poprawę </w:t>
      </w:r>
      <w:r w:rsidR="0031328D" w:rsidRPr="00D806DA">
        <w:t>stanu nawierzchni 15 ulic</w:t>
      </w:r>
      <w:r w:rsidR="00BC73EC" w:rsidRPr="00A732A5">
        <w:t>, w tym</w:t>
      </w:r>
      <w:r w:rsidR="0031328D" w:rsidRPr="00BC73EC">
        <w:rPr>
          <w:color w:val="FF0000"/>
        </w:rPr>
        <w:t xml:space="preserve"> </w:t>
      </w:r>
      <w:r w:rsidR="00912676">
        <w:t xml:space="preserve">: </w:t>
      </w:r>
      <w:r w:rsidR="00D806DA" w:rsidRPr="00D806DA">
        <w:t>ul. Królowej Jadwigi (od Piastowskiej do Nad Zalewem) wr</w:t>
      </w:r>
      <w:r w:rsidR="00374DCD">
        <w:t>az z ul. Junacką, ul. Piastowskiej, ul. Zakopiańskiej, ul. Nawojki, ul. Opolskiej</w:t>
      </w:r>
      <w:r w:rsidR="00D806DA" w:rsidRPr="00D806DA">
        <w:t>, ul. Pod Strzechą, ul. Pas</w:t>
      </w:r>
      <w:r w:rsidR="00374DCD">
        <w:t>ternik, ul. Jasnogórskiej</w:t>
      </w:r>
      <w:r w:rsidR="00D806DA" w:rsidRPr="00D806DA">
        <w:t>, ul.</w:t>
      </w:r>
      <w:r w:rsidR="00374DCD">
        <w:t xml:space="preserve"> Nowosądeckiej</w:t>
      </w:r>
      <w:r w:rsidR="00912676">
        <w:t>, ul. Reymonta, ul. </w:t>
      </w:r>
      <w:r w:rsidR="00374DCD">
        <w:t>Olszanickiej, ul. Brożka, ul. Mirowskiej, ul. Skotnickiej, ul. Tynieckiej</w:t>
      </w:r>
      <w:r w:rsidR="00912676">
        <w:t>,</w:t>
      </w:r>
      <w:r w:rsidR="0031328D" w:rsidRPr="0031328D">
        <w:t xml:space="preserve"> sta</w:t>
      </w:r>
      <w:r>
        <w:t xml:space="preserve">nowiących dojścia dla pieszych tj. </w:t>
      </w:r>
      <w:r w:rsidR="0031328D" w:rsidRPr="0031328D">
        <w:t>nawierzchni jezdni wraz z niezbędną pozostałą infrastrukturą drogową (krawężniki, ścieki, nawierzchnie chodników).</w:t>
      </w:r>
    </w:p>
    <w:p w:rsidR="00D61999" w:rsidRDefault="00D61999" w:rsidP="00661317">
      <w:pPr>
        <w:spacing w:line="276" w:lineRule="auto"/>
        <w:jc w:val="both"/>
      </w:pPr>
    </w:p>
    <w:p w:rsidR="0031328D" w:rsidRDefault="0031328D" w:rsidP="00661317">
      <w:pPr>
        <w:spacing w:line="276" w:lineRule="auto"/>
        <w:jc w:val="both"/>
      </w:pPr>
      <w:r w:rsidRPr="0031328D">
        <w:t xml:space="preserve">Przygotowanie zadania rozpoczęto już w 2015 roku. </w:t>
      </w:r>
      <w:r w:rsidR="008459A0">
        <w:t xml:space="preserve">Obecnie zadania są w trakcie realizacji. </w:t>
      </w:r>
      <w:r w:rsidRPr="0031328D">
        <w:t>Termin realizacji 30 czerwiec 2016. Zaplanowane koszty realizacji 22.900.000 zł.</w:t>
      </w:r>
      <w:r w:rsidR="00694F56">
        <w:t xml:space="preserve"> Zadania remontowe na terenie GMK realizowano także w roku 2014 i 2015.</w:t>
      </w:r>
    </w:p>
    <w:p w:rsidR="00694F56" w:rsidRDefault="00694F56" w:rsidP="00661317">
      <w:pPr>
        <w:spacing w:line="276" w:lineRule="auto"/>
      </w:pPr>
    </w:p>
    <w:p w:rsidR="00F8539E" w:rsidRDefault="007D018D" w:rsidP="00661317">
      <w:pPr>
        <w:pStyle w:val="Nagwek1"/>
        <w:spacing w:line="276" w:lineRule="auto"/>
        <w:jc w:val="both"/>
      </w:pPr>
      <w:bookmarkStart w:id="22" w:name="_Toc447796978"/>
      <w:r w:rsidRPr="00F8539E">
        <w:t>UTRZYMANIE CZYSTOŚCI I PORZĄDKU</w:t>
      </w:r>
      <w:bookmarkEnd w:id="22"/>
    </w:p>
    <w:p w:rsidR="00F8539E" w:rsidRDefault="00F8539E" w:rsidP="00661317">
      <w:pPr>
        <w:spacing w:line="276" w:lineRule="auto"/>
        <w:jc w:val="both"/>
      </w:pPr>
    </w:p>
    <w:p w:rsidR="00F8539E" w:rsidRDefault="00C17B71" w:rsidP="00661317">
      <w:pPr>
        <w:pStyle w:val="Nagwek2"/>
        <w:spacing w:line="276" w:lineRule="auto"/>
        <w:jc w:val="both"/>
      </w:pPr>
      <w:bookmarkStart w:id="23" w:name="_Toc447796979"/>
      <w:r>
        <w:t>Toalety publiczne</w:t>
      </w:r>
      <w:r w:rsidR="00805D82">
        <w:t>.</w:t>
      </w:r>
      <w:bookmarkEnd w:id="23"/>
    </w:p>
    <w:p w:rsidR="00F8539E" w:rsidRDefault="00F8539E" w:rsidP="00661317">
      <w:pPr>
        <w:spacing w:line="276" w:lineRule="auto"/>
        <w:jc w:val="both"/>
      </w:pPr>
    </w:p>
    <w:p w:rsidR="00F8539E" w:rsidRDefault="00C17B71" w:rsidP="00661317">
      <w:pPr>
        <w:spacing w:line="276" w:lineRule="auto"/>
        <w:jc w:val="both"/>
      </w:pPr>
      <w:r>
        <w:t xml:space="preserve">Przygotowując Miasto na przybycie przewidywanej przez Organizatora liczby </w:t>
      </w:r>
      <w:r w:rsidR="00F21047">
        <w:t>uczestników uroczystości</w:t>
      </w:r>
      <w:r>
        <w:t xml:space="preserve"> koniecznością jest zabezpieczenie odpowiedn</w:t>
      </w:r>
      <w:r w:rsidR="00F21047">
        <w:t>iej liczby toalet w przestrzeni</w:t>
      </w:r>
      <w:r>
        <w:t xml:space="preserve"> publicznej. Oprócz 3</w:t>
      </w:r>
      <w:r w:rsidR="00BB49BC">
        <w:t>4</w:t>
      </w:r>
      <w:r>
        <w:t xml:space="preserve"> istniejących stałych toalet,</w:t>
      </w:r>
      <w:r w:rsidR="00BB49BC">
        <w:t xml:space="preserve"> które podczas trwania ŚDM funkcjonowały będą 24h na dobę,</w:t>
      </w:r>
      <w:r>
        <w:t xml:space="preserve"> na terenie Krakowa zainstalowanych zostanie dodatkowo około 2 tysięcy przenośnych toalet umies</w:t>
      </w:r>
      <w:r w:rsidR="00550ADE">
        <w:t xml:space="preserve">zczonych w wybranych punktach </w:t>
      </w:r>
      <w:r>
        <w:t xml:space="preserve">Miasta. Plan rozmieszczenia sanitariatów zostanie opracowany przez </w:t>
      </w:r>
      <w:r w:rsidR="00146F39">
        <w:t>ZIKIT</w:t>
      </w:r>
      <w:r w:rsidR="00F21047">
        <w:t xml:space="preserve"> </w:t>
      </w:r>
      <w:r w:rsidR="008B7DBF">
        <w:t>do końca kwietnia br</w:t>
      </w:r>
      <w:r w:rsidR="000A04DA">
        <w:t>.</w:t>
      </w:r>
      <w:r w:rsidR="008B7DBF">
        <w:t xml:space="preserve"> i będzie dostosowany </w:t>
      </w:r>
      <w:proofErr w:type="spellStart"/>
      <w:r w:rsidR="008B7DBF">
        <w:t>m.in</w:t>
      </w:r>
      <w:proofErr w:type="spellEnd"/>
      <w:r w:rsidR="008B7DBF">
        <w:t xml:space="preserve"> do ostatecznie przewidywanych głównych miejsc gromadzenia się ludności</w:t>
      </w:r>
      <w:r w:rsidR="000C21E6">
        <w:t>,</w:t>
      </w:r>
      <w:r w:rsidR="008B7DBF">
        <w:t xml:space="preserve"> </w:t>
      </w:r>
      <w:r w:rsidR="008B7DBF" w:rsidRPr="008B7DBF">
        <w:t>a także będzie uwzględniał szalety zabezpieczane przez organizatora i inne podmioty</w:t>
      </w:r>
      <w:r w:rsidR="008B7DBF">
        <w:t>.</w:t>
      </w:r>
      <w:r w:rsidR="00481BB1">
        <w:t xml:space="preserve"> </w:t>
      </w:r>
      <w:r w:rsidR="00232691">
        <w:t>Umowa na zrealizowanie tego przedsięwzięcia została już zawarta.</w:t>
      </w:r>
      <w:r w:rsidR="00DC3907">
        <w:t xml:space="preserve"> Toalety przenośne opróżniane i </w:t>
      </w:r>
      <w:r w:rsidR="00FA4D81">
        <w:t>dezynfekowane będą w zależności od zapotrzebowania, nie rzadziej niż raz dziennie.</w:t>
      </w:r>
      <w:r w:rsidR="006F49E6">
        <w:t xml:space="preserve"> Wykaz stałych toalet miejskich znajduje się w załączniku nr.8</w:t>
      </w:r>
    </w:p>
    <w:p w:rsidR="00BC73EC" w:rsidRDefault="00BC73EC" w:rsidP="00661317">
      <w:pPr>
        <w:spacing w:line="276" w:lineRule="auto"/>
        <w:jc w:val="both"/>
      </w:pPr>
    </w:p>
    <w:p w:rsidR="00370041" w:rsidRDefault="00370041" w:rsidP="00661317">
      <w:pPr>
        <w:spacing w:line="276" w:lineRule="auto"/>
        <w:jc w:val="both"/>
      </w:pPr>
      <w:r>
        <w:t xml:space="preserve">Koordynację prac nad organizacją odbioru nieczystości powierzono MPWIK. </w:t>
      </w:r>
    </w:p>
    <w:p w:rsidR="00370041" w:rsidRDefault="00370041" w:rsidP="00661317">
      <w:pPr>
        <w:spacing w:line="276" w:lineRule="auto"/>
        <w:jc w:val="both"/>
      </w:pPr>
    </w:p>
    <w:p w:rsidR="00146F39" w:rsidRDefault="000C21E6" w:rsidP="00661317">
      <w:pPr>
        <w:spacing w:line="276" w:lineRule="auto"/>
        <w:jc w:val="both"/>
      </w:pPr>
      <w:r>
        <w:t>MPWIK</w:t>
      </w:r>
      <w:r w:rsidR="00C17B71">
        <w:t xml:space="preserve"> </w:t>
      </w:r>
      <w:r w:rsidR="00F21047">
        <w:t>w </w:t>
      </w:r>
      <w:r w:rsidR="00F6030C">
        <w:t xml:space="preserve">uzgodnieniu z ZIKIT </w:t>
      </w:r>
      <w:r w:rsidR="00C154C2">
        <w:t>wytypowało punkty zlewne nieczystości z toalet przenośnych, które zorganizowane zostaną w następujących lokalizacjach :</w:t>
      </w:r>
    </w:p>
    <w:p w:rsidR="00C154C2" w:rsidRDefault="00C154C2" w:rsidP="00661317">
      <w:pPr>
        <w:spacing w:line="276" w:lineRule="auto"/>
        <w:jc w:val="both"/>
      </w:pPr>
    </w:p>
    <w:p w:rsidR="00C154C2" w:rsidRPr="00C154C2" w:rsidRDefault="00C154C2" w:rsidP="00661317">
      <w:pPr>
        <w:pStyle w:val="Akapitzlist"/>
        <w:numPr>
          <w:ilvl w:val="0"/>
          <w:numId w:val="21"/>
        </w:numPr>
        <w:spacing w:line="276" w:lineRule="auto"/>
        <w:jc w:val="both"/>
      </w:pPr>
      <w:r w:rsidRPr="00C154C2">
        <w:t>Zygmunta Starego (obejmuje obszar Bronowice – Armii Krajowej)</w:t>
      </w:r>
    </w:p>
    <w:p w:rsidR="00C154C2" w:rsidRPr="00C154C2" w:rsidRDefault="00C154C2" w:rsidP="00661317">
      <w:pPr>
        <w:pStyle w:val="Akapitzlist"/>
        <w:numPr>
          <w:ilvl w:val="0"/>
          <w:numId w:val="21"/>
        </w:numPr>
        <w:spacing w:line="276" w:lineRule="auto"/>
        <w:jc w:val="both"/>
      </w:pPr>
      <w:r w:rsidRPr="00C154C2">
        <w:t>Podłużna (obejmuje obszar Królowej Jadwigi)</w:t>
      </w:r>
    </w:p>
    <w:p w:rsidR="00C154C2" w:rsidRPr="00C154C2" w:rsidRDefault="00C154C2" w:rsidP="00661317">
      <w:pPr>
        <w:pStyle w:val="Akapitzlist"/>
        <w:numPr>
          <w:ilvl w:val="0"/>
          <w:numId w:val="21"/>
        </w:numPr>
        <w:spacing w:line="276" w:lineRule="auto"/>
        <w:jc w:val="both"/>
      </w:pPr>
      <w:r w:rsidRPr="00C154C2">
        <w:t xml:space="preserve">Tyniecka (obejmuje obszar Tyniecka, </w:t>
      </w:r>
      <w:proofErr w:type="spellStart"/>
      <w:r w:rsidRPr="00C154C2">
        <w:t>Kapelanka</w:t>
      </w:r>
      <w:proofErr w:type="spellEnd"/>
      <w:r w:rsidRPr="00C154C2">
        <w:t>)</w:t>
      </w:r>
    </w:p>
    <w:p w:rsidR="00C154C2" w:rsidRPr="00C154C2" w:rsidRDefault="00C154C2" w:rsidP="00661317">
      <w:pPr>
        <w:pStyle w:val="Akapitzlist"/>
        <w:numPr>
          <w:ilvl w:val="0"/>
          <w:numId w:val="21"/>
        </w:numPr>
        <w:spacing w:line="276" w:lineRule="auto"/>
        <w:jc w:val="both"/>
      </w:pPr>
      <w:r w:rsidRPr="00C154C2">
        <w:t>Stojałowskiego (obejmuje obszar Witosa, Nowosądecka)</w:t>
      </w:r>
    </w:p>
    <w:p w:rsidR="00C154C2" w:rsidRPr="00C154C2" w:rsidRDefault="00C154C2" w:rsidP="00661317">
      <w:pPr>
        <w:pStyle w:val="Akapitzlist"/>
        <w:numPr>
          <w:ilvl w:val="0"/>
          <w:numId w:val="21"/>
        </w:numPr>
        <w:spacing w:line="276" w:lineRule="auto"/>
        <w:jc w:val="both"/>
      </w:pPr>
      <w:r w:rsidRPr="00C154C2">
        <w:t>Wilga/Zatorska (obejmuje obszar Kazimierz, Ludwinów)</w:t>
      </w:r>
    </w:p>
    <w:p w:rsidR="00C154C2" w:rsidRPr="00C154C2" w:rsidRDefault="00C154C2" w:rsidP="00661317">
      <w:pPr>
        <w:pStyle w:val="Akapitzlist"/>
        <w:numPr>
          <w:ilvl w:val="0"/>
          <w:numId w:val="21"/>
        </w:numPr>
        <w:spacing w:line="276" w:lineRule="auto"/>
        <w:jc w:val="both"/>
      </w:pPr>
      <w:r w:rsidRPr="00C154C2">
        <w:t>Kosynierów/ Dąbska (obejmuje obszar Al. Jana Pawła II , AL. Pokoju)</w:t>
      </w:r>
    </w:p>
    <w:p w:rsidR="00C154C2" w:rsidRPr="00C154C2" w:rsidRDefault="00C154C2" w:rsidP="00661317">
      <w:pPr>
        <w:pStyle w:val="Akapitzlist"/>
        <w:numPr>
          <w:ilvl w:val="0"/>
          <w:numId w:val="21"/>
        </w:numPr>
        <w:spacing w:line="276" w:lineRule="auto"/>
        <w:jc w:val="both"/>
      </w:pPr>
      <w:proofErr w:type="spellStart"/>
      <w:r w:rsidRPr="00C154C2">
        <w:t>Ptaszyckiego</w:t>
      </w:r>
      <w:proofErr w:type="spellEnd"/>
      <w:r w:rsidRPr="00C154C2">
        <w:t xml:space="preserve"> (obejmuje obszar </w:t>
      </w:r>
      <w:proofErr w:type="spellStart"/>
      <w:r w:rsidRPr="00C154C2">
        <w:t>Ujastek</w:t>
      </w:r>
      <w:proofErr w:type="spellEnd"/>
      <w:r w:rsidRPr="00C154C2">
        <w:t xml:space="preserve"> – Al. Solidarności , AL. Jana Pawła II)</w:t>
      </w:r>
    </w:p>
    <w:p w:rsidR="00C154C2" w:rsidRPr="00C154C2" w:rsidRDefault="00C154C2" w:rsidP="00661317">
      <w:pPr>
        <w:pStyle w:val="Akapitzlist"/>
        <w:numPr>
          <w:ilvl w:val="0"/>
          <w:numId w:val="21"/>
        </w:numPr>
        <w:spacing w:line="276" w:lineRule="auto"/>
        <w:jc w:val="both"/>
      </w:pPr>
      <w:r w:rsidRPr="00C154C2">
        <w:t>Bulwarowa (obejmuje obszar Kocmyrzowska, AL. Solidarności , AL. Jana Pawła II)</w:t>
      </w:r>
    </w:p>
    <w:p w:rsidR="00C154C2" w:rsidRPr="00C154C2" w:rsidRDefault="00C154C2" w:rsidP="00661317">
      <w:pPr>
        <w:pStyle w:val="Akapitzlist"/>
        <w:numPr>
          <w:ilvl w:val="0"/>
          <w:numId w:val="21"/>
        </w:numPr>
        <w:spacing w:line="276" w:lineRule="auto"/>
        <w:jc w:val="both"/>
      </w:pPr>
      <w:r w:rsidRPr="00C154C2">
        <w:t>Al.29 Listopada (obejmuje obszar Andersa, Bora Komorowskiego, Opolska)</w:t>
      </w:r>
    </w:p>
    <w:p w:rsidR="00C154C2" w:rsidRDefault="00C154C2" w:rsidP="00661317">
      <w:pPr>
        <w:pStyle w:val="Akapitzlist"/>
        <w:numPr>
          <w:ilvl w:val="0"/>
          <w:numId w:val="21"/>
        </w:numPr>
        <w:spacing w:line="276" w:lineRule="auto"/>
        <w:jc w:val="both"/>
      </w:pPr>
      <w:r w:rsidRPr="00C154C2">
        <w:t>Pasteura (obejmuje obszar ul. Opolska)</w:t>
      </w:r>
    </w:p>
    <w:p w:rsidR="00C154C2" w:rsidRDefault="00C154C2" w:rsidP="00661317">
      <w:pPr>
        <w:spacing w:line="276" w:lineRule="auto"/>
        <w:jc w:val="both"/>
      </w:pPr>
    </w:p>
    <w:p w:rsidR="00C154C2" w:rsidRDefault="00C154C2" w:rsidP="00661317">
      <w:pPr>
        <w:spacing w:line="276" w:lineRule="auto"/>
        <w:jc w:val="both"/>
      </w:pPr>
      <w:r>
        <w:t>Ponadto wyznaczone zostały miejsca zrzutu nieczystości dla autokarów tj.:</w:t>
      </w:r>
    </w:p>
    <w:p w:rsidR="00C154C2" w:rsidRDefault="00C154C2" w:rsidP="00661317">
      <w:pPr>
        <w:spacing w:line="276" w:lineRule="auto"/>
        <w:jc w:val="both"/>
      </w:pPr>
    </w:p>
    <w:p w:rsidR="00C154C2" w:rsidRPr="00C154C2" w:rsidRDefault="00C154C2" w:rsidP="00661317">
      <w:pPr>
        <w:numPr>
          <w:ilvl w:val="0"/>
          <w:numId w:val="22"/>
        </w:numPr>
        <w:spacing w:line="276" w:lineRule="auto"/>
        <w:ind w:left="709" w:hanging="283"/>
        <w:jc w:val="both"/>
      </w:pPr>
      <w:r w:rsidRPr="00C154C2">
        <w:t>Ul. Tetmajera</w:t>
      </w:r>
    </w:p>
    <w:p w:rsidR="00C154C2" w:rsidRPr="00C154C2" w:rsidRDefault="00C154C2" w:rsidP="00661317">
      <w:pPr>
        <w:numPr>
          <w:ilvl w:val="0"/>
          <w:numId w:val="22"/>
        </w:numPr>
        <w:spacing w:line="276" w:lineRule="auto"/>
        <w:ind w:left="709" w:hanging="283"/>
        <w:jc w:val="both"/>
      </w:pPr>
      <w:r w:rsidRPr="00C154C2">
        <w:t>Ul. Chełmońskiego</w:t>
      </w:r>
    </w:p>
    <w:p w:rsidR="00C154C2" w:rsidRPr="00C154C2" w:rsidRDefault="00C154C2" w:rsidP="00661317">
      <w:pPr>
        <w:numPr>
          <w:ilvl w:val="0"/>
          <w:numId w:val="22"/>
        </w:numPr>
        <w:spacing w:line="276" w:lineRule="auto"/>
        <w:ind w:left="709" w:hanging="283"/>
        <w:jc w:val="both"/>
      </w:pPr>
      <w:r w:rsidRPr="00C154C2">
        <w:t>Ul. Gerlacha</w:t>
      </w:r>
    </w:p>
    <w:p w:rsidR="00BB49BC" w:rsidRDefault="00C154C2" w:rsidP="00661317">
      <w:pPr>
        <w:numPr>
          <w:ilvl w:val="0"/>
          <w:numId w:val="22"/>
        </w:numPr>
        <w:spacing w:line="276" w:lineRule="auto"/>
        <w:ind w:left="709" w:hanging="283"/>
        <w:jc w:val="both"/>
      </w:pPr>
      <w:r w:rsidRPr="00C154C2">
        <w:t>Ul. Herberta</w:t>
      </w:r>
    </w:p>
    <w:p w:rsidR="00C154C2" w:rsidRDefault="00C154C2" w:rsidP="00661317">
      <w:pPr>
        <w:spacing w:line="276" w:lineRule="auto"/>
        <w:jc w:val="both"/>
      </w:pPr>
    </w:p>
    <w:p w:rsidR="00BB49BC" w:rsidRDefault="00BB49BC" w:rsidP="00661317">
      <w:pPr>
        <w:spacing w:line="276" w:lineRule="auto"/>
        <w:jc w:val="both"/>
      </w:pPr>
      <w:r>
        <w:t>KO ŚDM odpowiedzialny jest za zabezpieczenie toalet w miejscach wydarzeń centralnych i organizowanych przez siebie uroczystości.</w:t>
      </w:r>
    </w:p>
    <w:p w:rsidR="00C154C2" w:rsidRDefault="00C154C2" w:rsidP="00661317">
      <w:pPr>
        <w:spacing w:line="276" w:lineRule="auto"/>
        <w:jc w:val="both"/>
      </w:pPr>
    </w:p>
    <w:p w:rsidR="00E0412A" w:rsidRDefault="00E0412A" w:rsidP="00661317">
      <w:pPr>
        <w:spacing w:line="276" w:lineRule="auto"/>
        <w:jc w:val="both"/>
      </w:pPr>
      <w:r>
        <w:t>W</w:t>
      </w:r>
      <w:r w:rsidRPr="00E0412A">
        <w:t xml:space="preserve"> przypadku</w:t>
      </w:r>
      <w:r w:rsidRPr="00E0412A">
        <w:rPr>
          <w:b/>
          <w:bCs/>
        </w:rPr>
        <w:t xml:space="preserve"> </w:t>
      </w:r>
      <w:r w:rsidRPr="00E0412A">
        <w:t>planowanej lokalizacji toalet przenośnych</w:t>
      </w:r>
      <w:r w:rsidRPr="00E0412A">
        <w:rPr>
          <w:b/>
          <w:bCs/>
        </w:rPr>
        <w:t xml:space="preserve"> </w:t>
      </w:r>
      <w:r w:rsidRPr="00E0412A">
        <w:t xml:space="preserve">na terenach skanalizowanych dopuszcza się sytuowanie tego typu toalet zgodnie z § 87 ust.3 Rozporządzenia Ministra Infrastruktury z dnia 12 kwietnia 2002r w sprawie warunków jakim powinny odpowiadać budynki i ich usytuowanie (DZ.U z 2002r. nr 75 poz.690 z </w:t>
      </w:r>
      <w:proofErr w:type="spellStart"/>
      <w:r w:rsidRPr="00E0412A">
        <w:t>późn</w:t>
      </w:r>
      <w:proofErr w:type="spellEnd"/>
      <w:r w:rsidRPr="00E0412A">
        <w:t>. zm.) tylko za zgodą właściwego terenowo Państwowego Inspektora Sanitarnego.</w:t>
      </w:r>
    </w:p>
    <w:p w:rsidR="00C74FA8" w:rsidRDefault="00C74FA8" w:rsidP="00661317">
      <w:pPr>
        <w:pStyle w:val="Nagwek2"/>
        <w:spacing w:line="276" w:lineRule="auto"/>
        <w:jc w:val="both"/>
      </w:pPr>
      <w:bookmarkStart w:id="24" w:name="_Toc447796980"/>
      <w:r>
        <w:t>Gospodarka odpadami.</w:t>
      </w:r>
      <w:bookmarkEnd w:id="24"/>
    </w:p>
    <w:p w:rsidR="00F8539E" w:rsidRDefault="00F8539E" w:rsidP="00661317">
      <w:pPr>
        <w:spacing w:line="276" w:lineRule="auto"/>
        <w:jc w:val="both"/>
      </w:pPr>
    </w:p>
    <w:p w:rsidR="00F21047" w:rsidRDefault="00F21047" w:rsidP="00661317">
      <w:pPr>
        <w:spacing w:line="276" w:lineRule="auto"/>
        <w:jc w:val="both"/>
      </w:pPr>
      <w:r>
        <w:t xml:space="preserve">Głównym realizatorem tego zadania jest </w:t>
      </w:r>
      <w:r w:rsidR="00DF52C6">
        <w:t>MPO</w:t>
      </w:r>
      <w:r>
        <w:t xml:space="preserve">. </w:t>
      </w:r>
    </w:p>
    <w:p w:rsidR="00F21047" w:rsidRDefault="00F21047" w:rsidP="00661317">
      <w:pPr>
        <w:spacing w:line="276" w:lineRule="auto"/>
        <w:jc w:val="both"/>
      </w:pPr>
    </w:p>
    <w:p w:rsidR="00D6556C" w:rsidRDefault="00D6556C" w:rsidP="00661317">
      <w:pPr>
        <w:spacing w:line="276" w:lineRule="auto"/>
        <w:jc w:val="both"/>
      </w:pPr>
      <w:r w:rsidRPr="00D6556C">
        <w:t xml:space="preserve">W 2015 r. średnio każdego miesiąca z terenu </w:t>
      </w:r>
      <w:r w:rsidR="00374DCD">
        <w:t xml:space="preserve">GMK </w:t>
      </w:r>
      <w:r w:rsidRPr="00D6556C">
        <w:t>zbierano 22 tys</w:t>
      </w:r>
      <w:r w:rsidRPr="00D6556C">
        <w:rPr>
          <w:b/>
        </w:rPr>
        <w:t xml:space="preserve">. </w:t>
      </w:r>
      <w:r>
        <w:t>ton</w:t>
      </w:r>
      <w:r w:rsidRPr="00D6556C">
        <w:t xml:space="preserve"> zmieszanych odpadów komunalnych</w:t>
      </w:r>
      <w:r w:rsidR="00F21047">
        <w:t>,</w:t>
      </w:r>
      <w:r w:rsidRPr="00D6556C">
        <w:t xml:space="preserve"> oraz selektywnie zbieranych odpadów komunalnych, takich jak: papier, metal, tworzywa sztuczne, opakowania </w:t>
      </w:r>
      <w:proofErr w:type="spellStart"/>
      <w:r w:rsidRPr="00D6556C">
        <w:t>wielomateriałowe</w:t>
      </w:r>
      <w:proofErr w:type="spellEnd"/>
      <w:r w:rsidRPr="00D6556C">
        <w:t xml:space="preserve"> oraz szkło.</w:t>
      </w:r>
      <w:r w:rsidR="007D018D">
        <w:t xml:space="preserve"> </w:t>
      </w:r>
      <w:r w:rsidRPr="00D6556C">
        <w:t xml:space="preserve">Szacuje się, że w okresie </w:t>
      </w:r>
      <w:r w:rsidR="00F21047">
        <w:t>ŚDM</w:t>
      </w:r>
      <w:r w:rsidRPr="00D6556C">
        <w:t xml:space="preserve"> ilość dodatkowo wytworzonych odpadów będzie wynosić ok. 11-12 tys. </w:t>
      </w:r>
      <w:r w:rsidR="007D018D">
        <w:t>ton.</w:t>
      </w:r>
    </w:p>
    <w:p w:rsidR="00D6556C" w:rsidRDefault="00D6556C" w:rsidP="00661317">
      <w:pPr>
        <w:spacing w:line="276" w:lineRule="auto"/>
        <w:jc w:val="both"/>
      </w:pPr>
    </w:p>
    <w:p w:rsidR="00C74FA8" w:rsidRDefault="002E3748" w:rsidP="00661317">
      <w:pPr>
        <w:spacing w:line="276" w:lineRule="auto"/>
        <w:jc w:val="both"/>
      </w:pPr>
      <w:r w:rsidRPr="00201160">
        <w:t>Na bieżąco kontynuowane są</w:t>
      </w:r>
      <w:r>
        <w:t xml:space="preserve"> </w:t>
      </w:r>
      <w:r w:rsidR="00F21047">
        <w:t>prace związane z </w:t>
      </w:r>
      <w:r w:rsidR="00C74FA8">
        <w:t xml:space="preserve">inwentaryzacją miejsc pobytowych pielgrzymów na terenie Miasta, miejsc uroczystości i wydarzeń kulturalno-religijnych, pól gastronomicznych, pól namiotowych. </w:t>
      </w:r>
      <w:r w:rsidR="004B568F">
        <w:t xml:space="preserve">Inwentaryzacja zakończona zostanie </w:t>
      </w:r>
      <w:r w:rsidR="007926D5">
        <w:t xml:space="preserve">30 czerwca br. </w:t>
      </w:r>
      <w:r w:rsidR="00C74FA8">
        <w:t xml:space="preserve">Po </w:t>
      </w:r>
      <w:r w:rsidR="005A3630">
        <w:t xml:space="preserve">jej </w:t>
      </w:r>
      <w:r w:rsidR="00C74FA8">
        <w:t xml:space="preserve">zakończeniu </w:t>
      </w:r>
      <w:r w:rsidR="005A3630">
        <w:t>i </w:t>
      </w:r>
      <w:r w:rsidR="00C74FA8">
        <w:t xml:space="preserve">analizie zebranego materiału </w:t>
      </w:r>
      <w:r w:rsidRPr="00A732A5">
        <w:t>zapewniona</w:t>
      </w:r>
      <w:r w:rsidR="00C74FA8" w:rsidRPr="002E3748">
        <w:t xml:space="preserve"> zostanie</w:t>
      </w:r>
      <w:r w:rsidR="00C74FA8">
        <w:t xml:space="preserve"> odpowiednia ilość </w:t>
      </w:r>
      <w:r w:rsidR="005A3630">
        <w:t xml:space="preserve">pojemników/kontenerów na odpady i </w:t>
      </w:r>
      <w:r w:rsidRPr="00A732A5">
        <w:t xml:space="preserve">zatwierdzony </w:t>
      </w:r>
      <w:r w:rsidR="005A3630">
        <w:t>kompleksowy plan zabezpieczenia gospodarki odpadami.</w:t>
      </w:r>
      <w:r w:rsidR="00C74FA8">
        <w:t xml:space="preserve"> </w:t>
      </w:r>
    </w:p>
    <w:p w:rsidR="00805D82" w:rsidRDefault="00805D82" w:rsidP="00661317">
      <w:pPr>
        <w:spacing w:line="276" w:lineRule="auto"/>
        <w:jc w:val="both"/>
      </w:pPr>
    </w:p>
    <w:p w:rsidR="007926D5" w:rsidRDefault="005A3630" w:rsidP="00661317">
      <w:pPr>
        <w:spacing w:line="276" w:lineRule="auto"/>
        <w:jc w:val="both"/>
      </w:pPr>
      <w:r>
        <w:t>MPO zwiększy na okres uroczystości zatrudnienie.</w:t>
      </w:r>
      <w:r w:rsidR="00920D1A">
        <w:t xml:space="preserve"> Utworzony zostanie całodobowy dyżur dyspozytorski, wraz z zapewnieniem obsługi infolinii. Całodobowo przyjmowane będą zgłoszenia w zakresie utrzymania czystości ulic, chodników, placów, pomników, kapliczek, ekranów akustycznych, likwidacji dzikich wysypisk śmieci, utrzymania czystości pasów drogowych, opróżniania koszy w pasach drogowych, prac nieprzewidzianych w zakresie utrzymania czystości np. likwidacja skutków gwałtownych ulew, likwidacja zamuleń ulic, kolizji drogowych, rozlanych substancji na ulicach itp. usuwania </w:t>
      </w:r>
      <w:proofErr w:type="spellStart"/>
      <w:r w:rsidR="00920D1A">
        <w:t>padłych</w:t>
      </w:r>
      <w:proofErr w:type="spellEnd"/>
      <w:r w:rsidR="00920D1A">
        <w:t xml:space="preserve"> zwierząt z terenów Gminy</w:t>
      </w:r>
      <w:r w:rsidR="004B568F">
        <w:t>.</w:t>
      </w:r>
      <w:r>
        <w:t xml:space="preserve"> Zadania MPO wpisują się również w zakres szeroko pojętego bezpieczeństwa publicznego, stąd na bieżąco będzie współpracować ze wszystkimi służbami odpowiedzialnymi za bezpieczeństwo ( ABW, Policja , BOR )</w:t>
      </w:r>
      <w:r w:rsidR="00374DCD">
        <w:t>.</w:t>
      </w:r>
    </w:p>
    <w:p w:rsidR="007926D5" w:rsidRDefault="007926D5" w:rsidP="00661317">
      <w:pPr>
        <w:spacing w:line="276" w:lineRule="auto"/>
        <w:jc w:val="both"/>
      </w:pPr>
    </w:p>
    <w:p w:rsidR="002E3748" w:rsidRDefault="00201160" w:rsidP="00661317">
      <w:pPr>
        <w:spacing w:line="276" w:lineRule="auto"/>
        <w:jc w:val="both"/>
      </w:pPr>
      <w:r>
        <w:t xml:space="preserve">Zasady oczyszczania Miasta </w:t>
      </w:r>
      <w:r w:rsidR="00A732A5">
        <w:t>(</w:t>
      </w:r>
      <w:r>
        <w:t>tj. ulic, chodników, pasów drogowych</w:t>
      </w:r>
      <w:r w:rsidR="00A732A5">
        <w:t>)</w:t>
      </w:r>
      <w:r>
        <w:t xml:space="preserve"> odbywać się będą na zasadach ogólnych</w:t>
      </w:r>
      <w:r w:rsidR="00694F56">
        <w:t>, oraz d</w:t>
      </w:r>
      <w:r w:rsidR="00624928">
        <w:t>ostosowanych do potrzeb miejsc wydarzeń ŚDM.</w:t>
      </w:r>
    </w:p>
    <w:p w:rsidR="000B40AD" w:rsidRDefault="000B40AD" w:rsidP="00661317">
      <w:pPr>
        <w:spacing w:line="276" w:lineRule="auto"/>
        <w:jc w:val="both"/>
      </w:pPr>
    </w:p>
    <w:p w:rsidR="001428BA" w:rsidRDefault="001428BA" w:rsidP="00661317">
      <w:pPr>
        <w:pStyle w:val="Nagwek1"/>
        <w:spacing w:line="276" w:lineRule="auto"/>
        <w:jc w:val="both"/>
      </w:pPr>
      <w:bookmarkStart w:id="25" w:name="_Toc447796981"/>
      <w:r>
        <w:t>MIEJSCA ZAKWATEROWANIA</w:t>
      </w:r>
      <w:bookmarkEnd w:id="25"/>
      <w:r w:rsidR="007D018D">
        <w:t xml:space="preserve"> </w:t>
      </w:r>
    </w:p>
    <w:p w:rsidR="001428BA" w:rsidRDefault="001428BA" w:rsidP="00661317">
      <w:pPr>
        <w:spacing w:line="276" w:lineRule="auto"/>
        <w:jc w:val="both"/>
      </w:pPr>
    </w:p>
    <w:p w:rsidR="00DF52C6" w:rsidRPr="00DF52C6" w:rsidRDefault="00DF52C6" w:rsidP="00661317">
      <w:pPr>
        <w:spacing w:line="276" w:lineRule="auto"/>
        <w:jc w:val="both"/>
      </w:pPr>
      <w:r w:rsidRPr="00DF52C6">
        <w:t xml:space="preserve">Zgodnie z aktualnymi prognozami </w:t>
      </w:r>
      <w:r w:rsidR="00190219">
        <w:t xml:space="preserve">KO ŚDM, między innymi we współpracy z miastem </w:t>
      </w:r>
      <w:r w:rsidRPr="00DF52C6">
        <w:t>prz</w:t>
      </w:r>
      <w:r w:rsidR="00AC385C">
        <w:t>ewiduje się następujące liczby uczestników uroczystości</w:t>
      </w:r>
      <w:r w:rsidRPr="00DF52C6">
        <w:t xml:space="preserve"> nocujących na terenie </w:t>
      </w:r>
      <w:r w:rsidR="00575B96">
        <w:t>M</w:t>
      </w:r>
      <w:r w:rsidRPr="00DF52C6">
        <w:t>iasta Krakowa:</w:t>
      </w:r>
    </w:p>
    <w:p w:rsidR="00DF52C6" w:rsidRDefault="00DF52C6" w:rsidP="00661317">
      <w:pPr>
        <w:spacing w:line="276" w:lineRule="auto"/>
        <w:jc w:val="both"/>
      </w:pPr>
    </w:p>
    <w:p w:rsidR="00DF52C6" w:rsidRDefault="00DF52C6" w:rsidP="00661317">
      <w:pPr>
        <w:pStyle w:val="Akapitzlist"/>
        <w:numPr>
          <w:ilvl w:val="0"/>
          <w:numId w:val="11"/>
        </w:numPr>
        <w:spacing w:line="276" w:lineRule="auto"/>
        <w:jc w:val="both"/>
      </w:pPr>
      <w:r>
        <w:t xml:space="preserve">Noclegi u osób prywatnych - ok </w:t>
      </w:r>
      <w:r w:rsidR="00575B96">
        <w:t>6</w:t>
      </w:r>
      <w:r>
        <w:t>0 000 osób</w:t>
      </w:r>
    </w:p>
    <w:p w:rsidR="00DF492E" w:rsidRDefault="00575B96" w:rsidP="00661317">
      <w:pPr>
        <w:pStyle w:val="Akapitzlist"/>
        <w:numPr>
          <w:ilvl w:val="0"/>
          <w:numId w:val="11"/>
        </w:numPr>
        <w:spacing w:line="276" w:lineRule="auto"/>
        <w:jc w:val="both"/>
      </w:pPr>
      <w:r>
        <w:t>Pola namiotowe organizowane przez KO ŚDM – ok. 9</w:t>
      </w:r>
      <w:r w:rsidR="00DF52C6">
        <w:t> </w:t>
      </w:r>
      <w:r>
        <w:t>3</w:t>
      </w:r>
      <w:r w:rsidR="00DF52C6">
        <w:t>00 osób</w:t>
      </w:r>
    </w:p>
    <w:p w:rsidR="00DF52C6" w:rsidRDefault="00DF52C6" w:rsidP="00661317">
      <w:pPr>
        <w:pStyle w:val="Akapitzlist"/>
        <w:numPr>
          <w:ilvl w:val="0"/>
          <w:numId w:val="11"/>
        </w:numPr>
        <w:spacing w:line="276" w:lineRule="auto"/>
        <w:jc w:val="both"/>
      </w:pPr>
      <w:r>
        <w:t>Hotele, domy zakonne i u rodzin – przyjaciół – 1</w:t>
      </w:r>
      <w:r w:rsidR="00DF492E">
        <w:t>2</w:t>
      </w:r>
      <w:r>
        <w:t>0 000 osób</w:t>
      </w:r>
    </w:p>
    <w:p w:rsidR="00DF52C6" w:rsidRDefault="00DF52C6" w:rsidP="00661317">
      <w:pPr>
        <w:pStyle w:val="Akapitzlist"/>
        <w:numPr>
          <w:ilvl w:val="0"/>
          <w:numId w:val="11"/>
        </w:numPr>
        <w:spacing w:line="276" w:lineRule="auto"/>
        <w:jc w:val="both"/>
      </w:pPr>
      <w:r>
        <w:t>Placówki oświatowe GMK – około 60 000 osób</w:t>
      </w:r>
    </w:p>
    <w:p w:rsidR="00DF52C6" w:rsidRPr="00DF52C6" w:rsidRDefault="00DF52C6" w:rsidP="00661317">
      <w:pPr>
        <w:spacing w:line="276" w:lineRule="auto"/>
        <w:jc w:val="both"/>
      </w:pPr>
    </w:p>
    <w:p w:rsidR="00DF52C6" w:rsidRDefault="00DF52C6" w:rsidP="00661317">
      <w:pPr>
        <w:spacing w:line="276" w:lineRule="auto"/>
        <w:jc w:val="both"/>
      </w:pPr>
      <w:r w:rsidRPr="00DF52C6">
        <w:t xml:space="preserve">Szczególny charakter ma uroczystość główna (Campus </w:t>
      </w:r>
      <w:proofErr w:type="spellStart"/>
      <w:r w:rsidRPr="00DF52C6">
        <w:t>Mise</w:t>
      </w:r>
      <w:r>
        <w:t>ricordiae</w:t>
      </w:r>
      <w:proofErr w:type="spellEnd"/>
      <w:r>
        <w:t>) rozpoczynająca się w </w:t>
      </w:r>
      <w:r w:rsidRPr="00DF52C6">
        <w:t>dniu</w:t>
      </w:r>
      <w:r>
        <w:t xml:space="preserve"> 30 lipca br.</w:t>
      </w:r>
      <w:r w:rsidRPr="00DF52C6">
        <w:t xml:space="preserve"> Program uroczystości przewiduje nocne czu</w:t>
      </w:r>
      <w:r w:rsidR="00C1544B">
        <w:t>wanie o charakterze modlitewnym.</w:t>
      </w:r>
      <w:r w:rsidRPr="00DF52C6">
        <w:t xml:space="preserve"> </w:t>
      </w:r>
      <w:r w:rsidR="00DF492E">
        <w:t xml:space="preserve">Na terenie uroczystości może przebywać około 1 </w:t>
      </w:r>
      <w:proofErr w:type="spellStart"/>
      <w:r w:rsidR="00DF492E">
        <w:t>mln</w:t>
      </w:r>
      <w:proofErr w:type="spellEnd"/>
      <w:r w:rsidR="00DF492E">
        <w:t>. osób.</w:t>
      </w:r>
    </w:p>
    <w:p w:rsidR="00C1544B" w:rsidRPr="00DF52C6" w:rsidRDefault="00C1544B" w:rsidP="00661317">
      <w:pPr>
        <w:spacing w:line="276" w:lineRule="auto"/>
        <w:jc w:val="both"/>
      </w:pPr>
    </w:p>
    <w:p w:rsidR="00DF492E" w:rsidRPr="00DF52C6" w:rsidRDefault="00DF52C6" w:rsidP="00661317">
      <w:pPr>
        <w:spacing w:line="276" w:lineRule="auto"/>
        <w:jc w:val="both"/>
      </w:pPr>
      <w:r w:rsidRPr="00DF52C6">
        <w:t>Uczestnicy poza systemem rejestracji korzystać będą z og</w:t>
      </w:r>
      <w:r w:rsidR="00912676">
        <w:t>ólnodostępnej bazy noclegowej</w:t>
      </w:r>
      <w:r w:rsidR="00374DCD">
        <w:t>,</w:t>
      </w:r>
      <w:r w:rsidR="00912676">
        <w:t xml:space="preserve"> </w:t>
      </w:r>
      <w:r w:rsidR="00DF492E">
        <w:t xml:space="preserve">tj. </w:t>
      </w:r>
      <w:r w:rsidR="002E3748" w:rsidRPr="00201160">
        <w:t>ok. 30 000 miejs</w:t>
      </w:r>
      <w:r w:rsidR="00201160" w:rsidRPr="00201160">
        <w:t>c</w:t>
      </w:r>
      <w:r w:rsidR="00DF492E">
        <w:t>,</w:t>
      </w:r>
      <w:r w:rsidR="002E3748" w:rsidRPr="00201160">
        <w:t xml:space="preserve"> </w:t>
      </w:r>
      <w:r w:rsidR="00912676">
        <w:t>a </w:t>
      </w:r>
      <w:r w:rsidRPr="00DF52C6">
        <w:t>także noclegów organizowanych doraźnie przez różne podmioty.</w:t>
      </w:r>
    </w:p>
    <w:p w:rsidR="00DF52C6" w:rsidRDefault="00DF52C6" w:rsidP="00661317">
      <w:pPr>
        <w:spacing w:line="276" w:lineRule="auto"/>
        <w:jc w:val="both"/>
      </w:pPr>
    </w:p>
    <w:p w:rsidR="001428BA" w:rsidRDefault="00435C2E" w:rsidP="00661317">
      <w:pPr>
        <w:pStyle w:val="Nagwek2"/>
        <w:spacing w:line="276" w:lineRule="auto"/>
        <w:jc w:val="both"/>
      </w:pPr>
      <w:bookmarkStart w:id="26" w:name="_Toc447796982"/>
      <w:r>
        <w:t>Pola namiotowe</w:t>
      </w:r>
      <w:bookmarkEnd w:id="26"/>
    </w:p>
    <w:p w:rsidR="00435C2E" w:rsidRDefault="00435C2E" w:rsidP="00661317">
      <w:pPr>
        <w:spacing w:line="276" w:lineRule="auto"/>
        <w:jc w:val="both"/>
      </w:pPr>
    </w:p>
    <w:p w:rsidR="00F6030C" w:rsidRDefault="005A3630" w:rsidP="00661317">
      <w:pPr>
        <w:spacing w:line="276" w:lineRule="auto"/>
        <w:jc w:val="both"/>
      </w:pPr>
      <w:r>
        <w:t xml:space="preserve">Gmina zadeklarowała Komitetowi przekazanie terenów przeznaczonych pod pola namiotowe. Na chwilę sporządzania informacji w zainteresowaniu KO są </w:t>
      </w:r>
      <w:r w:rsidR="00C1544B">
        <w:t xml:space="preserve">następujące </w:t>
      </w:r>
      <w:r>
        <w:t xml:space="preserve">lokalizacje: </w:t>
      </w:r>
      <w:r w:rsidR="00DF492E">
        <w:t>stadion KORONA przy ul Parkowej</w:t>
      </w:r>
      <w:r>
        <w:t xml:space="preserve"> oraz OSI</w:t>
      </w:r>
      <w:r w:rsidR="006C1E74">
        <w:t xml:space="preserve">R przy ul. </w:t>
      </w:r>
      <w:proofErr w:type="spellStart"/>
      <w:r w:rsidR="006C1E74">
        <w:t>Kolnej</w:t>
      </w:r>
      <w:proofErr w:type="spellEnd"/>
      <w:r w:rsidR="006C1E74">
        <w:t xml:space="preserve"> pozostające w </w:t>
      </w:r>
      <w:r>
        <w:t>zarządzie Zarządu Infrastruktury Sportowej</w:t>
      </w:r>
      <w:r w:rsidR="006C1E74">
        <w:t xml:space="preserve"> </w:t>
      </w:r>
      <w:r w:rsidR="00DF492E">
        <w:t xml:space="preserve">z którymi umowy na dysponowanie tymi obiektami nie zostały jeszcze zawarte </w:t>
      </w:r>
      <w:r w:rsidR="006C1E74">
        <w:t xml:space="preserve">i Międzyszkolny Ośrodek Sportowy przy pl. Na Groblach </w:t>
      </w:r>
      <w:r w:rsidR="00DF492E">
        <w:t>z którym umowę już zawarto.</w:t>
      </w:r>
      <w:r w:rsidR="006C1E74">
        <w:t xml:space="preserve"> </w:t>
      </w:r>
    </w:p>
    <w:p w:rsidR="00DF492E" w:rsidRDefault="00DF492E" w:rsidP="00661317">
      <w:pPr>
        <w:spacing w:line="276" w:lineRule="auto"/>
        <w:jc w:val="both"/>
      </w:pPr>
    </w:p>
    <w:p w:rsidR="00E5166B" w:rsidRPr="008A1CDC" w:rsidRDefault="00435C2E" w:rsidP="00661317">
      <w:pPr>
        <w:spacing w:line="276" w:lineRule="auto"/>
        <w:jc w:val="both"/>
      </w:pPr>
      <w:r w:rsidRPr="008A1CDC">
        <w:t xml:space="preserve">Celem zabezpieczenia ewentualnego zwiększonego zapotrzebowania na </w:t>
      </w:r>
      <w:r w:rsidR="000B39C4" w:rsidRPr="008A1CDC">
        <w:t>ten cel</w:t>
      </w:r>
      <w:r w:rsidRPr="008A1CDC">
        <w:t xml:space="preserve"> Miasto </w:t>
      </w:r>
      <w:r w:rsidR="008A1CDC" w:rsidRPr="008A1CDC">
        <w:t>wytypowało</w:t>
      </w:r>
      <w:r w:rsidR="000B39C4" w:rsidRPr="008A1CDC">
        <w:t xml:space="preserve"> </w:t>
      </w:r>
      <w:r w:rsidRPr="008A1CDC">
        <w:t>dodatkow</w:t>
      </w:r>
      <w:r w:rsidR="000B39C4" w:rsidRPr="008A1CDC">
        <w:t>ych</w:t>
      </w:r>
      <w:r w:rsidRPr="008A1CDC">
        <w:t xml:space="preserve"> </w:t>
      </w:r>
      <w:r w:rsidR="008A1CDC" w:rsidRPr="008A1CDC">
        <w:t>1</w:t>
      </w:r>
      <w:r w:rsidR="00292782">
        <w:t>5</w:t>
      </w:r>
      <w:r w:rsidR="000B39C4" w:rsidRPr="008A1CDC">
        <w:t xml:space="preserve"> terenów</w:t>
      </w:r>
      <w:r w:rsidRPr="008A1CDC">
        <w:t xml:space="preserve">, </w:t>
      </w:r>
      <w:r w:rsidR="000B39C4" w:rsidRPr="008A1CDC">
        <w:t xml:space="preserve">na </w:t>
      </w:r>
      <w:r w:rsidRPr="008A1CDC">
        <w:t xml:space="preserve">których możliwe będzie </w:t>
      </w:r>
      <w:r w:rsidR="000B39C4" w:rsidRPr="008A1CDC">
        <w:t>zakwaterowanie około 1</w:t>
      </w:r>
      <w:r w:rsidR="00292782">
        <w:t>85</w:t>
      </w:r>
      <w:r w:rsidR="000B39C4" w:rsidRPr="008A1CDC">
        <w:t> 000 osób</w:t>
      </w:r>
      <w:r w:rsidRPr="008A1CDC">
        <w:t xml:space="preserve">. </w:t>
      </w:r>
      <w:r w:rsidR="00E5166B" w:rsidRPr="008A1CDC">
        <w:t xml:space="preserve">Do chwili obecnej </w:t>
      </w:r>
      <w:r w:rsidR="000B39C4" w:rsidRPr="008A1CDC">
        <w:t>KO</w:t>
      </w:r>
      <w:r w:rsidR="00E5166B" w:rsidRPr="008A1CDC">
        <w:t xml:space="preserve"> nie zgłosił zapotrzebowania na ich wykorzystanie.</w:t>
      </w:r>
      <w:r w:rsidR="005D3AF4" w:rsidRPr="008A1CDC">
        <w:t xml:space="preserve"> </w:t>
      </w:r>
      <w:r w:rsidR="008A1CDC" w:rsidRPr="008A1CDC">
        <w:t>W </w:t>
      </w:r>
      <w:r w:rsidR="005D3AF4" w:rsidRPr="008A1CDC">
        <w:t xml:space="preserve">związku z ograniczeniem niektórych wymagań wynikających z przepisów ustawy o usługach turystycznych dla organizacji tymczasowych pól </w:t>
      </w:r>
      <w:r w:rsidR="00370041">
        <w:t>namiotowych</w:t>
      </w:r>
      <w:r w:rsidR="006C1E74">
        <w:t xml:space="preserve"> w </w:t>
      </w:r>
      <w:r w:rsidR="005D3AF4" w:rsidRPr="008A1CDC">
        <w:t>zależności od potrzeb tereny te udostępnione zostaną</w:t>
      </w:r>
      <w:r w:rsidR="000F0FFA">
        <w:t xml:space="preserve"> KO</w:t>
      </w:r>
      <w:r w:rsidR="005D3AF4" w:rsidRPr="008A1CDC">
        <w:t xml:space="preserve"> na potrzeby noclegowe uczestników </w:t>
      </w:r>
      <w:r w:rsidR="00CC4974" w:rsidRPr="008A1CDC">
        <w:t>ŚDM</w:t>
      </w:r>
      <w:r w:rsidR="005D3AF4" w:rsidRPr="008A1CDC">
        <w:t>.</w:t>
      </w:r>
      <w:r w:rsidR="005169B9" w:rsidRPr="008A1CDC">
        <w:t xml:space="preserve"> </w:t>
      </w:r>
    </w:p>
    <w:p w:rsidR="00376C15" w:rsidRDefault="00376C15" w:rsidP="00661317">
      <w:pPr>
        <w:spacing w:line="276" w:lineRule="auto"/>
        <w:jc w:val="both"/>
      </w:pPr>
    </w:p>
    <w:p w:rsidR="00B81507" w:rsidRDefault="00465DB9" w:rsidP="00661317">
      <w:pPr>
        <w:spacing w:line="276" w:lineRule="auto"/>
        <w:jc w:val="both"/>
      </w:pPr>
      <w:r w:rsidRPr="00B825A7">
        <w:t>Z</w:t>
      </w:r>
      <w:r w:rsidR="00F6030C">
        <w:t xml:space="preserve">bierane są </w:t>
      </w:r>
      <w:r w:rsidR="00D61999">
        <w:t xml:space="preserve">także </w:t>
      </w:r>
      <w:r w:rsidR="00F6030C">
        <w:t xml:space="preserve">informacje </w:t>
      </w:r>
      <w:r w:rsidR="000B39C4">
        <w:t>nt</w:t>
      </w:r>
      <w:r w:rsidR="000F0FFA">
        <w:t>.</w:t>
      </w:r>
      <w:r w:rsidR="000B39C4">
        <w:t xml:space="preserve"> </w:t>
      </w:r>
      <w:r w:rsidR="00D61999">
        <w:t xml:space="preserve">organizacji </w:t>
      </w:r>
      <w:r w:rsidR="000B39C4">
        <w:t>kolejnych</w:t>
      </w:r>
      <w:r w:rsidR="00F6030C">
        <w:t xml:space="preserve"> pól namiotowych </w:t>
      </w:r>
      <w:r w:rsidR="000B39C4">
        <w:t>na terenach prywatnych w granicach administracyjnych M. Krakowa, organizowanych przez</w:t>
      </w:r>
      <w:r w:rsidR="00D61999">
        <w:t xml:space="preserve"> różne podmioty w tym</w:t>
      </w:r>
      <w:r w:rsidR="000B39C4">
        <w:t xml:space="preserve"> biura podróżny i osoby prywatne. </w:t>
      </w:r>
      <w:r w:rsidR="00D61999">
        <w:t>Będzie miało</w:t>
      </w:r>
      <w:r w:rsidR="000B39C4">
        <w:t xml:space="preserve"> to </w:t>
      </w:r>
      <w:r w:rsidR="000B39C4" w:rsidRPr="00A732A5">
        <w:t xml:space="preserve">wpływ </w:t>
      </w:r>
      <w:r w:rsidR="002E3748" w:rsidRPr="00A732A5">
        <w:t xml:space="preserve">m.in. </w:t>
      </w:r>
      <w:r w:rsidR="000B39C4">
        <w:t xml:space="preserve">na </w:t>
      </w:r>
      <w:r w:rsidR="00D61999">
        <w:t>przygotowanie</w:t>
      </w:r>
      <w:r w:rsidR="000B39C4">
        <w:t xml:space="preserve"> </w:t>
      </w:r>
      <w:r w:rsidR="00D61999">
        <w:t xml:space="preserve">optymalnej </w:t>
      </w:r>
      <w:r w:rsidR="000B39C4">
        <w:t>organizacj</w:t>
      </w:r>
      <w:r w:rsidR="00D61999">
        <w:t>i</w:t>
      </w:r>
      <w:r w:rsidR="000B39C4">
        <w:t xml:space="preserve"> komunikacji zbiorowej.</w:t>
      </w:r>
      <w:r w:rsidR="008A1CDC">
        <w:t xml:space="preserve"> </w:t>
      </w:r>
      <w:r w:rsidR="0053631C" w:rsidRPr="0053631C">
        <w:t xml:space="preserve">Zgodnie z ustawą o usługach turystycznych Prezydent Miasta Krakowa prowadzi ewidencję obiektów innych niż obiekty hotelarskie (tzw. niekategoryzowane). Zgodnie z cytowaną ustawą przedsiębiorca, przed podjęciem świadczenia usług hotelarskich obowiązany jest zgłosić obiekt do ww. ewidencji. </w:t>
      </w:r>
    </w:p>
    <w:p w:rsidR="000F0FFA" w:rsidRDefault="000F0FFA" w:rsidP="00661317">
      <w:pPr>
        <w:spacing w:line="276" w:lineRule="auto"/>
        <w:jc w:val="both"/>
      </w:pPr>
    </w:p>
    <w:p w:rsidR="0053631C" w:rsidRPr="0053631C" w:rsidRDefault="0053631C" w:rsidP="00661317">
      <w:pPr>
        <w:spacing w:line="276" w:lineRule="auto"/>
      </w:pPr>
      <w:r w:rsidRPr="0053631C">
        <w:t xml:space="preserve">Pełna procedura znajduje się na stronach BIP </w:t>
      </w:r>
      <w:r w:rsidR="000F0FFA">
        <w:t xml:space="preserve">w zakładce usługi-procedury pod adresem </w:t>
      </w:r>
      <w:hyperlink r:id="rId14" w:history="1">
        <w:r w:rsidRPr="0053631C">
          <w:rPr>
            <w:rStyle w:val="Hipercze"/>
          </w:rPr>
          <w:t>http://www.bip.krakow.pl/?dok_id=3276&amp;sub=procedura&amp;proc=PT-1</w:t>
        </w:r>
      </w:hyperlink>
    </w:p>
    <w:p w:rsidR="00DF492E" w:rsidRDefault="00DF492E" w:rsidP="00661317">
      <w:pPr>
        <w:spacing w:line="276" w:lineRule="auto"/>
        <w:jc w:val="both"/>
      </w:pPr>
    </w:p>
    <w:p w:rsidR="0053631C" w:rsidRPr="0053631C" w:rsidRDefault="0053631C" w:rsidP="00661317">
      <w:pPr>
        <w:spacing w:line="276" w:lineRule="auto"/>
        <w:jc w:val="both"/>
      </w:pPr>
      <w:r w:rsidRPr="0053631C">
        <w:t>Dla tymczasowych pól namiotowych i obiektów noclego</w:t>
      </w:r>
      <w:r w:rsidR="00B81507">
        <w:t>wych organizowanych w związku z </w:t>
      </w:r>
      <w:r w:rsidRPr="0053631C">
        <w:t>SDM, ma dodatkowo zastosowanie ustawa specjalna</w:t>
      </w:r>
      <w:r w:rsidR="00DF492E">
        <w:t>.</w:t>
      </w:r>
    </w:p>
    <w:p w:rsidR="0053631C" w:rsidRDefault="0053631C" w:rsidP="00661317">
      <w:pPr>
        <w:spacing w:line="276" w:lineRule="auto"/>
        <w:jc w:val="both"/>
      </w:pPr>
    </w:p>
    <w:p w:rsidR="00750FF5" w:rsidRDefault="00750FF5" w:rsidP="00661317">
      <w:pPr>
        <w:spacing w:line="276" w:lineRule="auto"/>
        <w:jc w:val="both"/>
      </w:pPr>
      <w:r>
        <w:t xml:space="preserve">Według stanu na dzień 31 marca planowane jest utworzenie w granicach Miasta i jego bezpośrednim sąsiedztwie </w:t>
      </w:r>
      <w:r w:rsidR="00B81507">
        <w:t xml:space="preserve">komercyjnych pól namiotowych </w:t>
      </w:r>
      <w:r>
        <w:t>dla około 80 000 osób w</w:t>
      </w:r>
      <w:r w:rsidR="009F5313">
        <w:t> </w:t>
      </w:r>
      <w:r>
        <w:t>następujących lokalizacjach :</w:t>
      </w:r>
    </w:p>
    <w:p w:rsidR="009F5313" w:rsidRDefault="009F5313" w:rsidP="00661317">
      <w:pPr>
        <w:spacing w:line="276" w:lineRule="auto"/>
        <w:jc w:val="both"/>
      </w:pPr>
    </w:p>
    <w:p w:rsidR="00B81507" w:rsidRDefault="00B81507" w:rsidP="00661317">
      <w:pPr>
        <w:pStyle w:val="Akapitzlist"/>
        <w:numPr>
          <w:ilvl w:val="0"/>
          <w:numId w:val="30"/>
        </w:numPr>
        <w:spacing w:line="276" w:lineRule="auto"/>
        <w:jc w:val="both"/>
      </w:pPr>
      <w:r>
        <w:t>Kraków</w:t>
      </w:r>
      <w:r w:rsidR="009F5313">
        <w:t xml:space="preserve"> – ul. Tyniecka</w:t>
      </w:r>
    </w:p>
    <w:p w:rsidR="009F5313" w:rsidRDefault="009F5313" w:rsidP="00661317">
      <w:pPr>
        <w:pStyle w:val="Akapitzlist"/>
        <w:numPr>
          <w:ilvl w:val="0"/>
          <w:numId w:val="30"/>
        </w:numPr>
        <w:spacing w:line="276" w:lineRule="auto"/>
        <w:jc w:val="both"/>
      </w:pPr>
      <w:r>
        <w:t>Kraków, - al. Jana Pawła II</w:t>
      </w:r>
    </w:p>
    <w:p w:rsidR="009F5313" w:rsidRDefault="009F5313" w:rsidP="00661317">
      <w:pPr>
        <w:pStyle w:val="Akapitzlist"/>
        <w:numPr>
          <w:ilvl w:val="0"/>
          <w:numId w:val="30"/>
        </w:numPr>
        <w:spacing w:line="276" w:lineRule="auto"/>
        <w:jc w:val="both"/>
      </w:pPr>
      <w:r>
        <w:t>Igołomia – Pobiednik Wielki ( teren Aeroklubu)</w:t>
      </w:r>
    </w:p>
    <w:p w:rsidR="009F5313" w:rsidRDefault="009F5313" w:rsidP="00661317">
      <w:pPr>
        <w:pStyle w:val="Akapitzlist"/>
        <w:numPr>
          <w:ilvl w:val="0"/>
          <w:numId w:val="30"/>
        </w:numPr>
        <w:spacing w:line="276" w:lineRule="auto"/>
        <w:jc w:val="both"/>
      </w:pPr>
      <w:r>
        <w:t>Pasternik</w:t>
      </w:r>
    </w:p>
    <w:p w:rsidR="00EA1E4C" w:rsidRDefault="00EA1E4C" w:rsidP="00EA1E4C">
      <w:pPr>
        <w:spacing w:line="276" w:lineRule="auto"/>
        <w:jc w:val="both"/>
      </w:pPr>
    </w:p>
    <w:p w:rsidR="00EA1E4C" w:rsidRDefault="00EA1E4C" w:rsidP="00EA1E4C">
      <w:pPr>
        <w:spacing w:line="276" w:lineRule="auto"/>
        <w:jc w:val="both"/>
      </w:pPr>
      <w:r>
        <w:t>Niezależnie od powyższego Wydział Spraw Administracyjnych UMK zamieścił na stronie internetowej BIP Miasta Krakowa w połowie marca br. ogłoszenie o możliwości zgłaszania propozycji organizacji pól namiotowych na terenie GMK. Do 31 marca br. nie wpłynęło żadne zgłoszenie.</w:t>
      </w:r>
    </w:p>
    <w:p w:rsidR="00C1544B" w:rsidRDefault="00C1544B" w:rsidP="00661317">
      <w:pPr>
        <w:spacing w:line="276" w:lineRule="auto"/>
        <w:jc w:val="both"/>
      </w:pPr>
    </w:p>
    <w:p w:rsidR="00376C15" w:rsidRDefault="00376C15" w:rsidP="00661317">
      <w:pPr>
        <w:pStyle w:val="Nagwek2"/>
        <w:spacing w:line="276" w:lineRule="auto"/>
        <w:jc w:val="both"/>
      </w:pPr>
      <w:bookmarkStart w:id="27" w:name="_Toc447796983"/>
      <w:r>
        <w:t>Jednostki oświatowe.</w:t>
      </w:r>
      <w:bookmarkEnd w:id="27"/>
    </w:p>
    <w:p w:rsidR="00376C15" w:rsidRDefault="00376C15" w:rsidP="00661317">
      <w:pPr>
        <w:spacing w:line="276" w:lineRule="auto"/>
        <w:jc w:val="both"/>
      </w:pPr>
    </w:p>
    <w:p w:rsidR="00376C15" w:rsidRPr="00A732A5" w:rsidRDefault="00FB3E4B" w:rsidP="00661317">
      <w:pPr>
        <w:spacing w:line="276" w:lineRule="auto"/>
        <w:jc w:val="both"/>
      </w:pPr>
      <w:r>
        <w:t>GMK</w:t>
      </w:r>
      <w:r w:rsidR="00376C15" w:rsidRPr="00783AC4">
        <w:t xml:space="preserve"> przekazała </w:t>
      </w:r>
      <w:r w:rsidR="000B39C4">
        <w:t>KO</w:t>
      </w:r>
      <w:r w:rsidR="00376C15" w:rsidRPr="00783AC4">
        <w:t xml:space="preserve"> do </w:t>
      </w:r>
      <w:r w:rsidR="00376C15" w:rsidRPr="00FB3E4B">
        <w:t>dyspozycji</w:t>
      </w:r>
      <w:r w:rsidR="006836CF">
        <w:t xml:space="preserve"> pomieszczenia w 182 placówkach oświatowych</w:t>
      </w:r>
      <w:r w:rsidR="00376C15" w:rsidRPr="00783AC4">
        <w:t xml:space="preserve"> na terenie Krakowa z przeznaczeniem na miejsca noclegowe dla pielgrzymów</w:t>
      </w:r>
      <w:r w:rsidR="00FB6E8B">
        <w:t xml:space="preserve"> ( wykaz placówek znajduje się w załączniku nr 3 )</w:t>
      </w:r>
      <w:r w:rsidR="00376C15" w:rsidRPr="00783AC4">
        <w:t>. Przekazanie tych placówek umożliwi stworzenie około 60 000 miejsc noclegowych</w:t>
      </w:r>
      <w:r w:rsidRPr="00FB3E4B">
        <w:t>.</w:t>
      </w:r>
      <w:r w:rsidR="000B39C4" w:rsidRPr="00FB3E4B">
        <w:t xml:space="preserve"> </w:t>
      </w:r>
      <w:r w:rsidR="000B39C4" w:rsidRPr="000B39C4">
        <w:t>Wszystkie umowy regulujące udostępnienie placówek zostały zawarte</w:t>
      </w:r>
      <w:r w:rsidR="002E3748">
        <w:t xml:space="preserve"> </w:t>
      </w:r>
      <w:r w:rsidR="002E3748" w:rsidRPr="00A732A5">
        <w:t>w 2015 roku</w:t>
      </w:r>
      <w:r w:rsidR="000B39C4" w:rsidRPr="00A732A5">
        <w:t>.</w:t>
      </w:r>
    </w:p>
    <w:p w:rsidR="004A0511" w:rsidRDefault="004A0511" w:rsidP="00661317">
      <w:pPr>
        <w:spacing w:line="276" w:lineRule="auto"/>
        <w:jc w:val="both"/>
      </w:pPr>
    </w:p>
    <w:p w:rsidR="004A0511" w:rsidRDefault="00FB3E4B" w:rsidP="00661317">
      <w:pPr>
        <w:spacing w:line="276" w:lineRule="auto"/>
        <w:jc w:val="both"/>
      </w:pPr>
      <w:r>
        <w:t>W ramach pr</w:t>
      </w:r>
      <w:r w:rsidR="00DF52C6">
        <w:t>o</w:t>
      </w:r>
      <w:r>
        <w:t>wadzonych stałych i plan</w:t>
      </w:r>
      <w:r w:rsidR="00624928">
        <w:t>owanych remontów obiektów szkół</w:t>
      </w:r>
      <w:r w:rsidR="00024D7D" w:rsidRPr="00783AC4">
        <w:t xml:space="preserve">, </w:t>
      </w:r>
      <w:r w:rsidRPr="00783AC4">
        <w:t xml:space="preserve">w I półroczu 2016 roku </w:t>
      </w:r>
      <w:r>
        <w:t xml:space="preserve">zaplanowano prace remontowe w </w:t>
      </w:r>
      <w:r w:rsidR="00376C15" w:rsidRPr="00783AC4">
        <w:t xml:space="preserve">108 </w:t>
      </w:r>
      <w:r>
        <w:t>obiektach, które zostaną zakończone</w:t>
      </w:r>
      <w:r w:rsidR="006836CF">
        <w:t xml:space="preserve"> do 15 </w:t>
      </w:r>
      <w:r w:rsidR="00416000">
        <w:t>lipca 2016 roku.</w:t>
      </w:r>
      <w:r w:rsidR="000B39C4">
        <w:t xml:space="preserve"> </w:t>
      </w:r>
    </w:p>
    <w:p w:rsidR="00883329" w:rsidRDefault="00883329" w:rsidP="00661317">
      <w:pPr>
        <w:spacing w:line="276" w:lineRule="auto"/>
        <w:jc w:val="both"/>
      </w:pPr>
    </w:p>
    <w:p w:rsidR="007D018D" w:rsidRDefault="007D018D" w:rsidP="00661317">
      <w:pPr>
        <w:pStyle w:val="Nagwek2"/>
        <w:spacing w:line="276" w:lineRule="auto"/>
        <w:jc w:val="both"/>
      </w:pPr>
      <w:bookmarkStart w:id="28" w:name="_Toc447796984"/>
      <w:r>
        <w:t>Miejsca wydarzeń</w:t>
      </w:r>
      <w:bookmarkEnd w:id="28"/>
    </w:p>
    <w:p w:rsidR="007D018D" w:rsidRPr="00783AC4" w:rsidRDefault="007D018D" w:rsidP="00661317">
      <w:pPr>
        <w:spacing w:line="276" w:lineRule="auto"/>
        <w:jc w:val="both"/>
      </w:pPr>
    </w:p>
    <w:p w:rsidR="00783AC4" w:rsidRPr="00783AC4" w:rsidRDefault="002E3748" w:rsidP="00661317">
      <w:pPr>
        <w:pStyle w:val="Akapitzlist"/>
        <w:spacing w:line="276" w:lineRule="auto"/>
        <w:ind w:left="0" w:firstLine="709"/>
        <w:jc w:val="both"/>
      </w:pPr>
      <w:r w:rsidRPr="00A732A5">
        <w:t>W 2015 roku</w:t>
      </w:r>
      <w:r w:rsidR="00A732A5" w:rsidRPr="00A732A5">
        <w:t xml:space="preserve"> p</w:t>
      </w:r>
      <w:r w:rsidR="00783AC4" w:rsidRPr="00A732A5">
        <w:t>rzekazano</w:t>
      </w:r>
      <w:r w:rsidR="00783AC4" w:rsidRPr="00783AC4">
        <w:t xml:space="preserve"> do dyspozycji (podpisano umowy)</w:t>
      </w:r>
      <w:r w:rsidR="00783AC4" w:rsidRPr="00783AC4">
        <w:rPr>
          <w:color w:val="FF0000"/>
        </w:rPr>
        <w:t xml:space="preserve"> </w:t>
      </w:r>
      <w:r w:rsidR="000B39C4">
        <w:t>KO</w:t>
      </w:r>
      <w:r w:rsidR="00783AC4" w:rsidRPr="00783AC4">
        <w:t xml:space="preserve"> ŚDM tereny Błoń Krakowskich i Parku </w:t>
      </w:r>
      <w:proofErr w:type="spellStart"/>
      <w:r w:rsidR="00783AC4" w:rsidRPr="00783AC4">
        <w:t>Jordana</w:t>
      </w:r>
      <w:proofErr w:type="spellEnd"/>
      <w:r w:rsidR="00783AC4" w:rsidRPr="00783AC4">
        <w:t xml:space="preserve">, oraz tereny będące własnością Skarbu </w:t>
      </w:r>
      <w:r w:rsidR="00374DCD">
        <w:t>Państwa i GMK,</w:t>
      </w:r>
      <w:r w:rsidR="00783AC4" w:rsidRPr="00783AC4">
        <w:t xml:space="preserve"> przylegające do </w:t>
      </w:r>
      <w:r w:rsidR="00FB3E4B">
        <w:t>miejsca głównych uroczystości</w:t>
      </w:r>
      <w:r w:rsidR="00783AC4" w:rsidRPr="00783AC4">
        <w:t xml:space="preserve">. Wykaz działek będących własnością osób fizycznych i innych podmiotów </w:t>
      </w:r>
      <w:r w:rsidR="00421700">
        <w:t>Wydział Spraw Administracyjnych UMK przekazał</w:t>
      </w:r>
      <w:r w:rsidR="00783AC4" w:rsidRPr="00783AC4">
        <w:t xml:space="preserve"> do </w:t>
      </w:r>
      <w:r w:rsidR="00FB3E4B">
        <w:t>KO</w:t>
      </w:r>
      <w:r w:rsidR="00421700">
        <w:t xml:space="preserve"> </w:t>
      </w:r>
      <w:r w:rsidR="00FB3E4B">
        <w:t xml:space="preserve">celem dalszego wykorzystania i pozyskania zgody na dysponowanie </w:t>
      </w:r>
      <w:r w:rsidR="000F0FFA">
        <w:t>nimi</w:t>
      </w:r>
      <w:r w:rsidR="00FB3E4B">
        <w:t>.</w:t>
      </w:r>
    </w:p>
    <w:p w:rsidR="00783AC4" w:rsidRPr="00783AC4" w:rsidRDefault="00783AC4" w:rsidP="00661317">
      <w:pPr>
        <w:spacing w:line="276" w:lineRule="auto"/>
        <w:ind w:firstLine="709"/>
        <w:jc w:val="both"/>
      </w:pPr>
    </w:p>
    <w:p w:rsidR="00984513" w:rsidRDefault="00FB3E4B" w:rsidP="00661317">
      <w:pPr>
        <w:pStyle w:val="Akapitzlist"/>
        <w:spacing w:line="276" w:lineRule="auto"/>
        <w:ind w:left="0" w:firstLine="709"/>
        <w:jc w:val="both"/>
      </w:pPr>
      <w:r>
        <w:t xml:space="preserve">Miasto dokonało </w:t>
      </w:r>
      <w:r w:rsidR="002E3748">
        <w:t xml:space="preserve">m.in. </w:t>
      </w:r>
      <w:r w:rsidR="00F13167">
        <w:t xml:space="preserve">rezerwacji </w:t>
      </w:r>
      <w:r w:rsidR="00783AC4" w:rsidRPr="00783AC4">
        <w:t>następujących lokalizacji dla KO ŚDM:</w:t>
      </w:r>
      <w:r w:rsidR="00F13167" w:rsidRPr="00F13167">
        <w:t xml:space="preserve"> Rynek Główny, Mały Rynek, Plac Szczepański, Plac Wolnica, Park Krowoderski, Plac Niepodległości, Park im. Bednarskiego, Park Lotników Polskich, Park Krakowski, Park Ratuszowy, Bulwar Czerwieński.</w:t>
      </w:r>
      <w:r w:rsidR="00783AC4" w:rsidRPr="00783AC4">
        <w:t xml:space="preserve"> Dokonano rezerwacji ośrodków kultury pod wydarzenia związane z ŚDM. Rezerwacja obejmuje </w:t>
      </w:r>
      <w:r w:rsidR="00374DCD">
        <w:t xml:space="preserve">także </w:t>
      </w:r>
      <w:r w:rsidR="00783AC4" w:rsidRPr="00783AC4">
        <w:t>Ośrodek Kultury Kraków</w:t>
      </w:r>
      <w:r w:rsidR="00374DCD">
        <w:t xml:space="preserve"> </w:t>
      </w:r>
      <w:r w:rsidR="00783AC4" w:rsidRPr="00783AC4">
        <w:t>- Nowa Huta, Nowohuckie Centrum Kultury, Ośrodek Kultury im. C.K Norwida w Krakowie, Śródmiejski Ośrodek Kultury, Dom Kultury „Podgórze”.</w:t>
      </w:r>
      <w:r w:rsidR="00883329">
        <w:t xml:space="preserve"> Zarezerwowano dla KO ŚDM </w:t>
      </w:r>
      <w:proofErr w:type="spellStart"/>
      <w:r w:rsidR="00883329">
        <w:t>Tauron</w:t>
      </w:r>
      <w:proofErr w:type="spellEnd"/>
      <w:r w:rsidR="00883329">
        <w:t xml:space="preserve"> Arenę w Krakowie</w:t>
      </w:r>
      <w:r w:rsidR="00024B61">
        <w:t>.</w:t>
      </w:r>
      <w:r w:rsidR="004E70B8">
        <w:t xml:space="preserve"> </w:t>
      </w:r>
      <w:r w:rsidR="00024B61">
        <w:t>W związku z</w:t>
      </w:r>
      <w:r w:rsidR="004E70B8">
        <w:t> </w:t>
      </w:r>
      <w:r w:rsidR="00024B61">
        <w:t xml:space="preserve">wykorzystaniem ICE Kraków na Centrum Prasowe rozmowy o wykorzystaniu obiektu prowadzone są bezpośrednio pomiędzy Krakowskim </w:t>
      </w:r>
      <w:r w:rsidR="004E70B8">
        <w:t>B</w:t>
      </w:r>
      <w:r w:rsidR="00024B61">
        <w:t>iurem Festiwalowym a P</w:t>
      </w:r>
      <w:r w:rsidR="004E70B8">
        <w:t>olską</w:t>
      </w:r>
      <w:r w:rsidR="00024B61">
        <w:t xml:space="preserve"> Agencją Prasową</w:t>
      </w:r>
      <w:r w:rsidR="00F13167">
        <w:t>.</w:t>
      </w:r>
      <w:r w:rsidR="00883329">
        <w:t xml:space="preserve"> </w:t>
      </w:r>
    </w:p>
    <w:p w:rsidR="00984513" w:rsidRDefault="00984513" w:rsidP="00661317">
      <w:pPr>
        <w:pStyle w:val="Akapitzlist"/>
        <w:spacing w:line="276" w:lineRule="auto"/>
        <w:ind w:left="0" w:firstLine="709"/>
        <w:jc w:val="both"/>
      </w:pPr>
    </w:p>
    <w:p w:rsidR="00984513" w:rsidRDefault="00984513" w:rsidP="00661317">
      <w:pPr>
        <w:pStyle w:val="Akapitzlist"/>
        <w:spacing w:line="276" w:lineRule="auto"/>
        <w:ind w:left="0"/>
        <w:jc w:val="both"/>
      </w:pPr>
      <w:r>
        <w:t xml:space="preserve">Ogółem na potrzeby </w:t>
      </w:r>
      <w:r w:rsidR="00005B99">
        <w:t xml:space="preserve">ŚDM po aktualizacji danych w terenie, </w:t>
      </w:r>
      <w:r>
        <w:t xml:space="preserve">zarezerwowano dla KO łącznie </w:t>
      </w:r>
      <w:r w:rsidR="00292782">
        <w:t>2</w:t>
      </w:r>
      <w:r w:rsidR="00FB6E8B">
        <w:t>70</w:t>
      </w:r>
      <w:r>
        <w:t xml:space="preserve"> gminn</w:t>
      </w:r>
      <w:r w:rsidR="00005B99">
        <w:t>ych obiektów, działek</w:t>
      </w:r>
      <w:r>
        <w:t xml:space="preserve"> i teren</w:t>
      </w:r>
      <w:r w:rsidR="00005B99">
        <w:t>ów</w:t>
      </w:r>
      <w:r>
        <w:t>.</w:t>
      </w:r>
      <w:r w:rsidR="00370041">
        <w:t xml:space="preserve"> Na dzień 31 marca </w:t>
      </w:r>
      <w:r w:rsidR="0097321D">
        <w:t xml:space="preserve">umowami objęto </w:t>
      </w:r>
      <w:r w:rsidR="008D6691">
        <w:t>188</w:t>
      </w:r>
      <w:r w:rsidR="00005B99">
        <w:t xml:space="preserve"> pozycji z </w:t>
      </w:r>
      <w:r w:rsidR="0097321D">
        <w:t>wykazu.</w:t>
      </w:r>
    </w:p>
    <w:p w:rsidR="00376C15" w:rsidRDefault="00376C15" w:rsidP="00661317">
      <w:pPr>
        <w:spacing w:line="276" w:lineRule="auto"/>
        <w:jc w:val="both"/>
        <w:rPr>
          <w:strike/>
        </w:rPr>
      </w:pPr>
    </w:p>
    <w:p w:rsidR="00024D7D" w:rsidRDefault="00024D7D" w:rsidP="00661317">
      <w:pPr>
        <w:pStyle w:val="Nagwek1"/>
        <w:spacing w:line="276" w:lineRule="auto"/>
        <w:jc w:val="both"/>
      </w:pPr>
      <w:bookmarkStart w:id="29" w:name="_Toc447796985"/>
      <w:r>
        <w:t>ZAPEWNIENIE WARUNKÓW WYŻYWIENIA UCZESTNIKÓW</w:t>
      </w:r>
      <w:bookmarkEnd w:id="29"/>
    </w:p>
    <w:p w:rsidR="00024D7D" w:rsidRDefault="00024D7D" w:rsidP="00661317">
      <w:pPr>
        <w:spacing w:line="276" w:lineRule="auto"/>
        <w:jc w:val="both"/>
      </w:pPr>
    </w:p>
    <w:p w:rsidR="005D3AF4" w:rsidRPr="005D3AF4" w:rsidRDefault="005D3AF4" w:rsidP="00661317">
      <w:pPr>
        <w:spacing w:line="276" w:lineRule="auto"/>
        <w:jc w:val="both"/>
      </w:pPr>
      <w:r w:rsidRPr="005D3AF4">
        <w:t>Istotną potrzebą bytową jest zapewnienie wyżywienia uczestnikom ŚDM. Zadania w tym zakresie nie wynikają bezpośrednio z zakresu kompetencji Miasta, jednak ze względu na wpływ</w:t>
      </w:r>
      <w:r w:rsidRPr="002E3748">
        <w:rPr>
          <w:color w:val="FF0000"/>
        </w:rPr>
        <w:t xml:space="preserve"> </w:t>
      </w:r>
      <w:r w:rsidRPr="005D3AF4">
        <w:t xml:space="preserve">prawidłowej organizacji żywienia m.in. na bezpieczeństwo (w tym sanitarne), możliwość gromadzenia się dużych grup ludności w miejscach zbiorowego żywienia, </w:t>
      </w:r>
      <w:r w:rsidR="00074544">
        <w:t>oraz</w:t>
      </w:r>
      <w:r w:rsidRPr="005D3AF4">
        <w:t xml:space="preserve"> na organizację ruchu – zagadnienia te są również objęte działaniami Zespołu </w:t>
      </w:r>
      <w:r>
        <w:t>Zadaniowego</w:t>
      </w:r>
      <w:r w:rsidRPr="005D3AF4">
        <w:t xml:space="preserve">. </w:t>
      </w:r>
    </w:p>
    <w:p w:rsidR="005D3AF4" w:rsidRDefault="005D3AF4" w:rsidP="00661317">
      <w:pPr>
        <w:spacing w:line="276" w:lineRule="auto"/>
        <w:jc w:val="both"/>
      </w:pPr>
      <w:r w:rsidRPr="005D3AF4">
        <w:t>Kraków posiada rozbudowaną sieć placówek żywieni</w:t>
      </w:r>
      <w:r>
        <w:t>a oraz sklepów zaopatrujących w </w:t>
      </w:r>
      <w:r w:rsidRPr="005D3AF4">
        <w:t>żywność, która jednak nie w pełni mogą zabezpieczać potrzeby ŚDM.</w:t>
      </w:r>
      <w:r>
        <w:t xml:space="preserve"> </w:t>
      </w:r>
      <w:r w:rsidR="002E3748" w:rsidRPr="00A74057">
        <w:t xml:space="preserve">Ponadto </w:t>
      </w:r>
      <w:r w:rsidR="00A74057" w:rsidRPr="00A74057">
        <w:t>p</w:t>
      </w:r>
      <w:r>
        <w:t xml:space="preserve">rzewiduje się </w:t>
      </w:r>
      <w:r w:rsidRPr="005D3AF4">
        <w:t xml:space="preserve">organizację tzw. „pól gastronomicznych” – </w:t>
      </w:r>
      <w:r w:rsidRPr="00A74057">
        <w:t xml:space="preserve">miejsc w których </w:t>
      </w:r>
      <w:r w:rsidR="002E3748" w:rsidRPr="00A74057">
        <w:t xml:space="preserve">różne </w:t>
      </w:r>
      <w:r w:rsidRPr="00A74057">
        <w:t xml:space="preserve">podmioty </w:t>
      </w:r>
      <w:r w:rsidR="002E3748" w:rsidRPr="00A74057">
        <w:t xml:space="preserve">(w tym </w:t>
      </w:r>
      <w:r w:rsidRPr="00A74057">
        <w:t>gospodarcze</w:t>
      </w:r>
      <w:r w:rsidR="002E3748" w:rsidRPr="00A74057">
        <w:t>)</w:t>
      </w:r>
      <w:r w:rsidRPr="00A74057">
        <w:t xml:space="preserve"> </w:t>
      </w:r>
      <w:r w:rsidRPr="005D3AF4">
        <w:t xml:space="preserve">organizować będą wyżywienie dla uczestników </w:t>
      </w:r>
      <w:r>
        <w:t>Ś</w:t>
      </w:r>
      <w:r w:rsidRPr="005D3AF4">
        <w:t>DM.</w:t>
      </w:r>
      <w:r w:rsidR="00D73D13">
        <w:t xml:space="preserve"> </w:t>
      </w:r>
    </w:p>
    <w:p w:rsidR="00D73D13" w:rsidRDefault="00D73D13" w:rsidP="00661317">
      <w:pPr>
        <w:spacing w:line="276" w:lineRule="auto"/>
        <w:jc w:val="both"/>
      </w:pPr>
    </w:p>
    <w:p w:rsidR="005D3AF4" w:rsidRDefault="009F7874" w:rsidP="00661317">
      <w:pPr>
        <w:spacing w:line="276" w:lineRule="auto"/>
        <w:jc w:val="both"/>
      </w:pPr>
      <w:r>
        <w:t xml:space="preserve">KO </w:t>
      </w:r>
      <w:r w:rsidR="00E5166B">
        <w:t xml:space="preserve">prowadzi negocjacje z podmiotami zainteresowanymi prowadzeniem pól zbiorowego żywienia. </w:t>
      </w:r>
      <w:r w:rsidR="005D3AF4">
        <w:t>GMK</w:t>
      </w:r>
      <w:r w:rsidR="00E5166B">
        <w:t xml:space="preserve"> zarezerwowała na ten cel i przekazała KO Ś</w:t>
      </w:r>
      <w:r w:rsidR="00912676">
        <w:t>DM wykaz terenów z informacją o </w:t>
      </w:r>
      <w:r w:rsidR="00E5166B">
        <w:t>zasadach, warunkach i kosztach ich użytkowania przy prowadzeniu tej działalności.</w:t>
      </w:r>
      <w:r w:rsidR="00C84183">
        <w:t xml:space="preserve"> </w:t>
      </w:r>
      <w:r w:rsidR="004015B8">
        <w:t>Ustalono</w:t>
      </w:r>
      <w:r w:rsidR="00C84183">
        <w:t xml:space="preserve">, że organizator pola zbiorowego żywienia obowiązany będzie do deklaracji szacowanej liczby korzystających z pola osób, zapewnienia toalet i dokonania niezbędnych uzgodnień z </w:t>
      </w:r>
      <w:r w:rsidR="005D3AF4">
        <w:t>MPWIK</w:t>
      </w:r>
      <w:r w:rsidR="00C84183">
        <w:t xml:space="preserve"> oraz </w:t>
      </w:r>
      <w:r w:rsidR="005D3AF4">
        <w:t>MPO</w:t>
      </w:r>
      <w:r w:rsidR="00C84183">
        <w:t>.</w:t>
      </w:r>
      <w:r w:rsidR="005D3AF4">
        <w:t xml:space="preserve"> </w:t>
      </w:r>
      <w:r w:rsidR="005D3AF4" w:rsidRPr="005D3AF4">
        <w:t>Nadzór sanitarny nad organizacją procesu żywienia organizowany jest zgodnie z odrębnymi przepisami (</w:t>
      </w:r>
      <w:r w:rsidR="005D3AF4">
        <w:t xml:space="preserve">Państwowy </w:t>
      </w:r>
      <w:r w:rsidR="005D3AF4" w:rsidRPr="005D3AF4">
        <w:t>Powiatowy Inspektor Sanitarn</w:t>
      </w:r>
      <w:r w:rsidR="005D3AF4">
        <w:t>y</w:t>
      </w:r>
      <w:r w:rsidR="005D3AF4" w:rsidRPr="005D3AF4">
        <w:t>).</w:t>
      </w:r>
    </w:p>
    <w:p w:rsidR="00D73D13" w:rsidRDefault="00D73D13" w:rsidP="00661317">
      <w:pPr>
        <w:spacing w:line="276" w:lineRule="auto"/>
        <w:jc w:val="both"/>
      </w:pPr>
    </w:p>
    <w:p w:rsidR="00D73D13" w:rsidRDefault="00D73D13" w:rsidP="00661317">
      <w:pPr>
        <w:spacing w:line="276" w:lineRule="auto"/>
        <w:jc w:val="both"/>
      </w:pPr>
      <w:r>
        <w:t>Obecnie zgłoszono 16 rezerwacji terenów przeznaczonych na pola gastronomiczne.</w:t>
      </w:r>
    </w:p>
    <w:p w:rsidR="00E64E13" w:rsidRDefault="00E64E13"/>
    <w:p w:rsidR="00DA1B0C" w:rsidRDefault="00DA1B0C" w:rsidP="00661317">
      <w:pPr>
        <w:pStyle w:val="Nagwek1"/>
        <w:spacing w:line="276" w:lineRule="auto"/>
        <w:jc w:val="both"/>
      </w:pPr>
      <w:bookmarkStart w:id="30" w:name="_Toc447796986"/>
      <w:r>
        <w:t>ZAOPATRZENIE W PODSTAWOWE MEDIA</w:t>
      </w:r>
      <w:bookmarkEnd w:id="30"/>
    </w:p>
    <w:p w:rsidR="00DA1B0C" w:rsidRDefault="00DA1B0C" w:rsidP="00661317">
      <w:pPr>
        <w:spacing w:line="276" w:lineRule="auto"/>
        <w:jc w:val="both"/>
      </w:pPr>
    </w:p>
    <w:p w:rsidR="00C84183" w:rsidRDefault="00195AAC" w:rsidP="00661317">
      <w:pPr>
        <w:pStyle w:val="Nagwek2"/>
        <w:spacing w:line="276" w:lineRule="auto"/>
        <w:jc w:val="both"/>
      </w:pPr>
      <w:bookmarkStart w:id="31" w:name="_Toc447796987"/>
      <w:r>
        <w:t>Zaopatrzenie w energię elektryczną</w:t>
      </w:r>
      <w:bookmarkEnd w:id="31"/>
    </w:p>
    <w:p w:rsidR="00C84183" w:rsidRDefault="00C84183" w:rsidP="00661317">
      <w:pPr>
        <w:spacing w:line="276" w:lineRule="auto"/>
        <w:jc w:val="both"/>
      </w:pPr>
    </w:p>
    <w:p w:rsidR="006D59B0" w:rsidRPr="00A74057" w:rsidRDefault="006D59B0" w:rsidP="00661317">
      <w:pPr>
        <w:spacing w:line="276" w:lineRule="auto"/>
        <w:jc w:val="both"/>
      </w:pPr>
      <w:r>
        <w:t xml:space="preserve">Zabezpieczenie ciągłości dostaw energii elektrycznej </w:t>
      </w:r>
      <w:r w:rsidR="005D3AF4" w:rsidRPr="005D3AF4">
        <w:t xml:space="preserve">w związku ze zwiększonym </w:t>
      </w:r>
      <w:r w:rsidR="005D3AF4" w:rsidRPr="00A74057">
        <w:t xml:space="preserve">zapotrzebowaniem </w:t>
      </w:r>
      <w:r w:rsidRPr="00A74057">
        <w:t>dla Aglomeracji Krakowskiej wymaga podjęcia szeregu działań</w:t>
      </w:r>
      <w:r w:rsidR="002E3748" w:rsidRPr="00A74057">
        <w:t xml:space="preserve"> planistycznych i organizacyjnych</w:t>
      </w:r>
      <w:r w:rsidRPr="00A74057">
        <w:t>.</w:t>
      </w:r>
    </w:p>
    <w:p w:rsidR="006D59B0" w:rsidRDefault="006D59B0" w:rsidP="00661317">
      <w:pPr>
        <w:spacing w:line="276" w:lineRule="auto"/>
        <w:jc w:val="both"/>
      </w:pPr>
    </w:p>
    <w:p w:rsidR="002D5987" w:rsidRDefault="009079A5" w:rsidP="00661317">
      <w:pPr>
        <w:spacing w:line="276" w:lineRule="auto"/>
        <w:jc w:val="both"/>
      </w:pPr>
      <w:r>
        <w:t>W</w:t>
      </w:r>
      <w:r w:rsidR="009F7874">
        <w:t xml:space="preserve"> Wydziale Gospodarki Komunalnej UMK </w:t>
      </w:r>
      <w:r w:rsidR="002D5987">
        <w:t xml:space="preserve">opracowana została koncepcja </w:t>
      </w:r>
      <w:r w:rsidR="002D5987" w:rsidRPr="005D605A">
        <w:t>zabezpi</w:t>
      </w:r>
      <w:r>
        <w:t>eczenia w </w:t>
      </w:r>
      <w:r w:rsidR="002D5987">
        <w:t xml:space="preserve">energię elektryczną </w:t>
      </w:r>
      <w:r w:rsidR="002D5987" w:rsidRPr="00F92C0B">
        <w:t>obszaru Błoń i terenów przyle</w:t>
      </w:r>
      <w:r w:rsidR="00804727">
        <w:t xml:space="preserve">głych (Park </w:t>
      </w:r>
      <w:proofErr w:type="spellStart"/>
      <w:r w:rsidR="00804727">
        <w:t>Jordana</w:t>
      </w:r>
      <w:proofErr w:type="spellEnd"/>
      <w:r w:rsidR="00804727">
        <w:t>, stadion TS </w:t>
      </w:r>
      <w:r w:rsidR="002D5987" w:rsidRPr="00F92C0B">
        <w:t>Wisła, stadion lekkoatletyczny KS Cracovia, Małe Błonia)</w:t>
      </w:r>
      <w:r w:rsidR="002D5987">
        <w:t xml:space="preserve">. </w:t>
      </w:r>
    </w:p>
    <w:p w:rsidR="002D5987" w:rsidRDefault="002D5987" w:rsidP="00661317">
      <w:pPr>
        <w:spacing w:line="276" w:lineRule="auto"/>
        <w:jc w:val="both"/>
      </w:pPr>
    </w:p>
    <w:p w:rsidR="00B70713" w:rsidRDefault="00AF1B6F" w:rsidP="00661317">
      <w:pPr>
        <w:spacing w:line="276" w:lineRule="auto"/>
        <w:jc w:val="both"/>
      </w:pPr>
      <w:r w:rsidRPr="00A74057">
        <w:t xml:space="preserve">W trakcie opracowania jest </w:t>
      </w:r>
      <w:r w:rsidR="002D5987" w:rsidRPr="00A74057">
        <w:t>koncepcja zapewnienia dostaw energii elektrycznej dla pól</w:t>
      </w:r>
      <w:r w:rsidR="002D5987">
        <w:t xml:space="preserve"> namiotowych oraz pól zbiorowego żywienia. </w:t>
      </w:r>
    </w:p>
    <w:p w:rsidR="00DC3907" w:rsidRDefault="00DC3907" w:rsidP="00661317">
      <w:pPr>
        <w:spacing w:line="276" w:lineRule="auto"/>
        <w:jc w:val="both"/>
      </w:pPr>
    </w:p>
    <w:p w:rsidR="002D5987" w:rsidRDefault="002D5987" w:rsidP="00661317">
      <w:pPr>
        <w:spacing w:line="276" w:lineRule="auto"/>
        <w:jc w:val="both"/>
      </w:pPr>
      <w:r>
        <w:t xml:space="preserve">Do </w:t>
      </w:r>
      <w:r w:rsidR="00DC3907">
        <w:t>29 kwietnia</w:t>
      </w:r>
      <w:r>
        <w:t xml:space="preserve"> sporządzony zostanie bilans</w:t>
      </w:r>
      <w:r w:rsidRPr="005D605A">
        <w:t xml:space="preserve"> zapotrze</w:t>
      </w:r>
      <w:r>
        <w:t>bowania w energię elektryczną w </w:t>
      </w:r>
      <w:r w:rsidRPr="005D605A">
        <w:t>miejscach głównych uroczystości (Błonia, Sanktuarium Bożego Miłosierdzia, Centrum Jana Pawła II), pól gastronomicznych i namiotowych</w:t>
      </w:r>
      <w:r>
        <w:t xml:space="preserve">. </w:t>
      </w:r>
    </w:p>
    <w:p w:rsidR="002D5987" w:rsidRDefault="002D5987" w:rsidP="00661317">
      <w:pPr>
        <w:spacing w:line="276" w:lineRule="auto"/>
        <w:jc w:val="both"/>
      </w:pPr>
    </w:p>
    <w:p w:rsidR="006D59B0" w:rsidRDefault="009F7874" w:rsidP="00661317">
      <w:pPr>
        <w:spacing w:line="276" w:lineRule="auto"/>
        <w:jc w:val="both"/>
      </w:pPr>
      <w:r>
        <w:t xml:space="preserve">Do </w:t>
      </w:r>
      <w:r w:rsidR="00DC3907">
        <w:t>29</w:t>
      </w:r>
      <w:r>
        <w:t xml:space="preserve"> kwietnia br. s</w:t>
      </w:r>
      <w:r w:rsidR="002D5987" w:rsidRPr="005D605A">
        <w:t>porządz</w:t>
      </w:r>
      <w:r>
        <w:t>ony zostanie bilans</w:t>
      </w:r>
      <w:r w:rsidR="002D5987" w:rsidRPr="005D605A">
        <w:t xml:space="preserve"> zapotrzebowania w energię elektryczną niezbędną dla potrzeb funkcjonowania komunikacji tramwajowej (MPK S.A.)</w:t>
      </w:r>
      <w:r>
        <w:t>.</w:t>
      </w:r>
      <w:r w:rsidR="00630730">
        <w:t xml:space="preserve"> </w:t>
      </w:r>
    </w:p>
    <w:p w:rsidR="009F7874" w:rsidRDefault="009F7874" w:rsidP="00661317">
      <w:pPr>
        <w:spacing w:line="276" w:lineRule="auto"/>
        <w:jc w:val="both"/>
      </w:pPr>
    </w:p>
    <w:p w:rsidR="006D59B0" w:rsidRDefault="009F7874" w:rsidP="00661317">
      <w:pPr>
        <w:spacing w:line="276" w:lineRule="auto"/>
        <w:jc w:val="both"/>
      </w:pPr>
      <w:r>
        <w:t>Do 16 maja br. planowane jest s</w:t>
      </w:r>
      <w:r w:rsidR="006D59B0" w:rsidRPr="005D605A">
        <w:t>porządzeni</w:t>
      </w:r>
      <w:r w:rsidR="006D59B0">
        <w:t>e</w:t>
      </w:r>
      <w:r w:rsidR="006D59B0" w:rsidRPr="005D605A">
        <w:t xml:space="preserve"> </w:t>
      </w:r>
      <w:r>
        <w:t xml:space="preserve">przez GK UMK </w:t>
      </w:r>
      <w:r w:rsidR="006D59B0" w:rsidRPr="005D605A">
        <w:t>całko</w:t>
      </w:r>
      <w:r w:rsidR="006D59B0">
        <w:t xml:space="preserve">witego bilansu zapotrzebowania </w:t>
      </w:r>
      <w:r w:rsidR="006D59B0" w:rsidRPr="005D605A">
        <w:t>w energię elektryczną d</w:t>
      </w:r>
      <w:r w:rsidR="006D59B0">
        <w:t xml:space="preserve">la całej aglomeracji miejskiej </w:t>
      </w:r>
      <w:r w:rsidR="006D59B0" w:rsidRPr="005D605A">
        <w:t>i</w:t>
      </w:r>
      <w:r w:rsidR="006D59B0">
        <w:t xml:space="preserve"> dokonanie uzgodnień z TAURON</w:t>
      </w:r>
      <w:r>
        <w:t>.</w:t>
      </w:r>
    </w:p>
    <w:p w:rsidR="006D59B0" w:rsidRDefault="006D59B0" w:rsidP="00661317">
      <w:pPr>
        <w:spacing w:line="276" w:lineRule="auto"/>
        <w:jc w:val="both"/>
      </w:pPr>
    </w:p>
    <w:p w:rsidR="006D59B0" w:rsidRPr="00CF17CD" w:rsidRDefault="006D59B0" w:rsidP="00661317">
      <w:pPr>
        <w:spacing w:line="276" w:lineRule="auto"/>
        <w:jc w:val="both"/>
      </w:pPr>
      <w:r w:rsidRPr="00CF17CD">
        <w:t>Do 30 czerwca zakończone zostaną prace związane z uzbrojeniem terenu</w:t>
      </w:r>
      <w:r w:rsidR="00CF17CD" w:rsidRPr="00CF17CD">
        <w:t xml:space="preserve"> Błoń, Parku </w:t>
      </w:r>
      <w:proofErr w:type="spellStart"/>
      <w:r w:rsidR="00CF17CD" w:rsidRPr="00CF17CD">
        <w:t>Jorda</w:t>
      </w:r>
      <w:r w:rsidR="00CF17CD">
        <w:t>na</w:t>
      </w:r>
      <w:proofErr w:type="spellEnd"/>
      <w:r w:rsidR="00CF17CD" w:rsidRPr="00CF17CD">
        <w:t xml:space="preserve"> i terenów przyległych</w:t>
      </w:r>
      <w:r w:rsidRPr="00CF17CD">
        <w:t>, tak by w I połowie lipca można przeprowadzić próby techniczne</w:t>
      </w:r>
      <w:r w:rsidR="00CF17CD">
        <w:t xml:space="preserve"> zainstalowanych urządzeń</w:t>
      </w:r>
      <w:r w:rsidRPr="00CF17CD">
        <w:t>.</w:t>
      </w:r>
      <w:r w:rsidR="009F7874" w:rsidRPr="00CF17CD">
        <w:t xml:space="preserve"> </w:t>
      </w:r>
    </w:p>
    <w:p w:rsidR="009B4E59" w:rsidRDefault="009B4E59" w:rsidP="00661317">
      <w:pPr>
        <w:spacing w:line="276" w:lineRule="auto"/>
        <w:jc w:val="both"/>
      </w:pPr>
    </w:p>
    <w:p w:rsidR="00550ADE" w:rsidRDefault="00195AAC" w:rsidP="00661317">
      <w:pPr>
        <w:pStyle w:val="Nagwek2"/>
        <w:spacing w:line="276" w:lineRule="auto"/>
        <w:jc w:val="both"/>
      </w:pPr>
      <w:bookmarkStart w:id="32" w:name="_Toc447796988"/>
      <w:r>
        <w:t>Zabezpieczenie w wodę</w:t>
      </w:r>
      <w:bookmarkEnd w:id="32"/>
    </w:p>
    <w:p w:rsidR="00550ADE" w:rsidRDefault="00550ADE" w:rsidP="00661317">
      <w:pPr>
        <w:spacing w:line="276" w:lineRule="auto"/>
        <w:jc w:val="both"/>
      </w:pPr>
    </w:p>
    <w:p w:rsidR="004F31C3" w:rsidRPr="004F31C3" w:rsidRDefault="004F31C3" w:rsidP="00661317">
      <w:pPr>
        <w:spacing w:line="276" w:lineRule="auto"/>
        <w:jc w:val="both"/>
      </w:pPr>
      <w:r w:rsidRPr="004F31C3">
        <w:t xml:space="preserve">Bieżące zapewnienie wody pitnej z sieci dla aglomeracji krakowskiej realizuje MPWIK. Uwzględniając spodziewaną większą liczbę osób, na terenie Krakowa </w:t>
      </w:r>
      <w:r w:rsidR="003001DA">
        <w:t>wytypowano</w:t>
      </w:r>
      <w:r w:rsidRPr="004F31C3">
        <w:t xml:space="preserve"> ok. 100 punktów poboru wody</w:t>
      </w:r>
      <w:r w:rsidR="00CE5CBA">
        <w:t xml:space="preserve"> </w:t>
      </w:r>
      <w:r w:rsidR="003001DA">
        <w:t xml:space="preserve">( oparte na hydrantach i zastosowanych nakładkach pozwalających na pobór wody – załącznik nr 6 ) </w:t>
      </w:r>
      <w:r w:rsidR="00CE5CBA" w:rsidRPr="004F31C3">
        <w:t>rozlokowan</w:t>
      </w:r>
      <w:r w:rsidR="00CE5CBA">
        <w:t>ych</w:t>
      </w:r>
      <w:r w:rsidR="00CE5CBA" w:rsidRPr="004F31C3">
        <w:t xml:space="preserve"> w miejscach dużego nasilenia ruchu pielgrzymów</w:t>
      </w:r>
      <w:r w:rsidR="00CE5CBA">
        <w:t>.</w:t>
      </w:r>
      <w:r w:rsidRPr="004F31C3">
        <w:t xml:space="preserve"> </w:t>
      </w:r>
      <w:r w:rsidR="00CE5CBA">
        <w:t>Przewiduje się również uruchomienie</w:t>
      </w:r>
      <w:r w:rsidRPr="00370041">
        <w:t xml:space="preserve"> trz</w:t>
      </w:r>
      <w:r w:rsidR="00CE5CBA">
        <w:t>ech</w:t>
      </w:r>
      <w:r w:rsidRPr="00370041">
        <w:t xml:space="preserve"> </w:t>
      </w:r>
      <w:proofErr w:type="spellStart"/>
      <w:r w:rsidRPr="00370041">
        <w:t>pitnik</w:t>
      </w:r>
      <w:r w:rsidR="00CE5CBA">
        <w:t>ów</w:t>
      </w:r>
      <w:proofErr w:type="spellEnd"/>
      <w:r w:rsidR="00CE5CBA">
        <w:t xml:space="preserve">, które są zlokalizowane w Parku </w:t>
      </w:r>
      <w:proofErr w:type="spellStart"/>
      <w:r w:rsidR="00CE5CBA">
        <w:t>Jordana</w:t>
      </w:r>
      <w:proofErr w:type="spellEnd"/>
      <w:r w:rsidR="00CE5CBA">
        <w:t>, Rynku Głównym oraz na ul. Grodzkiej</w:t>
      </w:r>
      <w:r w:rsidRPr="00370041">
        <w:t>.</w:t>
      </w:r>
      <w:r w:rsidRPr="004F31C3">
        <w:t xml:space="preserve"> Ponadto dostępnych będzie 10 studni z wodą o jakości warunkowo dopuszczonej do spożycia.</w:t>
      </w:r>
      <w:r w:rsidR="00CE5CBA">
        <w:t xml:space="preserve"> Niezależnie przewiduje się uruchomienie w sytuacji wystąpienia wysokich temperatur powietrza dodatkowych kurtyn wodnych, które umieszczone będą na Rynku Głównym, Placu Jana Nowaka Jeziorańskiego </w:t>
      </w:r>
    </w:p>
    <w:p w:rsidR="004F31C3" w:rsidRPr="004F31C3" w:rsidRDefault="004F31C3" w:rsidP="00661317">
      <w:pPr>
        <w:spacing w:line="276" w:lineRule="auto"/>
        <w:jc w:val="both"/>
      </w:pPr>
      <w:r w:rsidRPr="004F31C3">
        <w:t xml:space="preserve">W październiku 2015 roku MPWIK zrealizowało inwestycję doprowadzenia wody do granic Gminy i Miasta Wieliczka tj. ulicy </w:t>
      </w:r>
      <w:proofErr w:type="spellStart"/>
      <w:r w:rsidRPr="004F31C3">
        <w:t>Śliwiaka</w:t>
      </w:r>
      <w:proofErr w:type="spellEnd"/>
      <w:r w:rsidRPr="004F31C3">
        <w:t xml:space="preserve"> w Krakowie, zabezpieczające zasilanie w wodę </w:t>
      </w:r>
      <w:r w:rsidR="00CE5CBA">
        <w:t xml:space="preserve">terenu głównych uroczystości Campusu </w:t>
      </w:r>
      <w:proofErr w:type="spellStart"/>
      <w:r w:rsidR="00CE5CBA">
        <w:t>Misericordiae</w:t>
      </w:r>
      <w:proofErr w:type="spellEnd"/>
      <w:r w:rsidRPr="004F31C3">
        <w:t>.</w:t>
      </w:r>
    </w:p>
    <w:p w:rsidR="004F31C3" w:rsidRPr="004F31C3" w:rsidRDefault="004F31C3" w:rsidP="00661317">
      <w:pPr>
        <w:spacing w:line="276" w:lineRule="auto"/>
        <w:jc w:val="both"/>
      </w:pPr>
    </w:p>
    <w:p w:rsidR="004F31C3" w:rsidRPr="004F31C3" w:rsidRDefault="004F31C3" w:rsidP="00661317">
      <w:pPr>
        <w:spacing w:line="276" w:lineRule="auto"/>
        <w:jc w:val="both"/>
      </w:pPr>
      <w:r w:rsidRPr="004F31C3">
        <w:t>Dodatkowo zaprojektowano i aktualnie realizowany</w:t>
      </w:r>
      <w:r>
        <w:t xml:space="preserve"> </w:t>
      </w:r>
      <w:r w:rsidRPr="004F31C3">
        <w:t>jest odcinek sieci wodociągowej wzdłuż drogi technicznej przy S7,</w:t>
      </w:r>
      <w:r w:rsidR="000C38B9">
        <w:t xml:space="preserve"> w części</w:t>
      </w:r>
      <w:r w:rsidRPr="004F31C3">
        <w:t xml:space="preserve"> krakowsk</w:t>
      </w:r>
      <w:r w:rsidR="000C38B9">
        <w:t>iej</w:t>
      </w:r>
      <w:r w:rsidRPr="004F31C3">
        <w:t xml:space="preserve"> obszaru Brzegów. Jest to odcinek sieci wodociągowej o średnicy 150 mm o długości 1109 m biegnący wzdłuż istniejącej drogi ekspresowej S7 na odcinku pomiędzy rzekami </w:t>
      </w:r>
      <w:proofErr w:type="spellStart"/>
      <w:r w:rsidRPr="004F31C3">
        <w:t>Serafą</w:t>
      </w:r>
      <w:proofErr w:type="spellEnd"/>
      <w:r w:rsidRPr="004F31C3">
        <w:t xml:space="preserve"> i Drwiną</w:t>
      </w:r>
      <w:r w:rsidR="003001DA">
        <w:t>. Planowany termin zrealizowania przedsięwzięcia ustalono na 2 maja br.</w:t>
      </w:r>
    </w:p>
    <w:p w:rsidR="00DA1B0C" w:rsidRDefault="00DA1B0C" w:rsidP="00661317">
      <w:pPr>
        <w:spacing w:line="276" w:lineRule="auto"/>
        <w:jc w:val="both"/>
      </w:pPr>
    </w:p>
    <w:p w:rsidR="00C154C2" w:rsidRPr="00370041" w:rsidRDefault="00C154C2" w:rsidP="00661317">
      <w:pPr>
        <w:spacing w:line="276" w:lineRule="auto"/>
        <w:jc w:val="both"/>
      </w:pPr>
      <w:r w:rsidRPr="00370041">
        <w:t xml:space="preserve">Dokonano przeglądu </w:t>
      </w:r>
      <w:r w:rsidR="00CF60C4" w:rsidRPr="00370041">
        <w:t xml:space="preserve">wytypowanych </w:t>
      </w:r>
      <w:r w:rsidRPr="00370041">
        <w:t>lokalizacji pól gastronomicznych pod kątem możliwości dostawy wody i odbioru ścieków. Na bieżąco wydawane są również warunki techniczne dla prywatnych inwestorów przygotowujących infrastrukturę na ŚDM.</w:t>
      </w:r>
    </w:p>
    <w:p w:rsidR="00C154C2" w:rsidRPr="00370041" w:rsidRDefault="00C154C2" w:rsidP="00661317">
      <w:pPr>
        <w:spacing w:line="276" w:lineRule="auto"/>
        <w:jc w:val="both"/>
      </w:pPr>
    </w:p>
    <w:p w:rsidR="00C154C2" w:rsidRDefault="00C154C2" w:rsidP="00661317">
      <w:pPr>
        <w:spacing w:line="276" w:lineRule="auto"/>
        <w:jc w:val="both"/>
      </w:pPr>
      <w:r w:rsidRPr="00370041">
        <w:t>MPWIK w porozumieniu z Państwowym Powiatowym Inspektorem Sanitarnym opracował niezbędne procedury w zakresie nadzoru nad jakością wody.</w:t>
      </w:r>
    </w:p>
    <w:p w:rsidR="00195AAC" w:rsidRDefault="00195AAC" w:rsidP="00661317">
      <w:pPr>
        <w:spacing w:line="276" w:lineRule="auto"/>
        <w:jc w:val="both"/>
      </w:pPr>
    </w:p>
    <w:p w:rsidR="00160B28" w:rsidRDefault="00160B28" w:rsidP="00661317">
      <w:pPr>
        <w:spacing w:line="276" w:lineRule="auto"/>
        <w:jc w:val="both"/>
      </w:pPr>
    </w:p>
    <w:p w:rsidR="004A0511" w:rsidRDefault="004A0511" w:rsidP="00661317">
      <w:pPr>
        <w:pStyle w:val="Nagwek1"/>
        <w:spacing w:line="276" w:lineRule="auto"/>
      </w:pPr>
      <w:bookmarkStart w:id="33" w:name="_Toc447796989"/>
      <w:r>
        <w:t>ZABEZPIECZENIE MEDYCZNE W TYM POMOC PRZEDMEDYCZNA</w:t>
      </w:r>
      <w:bookmarkEnd w:id="33"/>
    </w:p>
    <w:p w:rsidR="00F8580B" w:rsidRDefault="00F8580B" w:rsidP="00661317">
      <w:pPr>
        <w:spacing w:line="276" w:lineRule="auto"/>
        <w:ind w:left="720"/>
      </w:pPr>
    </w:p>
    <w:p w:rsidR="00F8580B" w:rsidRPr="009F5313" w:rsidRDefault="00F8580B" w:rsidP="00661317">
      <w:pPr>
        <w:spacing w:line="276" w:lineRule="auto"/>
        <w:jc w:val="both"/>
      </w:pPr>
      <w:r w:rsidRPr="009F5313">
        <w:t>Zadania w zakresie zabezpieczenia medycznego Światowych Dni Młodzieży, wykonuje Wojewoda Małopolski. W ramach tego zabezpieczenia zostanie przygotowany plan zabezpieczenia medycznego realizowanego w okresie od 25 lipca do 2 sierpnia 2016 roku.</w:t>
      </w:r>
    </w:p>
    <w:p w:rsidR="00F8580B" w:rsidRPr="009F5313" w:rsidRDefault="00F8580B" w:rsidP="00661317">
      <w:pPr>
        <w:spacing w:line="276" w:lineRule="auto"/>
        <w:ind w:left="720"/>
        <w:jc w:val="both"/>
      </w:pPr>
    </w:p>
    <w:p w:rsidR="00F8580B" w:rsidRPr="009F5313" w:rsidRDefault="00F8580B" w:rsidP="00661317">
      <w:pPr>
        <w:spacing w:line="276" w:lineRule="auto"/>
        <w:jc w:val="both"/>
      </w:pPr>
      <w:r w:rsidRPr="009F5313">
        <w:t>Zabezpieczenie medyczne i działanie systemu ochrony zdrowia podczas trwania Światowych Dni Młodzieży w dniach 26 lipca – 1 sierpnia nie narusza i nie ingeruje w bieżącą działalność placówek systemu ochrony zdrowia w Krakowie. W celu upewnienia się czy planowane świadczenie medyczne zostanie zrealizowane w ustalonym terminie należy kontaktować się bezpośrednio ze świadczeniodawcą.</w:t>
      </w:r>
    </w:p>
    <w:p w:rsidR="00F8580B" w:rsidRPr="009F5313" w:rsidRDefault="00F8580B" w:rsidP="00661317">
      <w:pPr>
        <w:spacing w:line="276" w:lineRule="auto"/>
        <w:jc w:val="both"/>
      </w:pPr>
    </w:p>
    <w:p w:rsidR="00F8580B" w:rsidRPr="009F5313" w:rsidRDefault="00F8580B" w:rsidP="00661317">
      <w:pPr>
        <w:spacing w:line="276" w:lineRule="auto"/>
        <w:jc w:val="both"/>
      </w:pPr>
      <w:r w:rsidRPr="009F5313">
        <w:t>W zakresie badań i zabiegów w stanach nagłych – świadczenia zdrowotne będą realizowane na ogólnych zasadach.</w:t>
      </w:r>
    </w:p>
    <w:p w:rsidR="00BF5658" w:rsidRPr="009F5313" w:rsidRDefault="00BF5658" w:rsidP="00661317">
      <w:pPr>
        <w:spacing w:line="276" w:lineRule="auto"/>
        <w:jc w:val="both"/>
      </w:pPr>
    </w:p>
    <w:p w:rsidR="00F8580B" w:rsidRPr="009F5313" w:rsidRDefault="00F8580B" w:rsidP="00661317">
      <w:pPr>
        <w:spacing w:line="276" w:lineRule="auto"/>
        <w:jc w:val="both"/>
      </w:pPr>
      <w:r w:rsidRPr="009F5313">
        <w:t>Zasadnicza część przybywających do Krakowa w związku z obchodami Światowych Dni Młodzieży uprawniona jest do korzystania ze świadczeń opieki zdrowotnej na ogólnych zasadach (obywatele polscy, obywatele państw należących do Unii Europejskiej uprawnieni na podstawie przepisów międzynarodowych, uprawnieni na podstawie ustawy o Państwowym Ratownictwie Medycznym). Przypomnieć należy, że w Rzeczypospolitej Polskiej, co do zasady nie ma rejonizacji dla świadczeń opieki zdrowotnej.</w:t>
      </w:r>
    </w:p>
    <w:p w:rsidR="00F8580B" w:rsidRPr="009F5313" w:rsidRDefault="00F8580B" w:rsidP="00661317">
      <w:pPr>
        <w:spacing w:line="276" w:lineRule="auto"/>
        <w:jc w:val="both"/>
      </w:pPr>
    </w:p>
    <w:p w:rsidR="00F8580B" w:rsidRPr="009F5313" w:rsidRDefault="00F8580B" w:rsidP="00661317">
      <w:pPr>
        <w:spacing w:line="276" w:lineRule="auto"/>
        <w:jc w:val="both"/>
      </w:pPr>
      <w:r w:rsidRPr="009F5313">
        <w:t xml:space="preserve">W ramach planu zabezpieczenia Światowych Dni Młodzieży </w:t>
      </w:r>
      <w:r w:rsidR="002310CF" w:rsidRPr="009F5313">
        <w:t>ujęte będą placówki szpitalne i </w:t>
      </w:r>
      <w:r w:rsidRPr="009F5313">
        <w:t>podstawowej opieki zdrowotnej, przygotowane do udzielenia zwiększonej liczby świadczeń, w których udzielane będą świadczenia finansowane ze środków publicznych.</w:t>
      </w:r>
    </w:p>
    <w:p w:rsidR="00F8580B" w:rsidRPr="009F5313" w:rsidRDefault="00F8580B" w:rsidP="00661317">
      <w:pPr>
        <w:spacing w:line="276" w:lineRule="auto"/>
        <w:jc w:val="both"/>
      </w:pPr>
    </w:p>
    <w:p w:rsidR="00F8580B" w:rsidRPr="009F5313" w:rsidRDefault="00F8580B" w:rsidP="00661317">
      <w:pPr>
        <w:spacing w:line="276" w:lineRule="auto"/>
        <w:jc w:val="both"/>
      </w:pPr>
      <w:r w:rsidRPr="009F5313">
        <w:t>Urząd Miasta Krakowa w porozumieniu z Narodowym Funduszem Zdrowia zapewni aktualne informacje o działających przychodniach i szpitalach – w szczególności w dniach 29 – 30.07 br. (tj. sobota i niedziela).</w:t>
      </w:r>
    </w:p>
    <w:p w:rsidR="00F8580B" w:rsidRPr="009F5313" w:rsidRDefault="00F8580B" w:rsidP="00661317">
      <w:pPr>
        <w:spacing w:line="276" w:lineRule="auto"/>
        <w:jc w:val="both"/>
      </w:pPr>
    </w:p>
    <w:p w:rsidR="00F8580B" w:rsidRPr="009F5313" w:rsidRDefault="00F8580B" w:rsidP="00661317">
      <w:pPr>
        <w:spacing w:line="276" w:lineRule="auto"/>
        <w:jc w:val="both"/>
      </w:pPr>
      <w:r w:rsidRPr="009F5313">
        <w:t xml:space="preserve">W czasie obchodów Światowych Dni Młodzieży działać będą </w:t>
      </w:r>
      <w:r w:rsidR="00C53485">
        <w:t>3</w:t>
      </w:r>
      <w:r w:rsidRPr="009F5313">
        <w:t xml:space="preserve"> infolinie udzielające informacji związanych z opieką medyczną:</w:t>
      </w:r>
    </w:p>
    <w:p w:rsidR="00F8580B" w:rsidRPr="009F5313" w:rsidRDefault="00F8580B" w:rsidP="00661317">
      <w:pPr>
        <w:spacing w:line="276" w:lineRule="auto"/>
        <w:jc w:val="both"/>
      </w:pPr>
    </w:p>
    <w:p w:rsidR="00F8580B" w:rsidRPr="009F5313" w:rsidRDefault="00F8580B" w:rsidP="00661317">
      <w:pPr>
        <w:pStyle w:val="Akapitzlist"/>
        <w:numPr>
          <w:ilvl w:val="0"/>
          <w:numId w:val="27"/>
        </w:numPr>
        <w:spacing w:line="276" w:lineRule="auto"/>
        <w:jc w:val="both"/>
      </w:pPr>
      <w:r w:rsidRPr="009F5313">
        <w:t>Całodobowy Telefon Informacji Medycznej – infolinia miejska (CTIM). Telefon działający 24 godziny na dobę. z obsługą w językach: polskim, angielskim, niemieckim, francuskim, włoskim, hiszpańskim i rosyjskim w okresie od 25 lipca do 2 sierpnia. Infolinia będzie udzielała informacji o zabezpieczeniu medycznym dla uczestników ŚDM na podstawie danych przekazanych przez Wojewodę Małopolskiego i Krakowskie Pogotowie Ratunkowe, w tym o polowych namiotach szpitalnych, pieszych i zmotoryzowanych patrolach medycznych, organizacji opieki zdrowotnej na czas Światowych Dni Młodzieży. Informacja dla mieszkańców Krakowa jak i ludności przebywającej na terenie Miasta będzie udzielana w dotychczasowym zakresie tj. czas oczekiwania na świadczenia medyczne, czas pracy aptek, nocna i świąteczna pomoc medyczna, szpitalne oddziały ratunkowe, ambulatoryjna opieka specjalistyczna, podstawowa opieka zdrowotna, programy polityki zdrowotnej finansowane przez Miasto i NFZ,</w:t>
      </w:r>
    </w:p>
    <w:p w:rsidR="00F8580B" w:rsidRDefault="00F8580B" w:rsidP="00661317">
      <w:pPr>
        <w:pStyle w:val="Akapitzlist"/>
        <w:numPr>
          <w:ilvl w:val="0"/>
          <w:numId w:val="27"/>
        </w:numPr>
        <w:spacing w:line="276" w:lineRule="auto"/>
        <w:jc w:val="both"/>
      </w:pPr>
      <w:r w:rsidRPr="009F5313">
        <w:t>Infolinia PZU – będzie obsługiwała zgłoszenia uczestników ubezpieczonych tj. zarejestrowanych, w zakresie konieczności skorzystania ze świadczeń medycznych w ramach ubezpieczenia. Po podaniu numeru ubezpieczenia (polisy) obsługa infolinii wskaże miejsce udzielenia świadczenia. Informacje będą udzielane w językach angielskim, niemieckim, fran</w:t>
      </w:r>
      <w:r w:rsidR="002310CF" w:rsidRPr="009F5313">
        <w:t xml:space="preserve">cuskim, włoskim, hiszpańskim i </w:t>
      </w:r>
      <w:r w:rsidRPr="009F5313">
        <w:t>polskim,</w:t>
      </w:r>
    </w:p>
    <w:p w:rsidR="00C53485" w:rsidRPr="009F5313" w:rsidRDefault="00C53485" w:rsidP="00661317">
      <w:pPr>
        <w:pStyle w:val="Akapitzlist"/>
        <w:numPr>
          <w:ilvl w:val="0"/>
          <w:numId w:val="27"/>
        </w:numPr>
        <w:spacing w:line="276" w:lineRule="auto"/>
        <w:jc w:val="both"/>
      </w:pPr>
      <w:r>
        <w:t>Ogólna całodobowa infolinia zorganizowana zostanie przez KO ŚDM w obiektach UMK do obsługi pielgrzymów i mieszkańców.</w:t>
      </w:r>
    </w:p>
    <w:p w:rsidR="00F8580B" w:rsidRPr="009F5313" w:rsidRDefault="00F8580B" w:rsidP="00661317">
      <w:pPr>
        <w:pStyle w:val="Akapitzlist"/>
        <w:spacing w:line="276" w:lineRule="auto"/>
        <w:jc w:val="both"/>
      </w:pPr>
    </w:p>
    <w:p w:rsidR="00F8580B" w:rsidRPr="009F5313" w:rsidRDefault="00F8580B" w:rsidP="00661317">
      <w:pPr>
        <w:spacing w:line="276" w:lineRule="auto"/>
        <w:jc w:val="both"/>
      </w:pPr>
    </w:p>
    <w:p w:rsidR="00F8580B" w:rsidRPr="00F8580B" w:rsidRDefault="00F8580B" w:rsidP="00E64E13">
      <w:pPr>
        <w:spacing w:line="276" w:lineRule="auto"/>
        <w:jc w:val="both"/>
      </w:pPr>
      <w:r w:rsidRPr="009F5313">
        <w:t>Biuro ds. Ochrony Zdrowia Urzędu Miasta Krakowa przeprowadza analizę możliwości zmiany godzin pracy aptek ogólnodostępnych w okresie Światowych Dni Młodzieży. W powyższej sprawie wystąpił również Małopolski Wojewódzki Inspektor Farmaceutyczny w Krakowie. Po dokonaniu analizy zostanie przygotowany projekt zmiany uchwały</w:t>
      </w:r>
      <w:r w:rsidR="00C53485">
        <w:t xml:space="preserve"> Rady Miasta Krakowa </w:t>
      </w:r>
      <w:r w:rsidRPr="009F5313">
        <w:rPr>
          <w:bCs/>
        </w:rPr>
        <w:t>w sprawie ustalenia rozkładu godzin pracy krakowskich aptek ogólnodostępnych w 2016 roku.</w:t>
      </w:r>
    </w:p>
    <w:p w:rsidR="00BB4720" w:rsidRDefault="00BB4720">
      <w:r>
        <w:br w:type="page"/>
      </w:r>
    </w:p>
    <w:p w:rsidR="00060518" w:rsidRDefault="00060518" w:rsidP="00661317">
      <w:pPr>
        <w:pStyle w:val="Nagwek1"/>
        <w:spacing w:line="276" w:lineRule="auto"/>
        <w:jc w:val="both"/>
      </w:pPr>
      <w:bookmarkStart w:id="34" w:name="_Toc447796990"/>
      <w:r>
        <w:t>BEZPIECZEŃSTWO</w:t>
      </w:r>
      <w:bookmarkEnd w:id="34"/>
    </w:p>
    <w:p w:rsidR="00060518" w:rsidRDefault="00060518" w:rsidP="00661317">
      <w:pPr>
        <w:spacing w:line="276" w:lineRule="auto"/>
        <w:jc w:val="both"/>
      </w:pPr>
    </w:p>
    <w:p w:rsidR="009079A5" w:rsidRDefault="009079A5" w:rsidP="00661317">
      <w:pPr>
        <w:pStyle w:val="Nagwek2"/>
        <w:spacing w:line="276" w:lineRule="auto"/>
        <w:jc w:val="both"/>
      </w:pPr>
      <w:bookmarkStart w:id="35" w:name="_Toc447796991"/>
      <w:r>
        <w:t>Koordynacja służb inspekcji i straży</w:t>
      </w:r>
      <w:bookmarkEnd w:id="35"/>
      <w:r>
        <w:t xml:space="preserve"> </w:t>
      </w:r>
    </w:p>
    <w:p w:rsidR="009079A5" w:rsidRDefault="009079A5" w:rsidP="00661317">
      <w:pPr>
        <w:spacing w:line="276" w:lineRule="auto"/>
        <w:jc w:val="both"/>
      </w:pPr>
    </w:p>
    <w:p w:rsidR="005D3AF4" w:rsidRPr="005D3AF4" w:rsidRDefault="005D3AF4" w:rsidP="00661317">
      <w:pPr>
        <w:spacing w:line="276" w:lineRule="auto"/>
        <w:jc w:val="both"/>
      </w:pPr>
      <w:r>
        <w:tab/>
      </w:r>
      <w:r w:rsidRPr="005D3AF4">
        <w:t xml:space="preserve">Ze względu na zakres zagadnień organizacyjnych mających wpływ na bezpieczeństwo struktura zarządzania w tym obszarze jest wielostopniowa i odpowiada zasadom przyjętym w ustawie o zarządzaniu kryzysowym. Poszczególne służby, </w:t>
      </w:r>
      <w:r w:rsidR="00912676">
        <w:t>inspekcje i straże działające w </w:t>
      </w:r>
      <w:r w:rsidRPr="005D3AF4">
        <w:t>układach hierarchicznych, koordynowane są na szczeblu krajowym (Rządowe Centrum Bezpieczeństwa), wojewódzkim (Wojewoda, Wojewódzki Zespół Zarządzania Kryzysowego), powiatowym (powiatowe zespoły zarządzania kryzysowego). Szczegółowe kompetencje decyzyjne i zakresy odpowiedzialności wynikają z uzgadnianych procedur reago</w:t>
      </w:r>
      <w:r w:rsidR="00912676">
        <w:t>wania. W </w:t>
      </w:r>
      <w:r w:rsidR="00447413">
        <w:t>związku z organizacją Ś</w:t>
      </w:r>
      <w:r w:rsidRPr="005D3AF4">
        <w:t xml:space="preserve">DM wypracowywane są dodatkowe procedury wynikające ze zidentyfikowanych zagrożeń. </w:t>
      </w:r>
      <w:r w:rsidR="00121C9E">
        <w:t xml:space="preserve">Do tego celu wykorzystywana jest również nadesłana z Rządowego Centrum Bezpieczeństwa w formie zaleceń do realizacji Siatka Bezpieczeństwa dla Szczytu Organizacji Traktatu Północnoatlantyckiego ( szczyt NATO ), oraz 31 Światowych </w:t>
      </w:r>
      <w:r w:rsidR="00121C9E" w:rsidRPr="009F5313">
        <w:t xml:space="preserve">Dni Młodzieży ( SDM ) w Rzeczypospolitej Polskiej w 2016 </w:t>
      </w:r>
      <w:proofErr w:type="spellStart"/>
      <w:r w:rsidR="00121C9E" w:rsidRPr="009F5313">
        <w:t>r</w:t>
      </w:r>
      <w:proofErr w:type="spellEnd"/>
      <w:r w:rsidR="009F5313" w:rsidRPr="009F5313">
        <w:t xml:space="preserve">  (zagrożenia</w:t>
      </w:r>
      <w:r w:rsidR="00575B96" w:rsidRPr="009F5313">
        <w:t xml:space="preserve"> mogące spowodować wystąpienie sytuacji kryzysowej zaangażowane organy i główne zadania w fazie reagowania</w:t>
      </w:r>
      <w:r w:rsidR="009F5313" w:rsidRPr="009F5313">
        <w:t>),</w:t>
      </w:r>
      <w:r w:rsidR="00575B96" w:rsidRPr="009F5313">
        <w:t xml:space="preserve"> oraz Wskazówki do przygotowania Aneksu Funkcjonalnego „</w:t>
      </w:r>
      <w:proofErr w:type="spellStart"/>
      <w:r w:rsidR="00575B96" w:rsidRPr="009F5313">
        <w:t>zabezpiecznie</w:t>
      </w:r>
      <w:proofErr w:type="spellEnd"/>
      <w:r w:rsidR="00575B96" w:rsidRPr="009F5313">
        <w:t xml:space="preserve"> szczytu organizacji Traktatu Północnoatlantyckiego ( Szczyt </w:t>
      </w:r>
      <w:proofErr w:type="spellStart"/>
      <w:r w:rsidR="00575B96" w:rsidRPr="009F5313">
        <w:t>Nato</w:t>
      </w:r>
      <w:proofErr w:type="spellEnd"/>
      <w:r w:rsidR="00575B96" w:rsidRPr="009F5313">
        <w:t xml:space="preserve">) oraz 31 Światowych Dni Młodzieży ( SDM ) w Rzeczypospolitej Polskiej w 2016 </w:t>
      </w:r>
      <w:proofErr w:type="spellStart"/>
      <w:r w:rsidR="00575B96" w:rsidRPr="009F5313">
        <w:t>r</w:t>
      </w:r>
      <w:proofErr w:type="spellEnd"/>
      <w:r w:rsidR="009F5313" w:rsidRPr="009F5313">
        <w:t>”</w:t>
      </w:r>
      <w:r w:rsidR="00575B96" w:rsidRPr="009F5313">
        <w:t xml:space="preserve"> do planu zarządzania kryzysowego.</w:t>
      </w:r>
    </w:p>
    <w:p w:rsidR="005D3AF4" w:rsidRDefault="005D3AF4" w:rsidP="00661317">
      <w:pPr>
        <w:spacing w:line="276" w:lineRule="auto"/>
        <w:jc w:val="both"/>
      </w:pPr>
    </w:p>
    <w:p w:rsidR="00060518" w:rsidRDefault="00060518" w:rsidP="00661317">
      <w:pPr>
        <w:pStyle w:val="Akapitzlist"/>
        <w:spacing w:line="276" w:lineRule="auto"/>
        <w:ind w:left="0" w:firstLine="709"/>
        <w:jc w:val="both"/>
      </w:pPr>
      <w:r>
        <w:t>W Wydziale Bezpieczeństwa i Zarządzania Kryzysowego UMK opracowana została koncepcja zorganizowania Miejskiego Zespołu Koordynacyjnego i Miejskiego Sztabu Operacyjnego na okres ŚDM. Ich siedzibą będzie JRG 7 przy ulicy Rozrywki</w:t>
      </w:r>
      <w:r w:rsidR="00804727">
        <w:t>, gdzie równolegle usytuowane jest Centrum Zarządzania Kryzysowego Miasta Krakowa</w:t>
      </w:r>
      <w:r>
        <w:t>. Pomieszczenia JRG 7</w:t>
      </w:r>
      <w:r w:rsidR="00804727">
        <w:t xml:space="preserve"> zostaną dostosowane do potrzeb w terminie do 30 czerwca br.</w:t>
      </w:r>
    </w:p>
    <w:p w:rsidR="00447413" w:rsidRDefault="00447413" w:rsidP="00661317">
      <w:pPr>
        <w:pStyle w:val="Akapitzlist"/>
        <w:spacing w:line="276" w:lineRule="auto"/>
        <w:ind w:left="0" w:firstLine="709"/>
        <w:jc w:val="both"/>
      </w:pPr>
    </w:p>
    <w:p w:rsidR="00447413" w:rsidRDefault="00447413" w:rsidP="00661317">
      <w:pPr>
        <w:pStyle w:val="Akapitzlist"/>
        <w:spacing w:line="276" w:lineRule="auto"/>
        <w:ind w:left="0" w:firstLine="709"/>
        <w:jc w:val="both"/>
      </w:pPr>
      <w:r>
        <w:t xml:space="preserve">Równolegle funkcjonować będzie Centrum Zarządzania Kryzysowego UMIG Wieliczka, Powiatu Wielickiego i Powiatu Krakowskiego, z którymi na bieżąco będzie prowadzone współdziałanie. </w:t>
      </w:r>
    </w:p>
    <w:p w:rsidR="00060518" w:rsidRDefault="00060518" w:rsidP="00661317">
      <w:pPr>
        <w:pStyle w:val="Akapitzlist"/>
        <w:spacing w:line="276" w:lineRule="auto"/>
        <w:ind w:left="0"/>
        <w:jc w:val="both"/>
      </w:pPr>
    </w:p>
    <w:p w:rsidR="009079A5" w:rsidRDefault="009079A5" w:rsidP="00661317">
      <w:pPr>
        <w:pStyle w:val="Nagwek2"/>
        <w:spacing w:line="276" w:lineRule="auto"/>
        <w:jc w:val="both"/>
      </w:pPr>
      <w:bookmarkStart w:id="36" w:name="_Toc447796992"/>
      <w:r>
        <w:t>Monitoring wizyjny</w:t>
      </w:r>
      <w:bookmarkEnd w:id="36"/>
    </w:p>
    <w:p w:rsidR="00E63F5F" w:rsidRDefault="00E63F5F" w:rsidP="00661317">
      <w:pPr>
        <w:pStyle w:val="Akapitzlist"/>
        <w:spacing w:line="276" w:lineRule="auto"/>
        <w:ind w:left="0" w:firstLine="709"/>
        <w:jc w:val="both"/>
      </w:pPr>
    </w:p>
    <w:p w:rsidR="00060518" w:rsidRDefault="00060518" w:rsidP="00661317">
      <w:pPr>
        <w:spacing w:line="276" w:lineRule="auto"/>
        <w:jc w:val="both"/>
      </w:pPr>
      <w:r>
        <w:t>Przygotowano i przyjęto do realizacji koncepcję</w:t>
      </w:r>
      <w:r w:rsidR="00247CF5">
        <w:t xml:space="preserve"> i projekt techniczny</w:t>
      </w:r>
      <w:r>
        <w:t xml:space="preserve"> rozbudowy istniejącego systemu monitoringu wizyjnego. </w:t>
      </w:r>
      <w:r w:rsidR="00247CF5">
        <w:t xml:space="preserve">Obecnie </w:t>
      </w:r>
      <w:r w:rsidR="00010892">
        <w:t>trwa postępowanie przetargowe</w:t>
      </w:r>
      <w:r w:rsidR="009952FB">
        <w:t>, a zawarcie umowy z wykonawcą nastąpi do końca kwietnia br.</w:t>
      </w:r>
      <w:r w:rsidR="00247CF5">
        <w:t xml:space="preserve"> Planowane zakończenie realizacji zadania 30 czerwca br.</w:t>
      </w:r>
    </w:p>
    <w:p w:rsidR="00160B28" w:rsidRDefault="00160B28" w:rsidP="00661317">
      <w:pPr>
        <w:pStyle w:val="Akapitzlist"/>
        <w:spacing w:line="276" w:lineRule="auto"/>
        <w:ind w:left="0" w:firstLine="709"/>
        <w:jc w:val="both"/>
      </w:pPr>
    </w:p>
    <w:p w:rsidR="00447413" w:rsidRPr="00B72566" w:rsidRDefault="00447413" w:rsidP="00661317">
      <w:pPr>
        <w:pStyle w:val="Akapitzlist"/>
        <w:spacing w:line="276" w:lineRule="auto"/>
        <w:ind w:left="0" w:firstLine="709"/>
        <w:jc w:val="both"/>
      </w:pPr>
      <w:r w:rsidRPr="00B72566">
        <w:t xml:space="preserve">Zgodnie z przyjętą koncepcją bezpośrednio przed ŚDM do użytku zostanie oddany podsystem monitoringu przewidujący nadzór wizyjny nad głównymi ciągami </w:t>
      </w:r>
      <w:r w:rsidR="0018405A" w:rsidRPr="00B72566">
        <w:t>komunikacji</w:t>
      </w:r>
      <w:r w:rsidR="0018405A">
        <w:t xml:space="preserve"> pieszej i</w:t>
      </w:r>
      <w:r w:rsidRPr="00B72566">
        <w:t xml:space="preserve"> kołowej, oraz w pobliżu miejsc głównych uroczystości.</w:t>
      </w:r>
    </w:p>
    <w:p w:rsidR="00447413" w:rsidRPr="00B72566" w:rsidRDefault="00447413" w:rsidP="00661317">
      <w:pPr>
        <w:pStyle w:val="Akapitzlist"/>
        <w:spacing w:line="276" w:lineRule="auto"/>
        <w:ind w:left="0" w:firstLine="709"/>
        <w:jc w:val="both"/>
      </w:pPr>
    </w:p>
    <w:p w:rsidR="00447413" w:rsidRPr="00B72566" w:rsidRDefault="00447413" w:rsidP="00661317">
      <w:pPr>
        <w:pStyle w:val="Akapitzlist"/>
        <w:spacing w:line="276" w:lineRule="auto"/>
        <w:ind w:left="0" w:firstLine="709"/>
        <w:jc w:val="both"/>
      </w:pPr>
      <w:r w:rsidRPr="00B72566">
        <w:t xml:space="preserve">Po zakończeniu ŚDM urządzenia te zostaną włączone w system miejskiego monitoringu wizyjnego. </w:t>
      </w:r>
      <w:r w:rsidR="00B72566" w:rsidRPr="00B72566">
        <w:t>Ogółem w trakcie ŚDM w ramach systemu monitoringu wizyjnego użytkowanych będzie około 242 kamery oraz około 3000 w środkach transportu publicznego.</w:t>
      </w:r>
    </w:p>
    <w:p w:rsidR="000B40AD" w:rsidRDefault="000B40AD" w:rsidP="00661317">
      <w:pPr>
        <w:pStyle w:val="Akapitzlist"/>
        <w:spacing w:line="276" w:lineRule="auto"/>
        <w:ind w:left="0"/>
        <w:jc w:val="both"/>
      </w:pPr>
    </w:p>
    <w:p w:rsidR="009079A5" w:rsidRDefault="009079A5" w:rsidP="00661317">
      <w:pPr>
        <w:pStyle w:val="Nagwek2"/>
        <w:spacing w:line="276" w:lineRule="auto"/>
        <w:jc w:val="both"/>
      </w:pPr>
      <w:bookmarkStart w:id="37" w:name="_Toc447796993"/>
      <w:r>
        <w:t>System łączności</w:t>
      </w:r>
      <w:bookmarkEnd w:id="37"/>
    </w:p>
    <w:p w:rsidR="009079A5" w:rsidRDefault="009079A5" w:rsidP="00661317">
      <w:pPr>
        <w:pStyle w:val="Akapitzlist"/>
        <w:spacing w:line="276" w:lineRule="auto"/>
        <w:ind w:left="0"/>
        <w:jc w:val="both"/>
      </w:pPr>
    </w:p>
    <w:p w:rsidR="00447413" w:rsidRPr="00B72566" w:rsidRDefault="00447413" w:rsidP="00661317">
      <w:pPr>
        <w:spacing w:line="276" w:lineRule="auto"/>
        <w:jc w:val="both"/>
      </w:pPr>
      <w:r w:rsidRPr="00B72566">
        <w:t xml:space="preserve">Prawidłowo działający system łączności jest niezbędnym warunkiem dla zapewnienia bezpiecznego przebiegu ŚDM. Dotyczy to zarówno systemów łączności wykorzystywanych przez mieszkańców Miasta i uczestników ŚDM jak i łączności wykorzystywanych przez służby, inspekcje i straże. </w:t>
      </w:r>
    </w:p>
    <w:p w:rsidR="00447413" w:rsidRPr="00B72566" w:rsidRDefault="00447413" w:rsidP="00661317">
      <w:pPr>
        <w:pStyle w:val="Akapitzlist"/>
        <w:spacing w:line="276" w:lineRule="auto"/>
        <w:ind w:left="0"/>
        <w:jc w:val="both"/>
      </w:pPr>
    </w:p>
    <w:p w:rsidR="00447413" w:rsidRPr="00B72566" w:rsidRDefault="00447413" w:rsidP="00661317">
      <w:pPr>
        <w:spacing w:line="276" w:lineRule="auto"/>
        <w:jc w:val="both"/>
      </w:pPr>
      <w:r w:rsidRPr="00B72566">
        <w:t xml:space="preserve">Zarówno w ocenie organów państwowych właściwych w sprawach łączności bezprzewodowej (Urząd </w:t>
      </w:r>
      <w:r w:rsidR="00B72566" w:rsidRPr="00B72566">
        <w:t>Komunikacji Elektronicznej</w:t>
      </w:r>
      <w:r w:rsidRPr="00B72566">
        <w:t>, Minister Administracji i Cyfryzacji</w:t>
      </w:r>
      <w:r w:rsidR="00B72566" w:rsidRPr="00B72566">
        <w:t>,</w:t>
      </w:r>
      <w:r w:rsidR="00912676">
        <w:t xml:space="preserve"> a </w:t>
      </w:r>
      <w:r w:rsidRPr="00B72566">
        <w:t>następnie Minister Cyfryzacji) jak i operatorów sieci telefonii komórkowych działające na terenie Miasta systemy (w tym stacje bazowe) nie zapewnią łączności ze względu na znaczne przeciążenie sieci. Od 2015 roku podejmowane były inicjatywy skierowane na rozbudowę tych systemów. Prezydent Miasta (Wydział Architektury</w:t>
      </w:r>
      <w:r w:rsidR="009952FB">
        <w:t xml:space="preserve"> i Urbanistyki</w:t>
      </w:r>
      <w:r w:rsidRPr="00B72566">
        <w:t xml:space="preserve">, Wydział </w:t>
      </w:r>
      <w:r w:rsidR="00DC3907">
        <w:t>Kształtowania</w:t>
      </w:r>
      <w:r w:rsidRPr="00B72566">
        <w:t xml:space="preserve"> Środowiska) wykonuje zadania w omawianym zakresie w trybie</w:t>
      </w:r>
      <w:r w:rsidR="00912676">
        <w:t xml:space="preserve"> postępowań administracyjnych w </w:t>
      </w:r>
      <w:r w:rsidRPr="00B72566">
        <w:t xml:space="preserve">indywidualnych sprawach z zakresu administracji publicznej i rozpatruje je jako organ pierwszej instancji. Z tego powodu brak podstaw do stosowania rozwiązań, które mogłyby „ułatwić” rozbudowę infrastruktury dla łączności bezprzewodowej w ramach procedur stosowanych przez UMK. Szczególne i doraźne rozwiązania w tym zakresie </w:t>
      </w:r>
      <w:r w:rsidR="000D6583">
        <w:t>zawiera</w:t>
      </w:r>
      <w:r w:rsidRPr="00B72566">
        <w:t xml:space="preserve"> ustawa specjalna. </w:t>
      </w:r>
    </w:p>
    <w:p w:rsidR="00447413" w:rsidRPr="00B72566" w:rsidRDefault="00447413" w:rsidP="00661317">
      <w:pPr>
        <w:pStyle w:val="Akapitzlist"/>
        <w:spacing w:line="276" w:lineRule="auto"/>
        <w:ind w:left="0"/>
        <w:jc w:val="both"/>
      </w:pPr>
    </w:p>
    <w:p w:rsidR="00B72566" w:rsidRDefault="00447413" w:rsidP="00661317">
      <w:pPr>
        <w:spacing w:line="276" w:lineRule="auto"/>
        <w:jc w:val="both"/>
      </w:pPr>
      <w:r w:rsidRPr="00B72566">
        <w:t xml:space="preserve">Odrębnym zagadnieniem jest zapewnienie cyfrowej łączności bezprzewodowej dla służb, inspekcji i straży oraz kluczowych służb miejskich. </w:t>
      </w:r>
    </w:p>
    <w:p w:rsidR="00B72566" w:rsidRDefault="00B72566" w:rsidP="00661317">
      <w:pPr>
        <w:pStyle w:val="Akapitzlist"/>
        <w:spacing w:line="276" w:lineRule="auto"/>
        <w:ind w:left="0"/>
        <w:jc w:val="both"/>
      </w:pPr>
    </w:p>
    <w:p w:rsidR="00060518" w:rsidRDefault="00247CF5" w:rsidP="00661317">
      <w:pPr>
        <w:spacing w:line="276" w:lineRule="auto"/>
        <w:jc w:val="both"/>
      </w:pPr>
      <w:r>
        <w:t>Trwają</w:t>
      </w:r>
      <w:r w:rsidR="00060518">
        <w:t xml:space="preserve"> prace związane z budową systemu łączności bezprzewodowej cyfrowej TETRA. System powstanie we współpracy i współfinansowaniu z Komendą Wojewódzką Policji w Krakowie. Ostateczne decyzje w tej sprawie zapadły 30 września 2015 roku w MSW w Warszawie. W spotkaniu uczestniczyli przedstawiciele MSW, Komendy Głównej Policji, Komendy Wojewódzkiej Policji w Krakowie, oraz Dyrektor Wydziału Bezpieczeństwa i Zarządzania UMK i Członek Zarządu MPEC SA. Wypracowane rozwiązania w tym zakresie pozwalają na znaczące obniżenie kosztów budowy tego systemu po stronie GMK. </w:t>
      </w:r>
      <w:r>
        <w:t xml:space="preserve">Realizacja zadania zakłada </w:t>
      </w:r>
      <w:r w:rsidR="00060518">
        <w:t>roz</w:t>
      </w:r>
      <w:r>
        <w:t>budowę</w:t>
      </w:r>
      <w:r w:rsidR="00060518">
        <w:t xml:space="preserve"> zarzą</w:t>
      </w:r>
      <w:r w:rsidR="00804727">
        <w:t>dzanego przez Komendę Wojewódzką</w:t>
      </w:r>
      <w:r w:rsidR="00060518">
        <w:t xml:space="preserve"> </w:t>
      </w:r>
      <w:r w:rsidR="00804727">
        <w:t xml:space="preserve">Policji </w:t>
      </w:r>
      <w:r w:rsidR="00060518">
        <w:t>systemu łączności o kolejny nadajnik ( tzw. 4 strefa ) umożliwiający łączność nie tylko w graniach GMK, ale na całym obszarze metropolitalnym. Zakupione zostaną także niezbędne urządzenia stacjonarne służące do obsługi systemu i prowadzenia łączności radiowej. Ponadto stworzona zostanie bezpośrednia radiolinia z obsługą zbiornika w Dobczycach, jako głównego ujęcia wody pitnej dla Krakowa, oraz stanowiącego ważny element ochrony przeciwpowodziowej Miasta.</w:t>
      </w:r>
    </w:p>
    <w:p w:rsidR="00CF17CD" w:rsidRDefault="00CF17CD" w:rsidP="00661317">
      <w:pPr>
        <w:spacing w:line="276" w:lineRule="auto"/>
        <w:jc w:val="both"/>
      </w:pPr>
    </w:p>
    <w:p w:rsidR="00D812D3" w:rsidRDefault="00835C3A" w:rsidP="00661317">
      <w:pPr>
        <w:spacing w:line="276" w:lineRule="auto"/>
        <w:jc w:val="both"/>
      </w:pPr>
      <w:r>
        <w:t xml:space="preserve">Służby, Inspekcje i Straże tzn. </w:t>
      </w:r>
      <w:r w:rsidR="009952FB">
        <w:t>Policja, Straż Miejska Miasta Krakowa, Państwowa Straż Pożarna, Państwowy Powiatowy Inspektor Sanitarny, Powiatowy Inspektor Nadzoru Budowlanego</w:t>
      </w:r>
      <w:r>
        <w:t xml:space="preserve"> Powiatowy Inspektor Weterynarii </w:t>
      </w:r>
      <w:r w:rsidR="00804727">
        <w:t>prowadzą dzia</w:t>
      </w:r>
      <w:r>
        <w:t>łania według odrębnych planów z </w:t>
      </w:r>
      <w:r w:rsidR="00804727">
        <w:t>uwzględnieniem zadań na okres ŚDM.</w:t>
      </w:r>
    </w:p>
    <w:p w:rsidR="00804727" w:rsidRDefault="00804727" w:rsidP="00661317">
      <w:pPr>
        <w:spacing w:line="276" w:lineRule="auto"/>
        <w:jc w:val="both"/>
      </w:pPr>
    </w:p>
    <w:p w:rsidR="00D812D3" w:rsidRDefault="00D812D3" w:rsidP="00661317">
      <w:pPr>
        <w:pStyle w:val="Nagwek1"/>
        <w:spacing w:line="276" w:lineRule="auto"/>
        <w:jc w:val="both"/>
      </w:pPr>
      <w:bookmarkStart w:id="38" w:name="_Toc447796994"/>
      <w:r>
        <w:t>DZIAŁANIA INFORMACYJNE</w:t>
      </w:r>
      <w:bookmarkEnd w:id="38"/>
    </w:p>
    <w:p w:rsidR="00D812D3" w:rsidRDefault="00D812D3" w:rsidP="00661317">
      <w:pPr>
        <w:spacing w:line="276" w:lineRule="auto"/>
        <w:jc w:val="both"/>
      </w:pPr>
    </w:p>
    <w:p w:rsidR="000530B7" w:rsidRDefault="000530B7" w:rsidP="00661317">
      <w:pPr>
        <w:pStyle w:val="Nagwek2"/>
        <w:spacing w:line="276" w:lineRule="auto"/>
      </w:pPr>
      <w:bookmarkStart w:id="39" w:name="_Toc447796995"/>
      <w:r>
        <w:t>Obsługa prasowa</w:t>
      </w:r>
      <w:bookmarkEnd w:id="39"/>
    </w:p>
    <w:p w:rsidR="00D812D3" w:rsidRDefault="00D812D3" w:rsidP="00661317">
      <w:pPr>
        <w:spacing w:line="276" w:lineRule="auto"/>
        <w:jc w:val="both"/>
      </w:pPr>
    </w:p>
    <w:p w:rsidR="000D6583" w:rsidRDefault="000D6583" w:rsidP="00661317">
      <w:pPr>
        <w:spacing w:line="276" w:lineRule="auto"/>
        <w:jc w:val="both"/>
      </w:pPr>
      <w:r>
        <w:t>Obsługę prasową ŚDM zapewnia PAP oraz KAI, w porozumieniu z KO ŚDM. Niezależnie od tego Biuro Prasowe UMK przygotuje w Magistracie stanowiska komputerowe dla dziennikarzy w terminie od 18 lipca 2016. KO ŚDM szacuje, że w trakcie trwania ŚDM może w Krakowie przebywać ponad 6 tys. dziennikarzy.</w:t>
      </w:r>
    </w:p>
    <w:p w:rsidR="000D6583" w:rsidRDefault="000D6583" w:rsidP="00661317">
      <w:pPr>
        <w:spacing w:line="276" w:lineRule="auto"/>
        <w:jc w:val="both"/>
      </w:pPr>
    </w:p>
    <w:p w:rsidR="000D6583" w:rsidRDefault="000D6583" w:rsidP="00661317">
      <w:pPr>
        <w:spacing w:line="276" w:lineRule="auto"/>
        <w:jc w:val="both"/>
      </w:pPr>
      <w:r>
        <w:t>W okresie od czerwca do końca lipca br. publikowane będą przez Biuro Prasowe UMK  ogłoszenia i komunikaty o tematyce bezpośrednio odnoszącej się do ŚDM z ukierunkowaniem na informowanie o ważnych dla mieszkańców Krakowa zdarzeniach, zmianach itp.)</w:t>
      </w:r>
    </w:p>
    <w:p w:rsidR="000D6583" w:rsidRDefault="000D6583" w:rsidP="00661317">
      <w:pPr>
        <w:spacing w:line="276" w:lineRule="auto"/>
        <w:jc w:val="both"/>
      </w:pPr>
    </w:p>
    <w:p w:rsidR="000D6583" w:rsidRDefault="000D6583" w:rsidP="00661317">
      <w:pPr>
        <w:spacing w:line="276" w:lineRule="auto"/>
        <w:jc w:val="both"/>
      </w:pPr>
      <w:r>
        <w:t xml:space="preserve">Biuro Prasowe współpracuje przy tworzeniu infolinii ŚDM. Obecnie trwają ustalenia z zaangażowanymi w utworzenie infolinii podmiotami. Aplikacje dla uczestników ŚDM, zapewnia KO. </w:t>
      </w:r>
    </w:p>
    <w:p w:rsidR="000D6583" w:rsidRDefault="000D6583" w:rsidP="00661317">
      <w:pPr>
        <w:spacing w:line="276" w:lineRule="auto"/>
        <w:jc w:val="both"/>
      </w:pPr>
      <w:r>
        <w:t xml:space="preserve">Niezależnie od powyższego w terminie do 30 czerwca br. przygotowana i wdrożona zostanie aplikacja Kraków w różnych wersjach językowych ( polska, angielska ) przygotowana do pracy w systemie </w:t>
      </w:r>
      <w:proofErr w:type="spellStart"/>
      <w:r>
        <w:t>iOS</w:t>
      </w:r>
      <w:proofErr w:type="spellEnd"/>
      <w:r>
        <w:t xml:space="preserve"> i Android. Aplikacja ta umożliwia oprócz nawigacji do określonych punktów na terenie Miasta ( w tym planowania własnej trasy zwiedzania ) uzyskanie informacji o obiektach </w:t>
      </w:r>
      <w:r w:rsidR="004E70B8">
        <w:t>znajdujących</w:t>
      </w:r>
      <w:r>
        <w:t xml:space="preserve"> się w najbliższej okolicy ( np. muzea, stacje KMK </w:t>
      </w:r>
      <w:proofErr w:type="spellStart"/>
      <w:r>
        <w:t>bike</w:t>
      </w:r>
      <w:proofErr w:type="spellEnd"/>
      <w:r>
        <w:t xml:space="preserve">, automaty biletowe ) Aplikacja ta dostępna będzie także w trybie </w:t>
      </w:r>
      <w:proofErr w:type="spellStart"/>
      <w:r>
        <w:t>offline</w:t>
      </w:r>
      <w:proofErr w:type="spellEnd"/>
      <w:r>
        <w:t>.</w:t>
      </w:r>
    </w:p>
    <w:p w:rsidR="00024B61" w:rsidRDefault="00024B61" w:rsidP="00661317">
      <w:pPr>
        <w:spacing w:line="276" w:lineRule="auto"/>
        <w:jc w:val="both"/>
      </w:pPr>
    </w:p>
    <w:p w:rsidR="00024B61" w:rsidRDefault="00024B61" w:rsidP="00661317">
      <w:pPr>
        <w:spacing w:line="276" w:lineRule="auto"/>
        <w:jc w:val="both"/>
      </w:pPr>
      <w:r>
        <w:t xml:space="preserve">Trwają ustalenia pomiędzy Krakowskim Biurem Festiwalowym a PAP i KAI dotyczące usytuowania w ICE Kraków Centrum Prasowego. Prowadzone są obecnie testy techniczne budynku. Trwają ustalenia dotyczące pomocy </w:t>
      </w:r>
      <w:r w:rsidR="004E70B8">
        <w:t xml:space="preserve">Krakowskiego Biura Festiwalowego </w:t>
      </w:r>
      <w:r>
        <w:t xml:space="preserve">przy obsłudze </w:t>
      </w:r>
      <w:r w:rsidR="004E70B8">
        <w:t xml:space="preserve">infolinii </w:t>
      </w:r>
      <w:proofErr w:type="spellStart"/>
      <w:r>
        <w:t>Contact</w:t>
      </w:r>
      <w:proofErr w:type="spellEnd"/>
      <w:r>
        <w:t xml:space="preserve"> Centre</w:t>
      </w:r>
      <w:r w:rsidR="004E70B8">
        <w:t xml:space="preserve"> za pośrednictwem sieci punktów informacji turystycznej </w:t>
      </w:r>
      <w:proofErr w:type="spellStart"/>
      <w:r w:rsidR="004E70B8">
        <w:t>InfoKraków</w:t>
      </w:r>
      <w:proofErr w:type="spellEnd"/>
      <w:r w:rsidR="004E70B8">
        <w:t xml:space="preserve"> ( KBF jest operatorem tej sieci )</w:t>
      </w:r>
      <w:r>
        <w:t>.</w:t>
      </w:r>
    </w:p>
    <w:p w:rsidR="00024B61" w:rsidRDefault="00024B61" w:rsidP="00661317">
      <w:pPr>
        <w:spacing w:line="276" w:lineRule="auto"/>
        <w:jc w:val="both"/>
      </w:pPr>
    </w:p>
    <w:p w:rsidR="0001465C" w:rsidRDefault="0001465C" w:rsidP="00661317">
      <w:pPr>
        <w:spacing w:line="276" w:lineRule="auto"/>
        <w:jc w:val="both"/>
      </w:pPr>
    </w:p>
    <w:p w:rsidR="000530B7" w:rsidRDefault="000530B7" w:rsidP="00661317">
      <w:pPr>
        <w:pStyle w:val="Nagwek2"/>
        <w:spacing w:line="276" w:lineRule="auto"/>
      </w:pPr>
      <w:bookmarkStart w:id="40" w:name="_Toc447796996"/>
      <w:r>
        <w:t>Działania informacyjne na targach turystycznych</w:t>
      </w:r>
      <w:bookmarkEnd w:id="40"/>
    </w:p>
    <w:p w:rsidR="000530B7" w:rsidRDefault="000530B7" w:rsidP="00661317">
      <w:pPr>
        <w:spacing w:line="276" w:lineRule="auto"/>
        <w:jc w:val="both"/>
      </w:pPr>
    </w:p>
    <w:p w:rsidR="000530B7" w:rsidRDefault="000530B7" w:rsidP="00661317">
      <w:pPr>
        <w:spacing w:line="276" w:lineRule="auto"/>
        <w:jc w:val="both"/>
      </w:pPr>
      <w:r>
        <w:t>Działania w tym zakresie podejmowane są przez Wydział Promocji i Turystyki UMK. Obejmują one u</w:t>
      </w:r>
      <w:r w:rsidRPr="000530B7">
        <w:t>czestnictwo w targach turystycznych, w tym kolportaż ulotki przygotow</w:t>
      </w:r>
      <w:r w:rsidR="00074544">
        <w:t>anej przez KO</w:t>
      </w:r>
      <w:r w:rsidRPr="000530B7">
        <w:t xml:space="preserve"> ŚDM podczas targów i prezentacji w </w:t>
      </w:r>
      <w:r>
        <w:t>I połowie</w:t>
      </w:r>
      <w:r w:rsidRPr="000530B7">
        <w:t xml:space="preserve"> 2016 r. Co roku Kraków uczestniczy</w:t>
      </w:r>
      <w:r w:rsidR="009952FB">
        <w:t xml:space="preserve"> w targach </w:t>
      </w:r>
      <w:r w:rsidRPr="000530B7">
        <w:t>gdzie prezentowana jest oferta turystyczna i kulturalna miasta, a zważywszy na zainteresowanie tematyką turystyki religijnej i ŚDM, uczestnicy targów są dodatkowo informowani w tym zakresie.</w:t>
      </w:r>
    </w:p>
    <w:p w:rsidR="00C53485" w:rsidRDefault="00C53485" w:rsidP="00661317">
      <w:pPr>
        <w:spacing w:line="276" w:lineRule="auto"/>
        <w:jc w:val="both"/>
      </w:pPr>
    </w:p>
    <w:p w:rsidR="00C53485" w:rsidRDefault="00C53485" w:rsidP="00C53485">
      <w:pPr>
        <w:pStyle w:val="Nagwek2"/>
      </w:pPr>
      <w:r>
        <w:t xml:space="preserve">Aplikacje </w:t>
      </w:r>
    </w:p>
    <w:p w:rsidR="00C53485" w:rsidRDefault="00C53485" w:rsidP="00661317">
      <w:pPr>
        <w:spacing w:line="276" w:lineRule="auto"/>
        <w:jc w:val="both"/>
      </w:pPr>
    </w:p>
    <w:p w:rsidR="00C53485" w:rsidRPr="009F5313" w:rsidRDefault="00C53485" w:rsidP="00C53485">
      <w:pPr>
        <w:pStyle w:val="Akapitzlist"/>
        <w:spacing w:line="276" w:lineRule="auto"/>
        <w:ind w:left="0"/>
        <w:jc w:val="both"/>
      </w:pPr>
      <w:r w:rsidRPr="009F5313">
        <w:t>Uruchomione zostaną również aplikacje dedykowane dla uczestników Światowych Dni Młodzieży:</w:t>
      </w:r>
    </w:p>
    <w:p w:rsidR="00C53485" w:rsidRPr="009F5313" w:rsidRDefault="00C53485" w:rsidP="00C53485">
      <w:pPr>
        <w:pStyle w:val="Akapitzlist"/>
        <w:spacing w:line="276" w:lineRule="auto"/>
        <w:ind w:left="0"/>
        <w:jc w:val="both"/>
      </w:pPr>
    </w:p>
    <w:p w:rsidR="00C53485" w:rsidRPr="009F5313" w:rsidRDefault="00C53485" w:rsidP="00C53485">
      <w:pPr>
        <w:pStyle w:val="Akapitzlist"/>
        <w:numPr>
          <w:ilvl w:val="0"/>
          <w:numId w:val="28"/>
        </w:numPr>
        <w:spacing w:line="276" w:lineRule="auto"/>
        <w:jc w:val="both"/>
      </w:pPr>
      <w:r w:rsidRPr="009F5313">
        <w:t xml:space="preserve">Aplikacja Pielgrzyma – aplikacja na telefon komórkowy, do pobrania ze strony app.krakow2016.com pracująca również w trybie </w:t>
      </w:r>
      <w:proofErr w:type="spellStart"/>
      <w:r w:rsidRPr="009F5313">
        <w:t>offline</w:t>
      </w:r>
      <w:proofErr w:type="spellEnd"/>
      <w:r w:rsidRPr="009F5313">
        <w:t xml:space="preserve">. W ramach Aplikacji dostępne są moduły: aktualności, informacje o nadchodzących wydarzeniach, informacje pogodowe, a ponadto niezbędnik pielgrzyma, w skład którego wchodzą: modlitewnik, śpiewnik, tłumacz, </w:t>
      </w:r>
      <w:proofErr w:type="spellStart"/>
      <w:r w:rsidRPr="009F5313">
        <w:t>geolokalizator</w:t>
      </w:r>
      <w:proofErr w:type="spellEnd"/>
      <w:r w:rsidRPr="009F5313">
        <w:t xml:space="preserve"> (narzędzie umożliwiającym odnalezienie się w przestrzeni) z funkcją „jak dojadę”, oraz informacje dotyczące pozyskania pomocy w przypadkach nagłych (choroba, zgubione dziecko itp.). W aplikacji zawarto również informacje o mieście (zabytki, restauracje itp.). Aplikacja działa w 9 językach,</w:t>
      </w:r>
    </w:p>
    <w:p w:rsidR="00C53485" w:rsidRPr="009F5313" w:rsidRDefault="00C53485" w:rsidP="00C53485">
      <w:pPr>
        <w:pStyle w:val="Akapitzlist"/>
        <w:numPr>
          <w:ilvl w:val="0"/>
          <w:numId w:val="28"/>
        </w:numPr>
        <w:spacing w:line="276" w:lineRule="auto"/>
        <w:jc w:val="both"/>
      </w:pPr>
      <w:r w:rsidRPr="009F5313">
        <w:t xml:space="preserve">Aplikacja Kraków – nowoczesny, bezpłatny przewodnik miejski, przeznaczony dla urządzeń mobilnych. Aplikacja do pobrania ze strony Magicznego Krakowa, również działająca w trybie </w:t>
      </w:r>
      <w:proofErr w:type="spellStart"/>
      <w:r w:rsidRPr="009F5313">
        <w:t>offline</w:t>
      </w:r>
      <w:proofErr w:type="spellEnd"/>
      <w:r w:rsidRPr="009F5313">
        <w:t xml:space="preserve">. Aplikacja to przewodnik z </w:t>
      </w:r>
      <w:proofErr w:type="spellStart"/>
      <w:r w:rsidRPr="009F5313">
        <w:t>geolokalizatorem</w:t>
      </w:r>
      <w:proofErr w:type="spellEnd"/>
      <w:r w:rsidRPr="009F5313">
        <w:t>, która ma służyć udostępnianiu w nowoczesny sposób informacji niezbędnych dla turysty w Krakowie. Więcej o aplikacji pod linkiem:</w:t>
      </w:r>
    </w:p>
    <w:p w:rsidR="00C53485" w:rsidRPr="000530B7" w:rsidRDefault="001F00C4" w:rsidP="00C53485">
      <w:pPr>
        <w:spacing w:line="276" w:lineRule="auto"/>
        <w:jc w:val="both"/>
      </w:pPr>
      <w:hyperlink r:id="rId15" w:history="1">
        <w:r w:rsidR="00C53485" w:rsidRPr="009F5313">
          <w:rPr>
            <w:rStyle w:val="Hipercze"/>
          </w:rPr>
          <w:t>http://www.krakow.pl/aplikacje/196813,artykul,o_aplikacji.html</w:t>
        </w:r>
      </w:hyperlink>
      <w:r w:rsidR="00C53485" w:rsidRPr="009F5313">
        <w:t>.</w:t>
      </w:r>
    </w:p>
    <w:p w:rsidR="0001465C" w:rsidRDefault="0001465C" w:rsidP="00661317">
      <w:pPr>
        <w:spacing w:line="276" w:lineRule="auto"/>
        <w:jc w:val="both"/>
      </w:pPr>
    </w:p>
    <w:p w:rsidR="0001465C" w:rsidRDefault="0001465C" w:rsidP="00661317">
      <w:pPr>
        <w:pStyle w:val="Nagwek1"/>
        <w:spacing w:line="276" w:lineRule="auto"/>
      </w:pPr>
      <w:bookmarkStart w:id="41" w:name="_Toc447796997"/>
      <w:r>
        <w:t>PROMOCJA MIASTA I WYDARZENIA KULTURALNE</w:t>
      </w:r>
      <w:bookmarkEnd w:id="41"/>
    </w:p>
    <w:p w:rsidR="0001465C" w:rsidRDefault="0001465C" w:rsidP="00661317">
      <w:pPr>
        <w:spacing w:line="276" w:lineRule="auto"/>
        <w:jc w:val="both"/>
      </w:pPr>
    </w:p>
    <w:p w:rsidR="00B72566" w:rsidRDefault="00B72566" w:rsidP="00661317">
      <w:pPr>
        <w:spacing w:line="276" w:lineRule="auto"/>
        <w:jc w:val="both"/>
      </w:pPr>
      <w:r w:rsidRPr="00B72566">
        <w:t>ŚDM są – zgodnie z dotychczasowymi doświadczeniami - przede wszystkim wydarzeniem religijnym. Jednak ze względu na udział Ojca Świętego Francisz</w:t>
      </w:r>
      <w:r w:rsidR="00074544">
        <w:t>ka, prognozowaną</w:t>
      </w:r>
      <w:r w:rsidR="00912676">
        <w:t xml:space="preserve"> liczbę uczestników z </w:t>
      </w:r>
      <w:r w:rsidRPr="00B72566">
        <w:t xml:space="preserve">całego świata, zakładana </w:t>
      </w:r>
      <w:r w:rsidRPr="004F3772">
        <w:t>obecność</w:t>
      </w:r>
      <w:r w:rsidR="004F3772" w:rsidRPr="004F3772">
        <w:t xml:space="preserve"> </w:t>
      </w:r>
      <w:r w:rsidR="006B32AC">
        <w:t>6000</w:t>
      </w:r>
      <w:r w:rsidR="004F3772" w:rsidRPr="004F3772">
        <w:t xml:space="preserve"> tysięcy</w:t>
      </w:r>
      <w:r w:rsidRPr="004F3772">
        <w:t xml:space="preserve"> dziennikarzy</w:t>
      </w:r>
      <w:r w:rsidRPr="00B72566">
        <w:t xml:space="preserve"> relacje dla większości światowych telewizji i innych środków masowego przekazu – są dla Miasta Krakowa niepowtarzalną okazją do promocji we wszystkich jej aspektach.</w:t>
      </w:r>
      <w:r w:rsidR="00EB27D3">
        <w:t xml:space="preserve"> </w:t>
      </w:r>
    </w:p>
    <w:p w:rsidR="00C55EBF" w:rsidRDefault="00C55EBF" w:rsidP="00661317">
      <w:pPr>
        <w:spacing w:line="276" w:lineRule="auto"/>
        <w:jc w:val="both"/>
      </w:pPr>
    </w:p>
    <w:p w:rsidR="00C53485" w:rsidRPr="00B72566" w:rsidRDefault="00C53485" w:rsidP="00661317">
      <w:pPr>
        <w:spacing w:line="276" w:lineRule="auto"/>
        <w:jc w:val="both"/>
      </w:pPr>
    </w:p>
    <w:p w:rsidR="0001465C" w:rsidRDefault="0001465C" w:rsidP="00661317">
      <w:pPr>
        <w:pStyle w:val="Nagwek2"/>
        <w:spacing w:line="276" w:lineRule="auto"/>
      </w:pPr>
      <w:bookmarkStart w:id="42" w:name="_Toc447796998"/>
      <w:r>
        <w:t>Dekoracja Miasta</w:t>
      </w:r>
      <w:bookmarkEnd w:id="42"/>
    </w:p>
    <w:p w:rsidR="0001465C" w:rsidRDefault="0001465C" w:rsidP="00661317">
      <w:pPr>
        <w:spacing w:line="276" w:lineRule="auto"/>
        <w:jc w:val="both"/>
      </w:pPr>
    </w:p>
    <w:p w:rsidR="00B72566" w:rsidRPr="00B72566" w:rsidRDefault="00B72566" w:rsidP="00661317">
      <w:pPr>
        <w:spacing w:line="276" w:lineRule="auto"/>
        <w:jc w:val="both"/>
      </w:pPr>
      <w:r w:rsidRPr="00B72566">
        <w:t>Dla zapewnienia powszechnie dostępnej, zrozumiałej i przejrzystej informacji dla uczestników ŚDM (a także mieszkańców) o obowiązujących zasadach ruchu pieszych i ruchu drogowego planuje się rozbudowaną informację wizualną m.in. wyznaczającą miejsca głównych spotkań i uroczystości. Podstawowym celem informacji wizualnej jest zapewnienie bezpiecznego przemieszczania się dużych grup ludności. System informacji wizualnej</w:t>
      </w:r>
      <w:r w:rsidR="00D25F5A">
        <w:t>, który</w:t>
      </w:r>
      <w:r w:rsidRPr="00B72566">
        <w:t xml:space="preserve"> spełni</w:t>
      </w:r>
      <w:r w:rsidR="00D25F5A">
        <w:t xml:space="preserve">ał będzie </w:t>
      </w:r>
      <w:r w:rsidRPr="00B72566">
        <w:t>także f</w:t>
      </w:r>
      <w:r w:rsidR="00D25F5A">
        <w:t xml:space="preserve">unkcje dekoracyjne i promocyjne, składał się będzie z </w:t>
      </w:r>
      <w:r w:rsidR="00370041">
        <w:t>kilku</w:t>
      </w:r>
      <w:r w:rsidR="00D25F5A">
        <w:t xml:space="preserve"> tysięcy nośników informacyjnych umieszczonych na terenie Miasta.</w:t>
      </w:r>
    </w:p>
    <w:p w:rsidR="00B72566" w:rsidRPr="00B72566" w:rsidRDefault="00B72566" w:rsidP="00661317">
      <w:pPr>
        <w:spacing w:line="276" w:lineRule="auto"/>
        <w:jc w:val="both"/>
      </w:pPr>
    </w:p>
    <w:p w:rsidR="0001465C" w:rsidRDefault="00C53485" w:rsidP="00661317">
      <w:pPr>
        <w:spacing w:line="276" w:lineRule="auto"/>
        <w:jc w:val="both"/>
      </w:pPr>
      <w:r>
        <w:t xml:space="preserve">Zakończono czynności opracowania </w:t>
      </w:r>
      <w:r w:rsidR="00E9724A">
        <w:t>w</w:t>
      </w:r>
      <w:r>
        <w:t>e</w:t>
      </w:r>
      <w:r w:rsidR="0001465C" w:rsidRPr="0001465C">
        <w:t xml:space="preserve"> współpracy z </w:t>
      </w:r>
      <w:r w:rsidR="00E9724A">
        <w:t>KO</w:t>
      </w:r>
      <w:r w:rsidR="0001465C" w:rsidRPr="0001465C">
        <w:t xml:space="preserve"> kompleksowego planu dekoracji Miasta Krakowa.</w:t>
      </w:r>
      <w:r w:rsidR="00E9724A">
        <w:t xml:space="preserve"> </w:t>
      </w:r>
    </w:p>
    <w:p w:rsidR="00E9724A" w:rsidRPr="0001465C" w:rsidRDefault="00E9724A" w:rsidP="00661317">
      <w:pPr>
        <w:spacing w:line="276" w:lineRule="auto"/>
        <w:jc w:val="both"/>
      </w:pPr>
    </w:p>
    <w:p w:rsidR="00E9724A" w:rsidRDefault="00370041" w:rsidP="00661317">
      <w:pPr>
        <w:spacing w:line="276" w:lineRule="auto"/>
        <w:jc w:val="both"/>
      </w:pPr>
      <w:r w:rsidRPr="00370041">
        <w:t xml:space="preserve">Projekt został zaopiniowany i przyjęty do realizacji przez </w:t>
      </w:r>
      <w:proofErr w:type="spellStart"/>
      <w:r w:rsidRPr="00370041">
        <w:t>ZIKiT</w:t>
      </w:r>
      <w:proofErr w:type="spellEnd"/>
      <w:r w:rsidRPr="00370041">
        <w:t xml:space="preserve">. Przeprowadzono konsultacje przedstawicieli UMK, </w:t>
      </w:r>
      <w:proofErr w:type="spellStart"/>
      <w:r w:rsidRPr="00370041">
        <w:t>ZIKiT</w:t>
      </w:r>
      <w:proofErr w:type="spellEnd"/>
      <w:r w:rsidRPr="00370041">
        <w:t xml:space="preserve">, KO oraz Urzędu Marszałkowskiego Województwa Małopolskiego w zakresie ostatecznego usytuowania poszczególnych elementów dekoracji, które pojawią się w miejskiej przestrzeni publicznej. Ustalono również wspólną linię graficzną zawierającą logotyp miasta Krakowa, Urzędu Marszałkowskiego Województwa Małopolskiego i ŚDM oraz zakres rzeczowy dekoracji (tablice – flagi na słupy i latarnie 2700 szt., billboardy – </w:t>
      </w:r>
      <w:proofErr w:type="spellStart"/>
      <w:r w:rsidRPr="00370041">
        <w:t>witacze</w:t>
      </w:r>
      <w:proofErr w:type="spellEnd"/>
      <w:r w:rsidRPr="00370041">
        <w:t xml:space="preserve"> 3 szt., </w:t>
      </w:r>
      <w:proofErr w:type="spellStart"/>
      <w:r w:rsidRPr="00370041">
        <w:t>cube</w:t>
      </w:r>
      <w:proofErr w:type="spellEnd"/>
      <w:r w:rsidRPr="00370041">
        <w:t xml:space="preserve"> (kostki) 7 szt., 710 drogowskazów). Pozostały zakres rzeczowy jest w trakcie uzgodnień.</w:t>
      </w:r>
    </w:p>
    <w:p w:rsidR="00370041" w:rsidRDefault="00370041" w:rsidP="00661317">
      <w:pPr>
        <w:spacing w:line="276" w:lineRule="auto"/>
        <w:jc w:val="both"/>
      </w:pPr>
    </w:p>
    <w:p w:rsidR="00EB27D3" w:rsidRPr="00EB27D3" w:rsidRDefault="00EB27D3" w:rsidP="00661317">
      <w:pPr>
        <w:spacing w:line="276" w:lineRule="auto"/>
        <w:jc w:val="both"/>
      </w:pPr>
      <w:r w:rsidRPr="00EB27D3">
        <w:t>Dekoracja Miasta będzie realizowana w terminie 15.06 – 15.08. 2016 r. Jednostką odpowiedzialną za zadanie jest Zarząd Infrastruktury Komunalnej i Transportu.</w:t>
      </w:r>
    </w:p>
    <w:p w:rsidR="00EB27D3" w:rsidRDefault="00EB27D3" w:rsidP="00661317">
      <w:pPr>
        <w:spacing w:line="276" w:lineRule="auto"/>
        <w:jc w:val="both"/>
      </w:pPr>
    </w:p>
    <w:p w:rsidR="000530B7" w:rsidRPr="0001465C" w:rsidRDefault="000530B7" w:rsidP="00661317">
      <w:pPr>
        <w:pStyle w:val="Nagwek2"/>
        <w:spacing w:line="276" w:lineRule="auto"/>
      </w:pPr>
      <w:bookmarkStart w:id="43" w:name="_Toc447796999"/>
      <w:r>
        <w:t xml:space="preserve">Działania promocyjne w mediach </w:t>
      </w:r>
      <w:proofErr w:type="spellStart"/>
      <w:r>
        <w:t>społecznościowych</w:t>
      </w:r>
      <w:bookmarkEnd w:id="43"/>
      <w:proofErr w:type="spellEnd"/>
    </w:p>
    <w:p w:rsidR="0001465C" w:rsidRDefault="0001465C" w:rsidP="00661317">
      <w:pPr>
        <w:spacing w:line="276" w:lineRule="auto"/>
        <w:jc w:val="both"/>
      </w:pPr>
    </w:p>
    <w:p w:rsidR="000530B7" w:rsidRDefault="00E45312" w:rsidP="00661317">
      <w:pPr>
        <w:spacing w:line="276" w:lineRule="auto"/>
        <w:jc w:val="both"/>
      </w:pPr>
      <w:r w:rsidRPr="00E45312">
        <w:t xml:space="preserve">Celem podejmowanych działań jest dotarcie do gości ŚDM z przekazem, iż Kraków to miasto gościnne, atrakcyjne dla młodych ludzi, o bogatej ofercie kulturalnej, turystycznej, edukacyjnej i sportowej. W ramach tego zadania przed, w trakcie i po ŚDM 2016 prowadzona będzie kampania w mediach </w:t>
      </w:r>
      <w:proofErr w:type="spellStart"/>
      <w:r w:rsidRPr="00E45312">
        <w:t>społecznościowych</w:t>
      </w:r>
      <w:proofErr w:type="spellEnd"/>
      <w:r w:rsidRPr="00E45312">
        <w:t>, w tym uruchomione zostaną profile turystyczne miasta (</w:t>
      </w:r>
      <w:proofErr w:type="spellStart"/>
      <w:r w:rsidRPr="00E45312">
        <w:t>Facebook</w:t>
      </w:r>
      <w:proofErr w:type="spellEnd"/>
      <w:r w:rsidRPr="00E45312">
        <w:t xml:space="preserve">, </w:t>
      </w:r>
      <w:proofErr w:type="spellStart"/>
      <w:r w:rsidRPr="00E45312">
        <w:t>Twitter</w:t>
      </w:r>
      <w:proofErr w:type="spellEnd"/>
      <w:r w:rsidRPr="00E45312">
        <w:t xml:space="preserve">, </w:t>
      </w:r>
      <w:proofErr w:type="spellStart"/>
      <w:r w:rsidRPr="00E45312">
        <w:t>Instagram</w:t>
      </w:r>
      <w:proofErr w:type="spellEnd"/>
      <w:r w:rsidRPr="00E45312">
        <w:t>) regularnie publikujące informacje nt. Krakowa. Zadanie realizowane będzie od kwietnia do września br.</w:t>
      </w:r>
    </w:p>
    <w:p w:rsidR="00E45312" w:rsidRDefault="00E45312" w:rsidP="00661317">
      <w:pPr>
        <w:spacing w:line="276" w:lineRule="auto"/>
        <w:jc w:val="both"/>
      </w:pPr>
    </w:p>
    <w:p w:rsidR="00BF5F16" w:rsidRPr="00BF5F16" w:rsidRDefault="00BF5F16" w:rsidP="00661317">
      <w:pPr>
        <w:pStyle w:val="Nagwek2"/>
        <w:spacing w:line="276" w:lineRule="auto"/>
      </w:pPr>
      <w:bookmarkStart w:id="44" w:name="_Toc447797000"/>
      <w:r w:rsidRPr="00BF5F16">
        <w:t>Zapewnienie materiałów promocyjnych dedykowanych turyście religijnemu.</w:t>
      </w:r>
      <w:bookmarkEnd w:id="44"/>
    </w:p>
    <w:p w:rsidR="00BF5F16" w:rsidRDefault="00BF5F16" w:rsidP="00661317">
      <w:pPr>
        <w:spacing w:line="276" w:lineRule="auto"/>
        <w:jc w:val="both"/>
      </w:pPr>
    </w:p>
    <w:p w:rsidR="00BF5F16" w:rsidRDefault="00BF5F16" w:rsidP="00661317">
      <w:pPr>
        <w:spacing w:line="276" w:lineRule="auto"/>
        <w:jc w:val="both"/>
      </w:pPr>
      <w:r>
        <w:t>Zadanie to obejmuje d</w:t>
      </w:r>
      <w:r w:rsidRPr="00BF5F16">
        <w:t>ruk wydawnictw w roku 2016, mający na celu właściwą obsługę gości przyjeżdżających do Krakowa, w tym turysty religijnego.</w:t>
      </w:r>
      <w:r>
        <w:t xml:space="preserve"> </w:t>
      </w:r>
      <w:r w:rsidR="00A732A5">
        <w:t>Druk wydawnictw realizowany będzie do końca maja br. , natomiast ich dystrybucja nastąpi w czerwcu i lipcu br.</w:t>
      </w:r>
      <w:r w:rsidR="00CE4456">
        <w:t xml:space="preserve"> </w:t>
      </w:r>
      <w:r w:rsidR="00CE4456" w:rsidRPr="00CE4456">
        <w:t>Materiały będą dystrybuowane do : Komitetu Organizacyjnego ŚDM - do pakietów –„Przewodnik pielgrzyma” w nakładzie 625 0</w:t>
      </w:r>
      <w:r w:rsidR="00CE4456">
        <w:t xml:space="preserve">00 egz. w 9 wersjach językowych </w:t>
      </w:r>
      <w:r w:rsidR="00CE4456" w:rsidRPr="00CE4456">
        <w:t>oraz Krakowskiego Biura Festiwalowego do Punktów Informacji Turystycznej – „3 dni w Krakowie” w 9 wersjach językowych, „Przewodnik po Krakowie” w 9 wersjach językowych. Za dostarczenie materiałów będzie odpowiadał Wydział Promocji i Turystyki.</w:t>
      </w:r>
    </w:p>
    <w:p w:rsidR="00C571DA" w:rsidRDefault="00C571DA" w:rsidP="00661317">
      <w:pPr>
        <w:spacing w:line="276" w:lineRule="auto"/>
        <w:jc w:val="both"/>
      </w:pPr>
    </w:p>
    <w:p w:rsidR="00890038" w:rsidRDefault="00890038" w:rsidP="00661317">
      <w:pPr>
        <w:spacing w:line="276" w:lineRule="auto"/>
        <w:jc w:val="both"/>
      </w:pPr>
    </w:p>
    <w:p w:rsidR="00BF5F16" w:rsidRPr="00BF5F16" w:rsidRDefault="000D76DB" w:rsidP="00661317">
      <w:pPr>
        <w:pStyle w:val="Nagwek2"/>
        <w:spacing w:line="276" w:lineRule="auto"/>
      </w:pPr>
      <w:bookmarkStart w:id="45" w:name="_Toc447797001"/>
      <w:r>
        <w:t>Identyfikacja wizualna Miasta</w:t>
      </w:r>
      <w:bookmarkEnd w:id="45"/>
    </w:p>
    <w:p w:rsidR="00BF5F16" w:rsidRPr="00BF5F16" w:rsidRDefault="00BF5F16" w:rsidP="00661317">
      <w:pPr>
        <w:spacing w:line="276" w:lineRule="auto"/>
        <w:jc w:val="both"/>
        <w:rPr>
          <w:b/>
        </w:rPr>
      </w:pPr>
    </w:p>
    <w:p w:rsidR="00BF5F16" w:rsidRPr="00BF5F16" w:rsidRDefault="00BF5F16" w:rsidP="00661317">
      <w:pPr>
        <w:spacing w:line="276" w:lineRule="auto"/>
        <w:jc w:val="both"/>
      </w:pPr>
      <w:r>
        <w:t>Podejmowane działania zakładają</w:t>
      </w:r>
      <w:r w:rsidRPr="00BF5F16">
        <w:t xml:space="preserve"> </w:t>
      </w:r>
      <w:r>
        <w:t>p</w:t>
      </w:r>
      <w:r w:rsidRPr="00BF5F16">
        <w:t xml:space="preserve">rzywitanie gości odwiedzających Kraków w trakcie ŚDM 2016 poprzez reklamy w przestrzeni publicznej. Komunikat promocyjny </w:t>
      </w:r>
      <w:r w:rsidR="0057318B">
        <w:t>Miasta ma</w:t>
      </w:r>
      <w:r w:rsidRPr="00BF5F16">
        <w:t xml:space="preserve"> na celu zwrócenie uwagi na ofertę turystyczną, kulturalną, edukacyjną i sportową Krakowa.</w:t>
      </w:r>
    </w:p>
    <w:p w:rsidR="00BF5F16" w:rsidRDefault="00BF5F16" w:rsidP="00661317">
      <w:pPr>
        <w:spacing w:line="276" w:lineRule="auto"/>
        <w:jc w:val="both"/>
      </w:pPr>
      <w:r w:rsidRPr="00BF5F16">
        <w:t>Element</w:t>
      </w:r>
      <w:r>
        <w:t>ami</w:t>
      </w:r>
      <w:r w:rsidRPr="00BF5F16">
        <w:t xml:space="preserve"> działania</w:t>
      </w:r>
      <w:r>
        <w:t xml:space="preserve"> będą n</w:t>
      </w:r>
      <w:r w:rsidRPr="00BF5F16">
        <w:t xml:space="preserve">ośniki </w:t>
      </w:r>
      <w:proofErr w:type="spellStart"/>
      <w:r w:rsidR="001C133A">
        <w:t>citylight</w:t>
      </w:r>
      <w:proofErr w:type="spellEnd"/>
      <w:r w:rsidRPr="00BF5F16">
        <w:t xml:space="preserve"> (170</w:t>
      </w:r>
      <w:r w:rsidR="001C133A">
        <w:t xml:space="preserve"> szt.</w:t>
      </w:r>
      <w:r w:rsidRPr="00BF5F16">
        <w:t>)</w:t>
      </w:r>
      <w:r>
        <w:t>, s</w:t>
      </w:r>
      <w:r w:rsidRPr="00BF5F16">
        <w:t>iedziska w przestrzeni publicznej</w:t>
      </w:r>
      <w:r>
        <w:t>, n</w:t>
      </w:r>
      <w:r w:rsidR="005D5F47">
        <w:t>aklejki z </w:t>
      </w:r>
      <w:r w:rsidRPr="00BF5F16">
        <w:t>kodami QR do pobrania miejskiej aplikacji</w:t>
      </w:r>
      <w:r>
        <w:t>, i</w:t>
      </w:r>
      <w:r w:rsidRPr="00BF5F16">
        <w:t xml:space="preserve">luminacje wybranych obiektów architektonicznych (Kładka </w:t>
      </w:r>
      <w:proofErr w:type="spellStart"/>
      <w:r w:rsidRPr="00BF5F16">
        <w:t>Bernatka</w:t>
      </w:r>
      <w:proofErr w:type="spellEnd"/>
      <w:r w:rsidRPr="00BF5F16">
        <w:t xml:space="preserve">, Estakada Lipska-Wielicka, fontanny na Rynku Głównym i Placu Szczepańskim, </w:t>
      </w:r>
      <w:proofErr w:type="spellStart"/>
      <w:r w:rsidRPr="00BF5F16">
        <w:t>Tauron</w:t>
      </w:r>
      <w:proofErr w:type="spellEnd"/>
      <w:r w:rsidRPr="00BF5F16">
        <w:t xml:space="preserve"> Arena Kraków)</w:t>
      </w:r>
      <w:r>
        <w:t xml:space="preserve"> </w:t>
      </w:r>
      <w:proofErr w:type="spellStart"/>
      <w:r w:rsidR="007A012C">
        <w:t>branding</w:t>
      </w:r>
      <w:proofErr w:type="spellEnd"/>
      <w:r w:rsidR="007A012C">
        <w:t xml:space="preserve"> tramwaju typu Bombardier, </w:t>
      </w:r>
      <w:proofErr w:type="spellStart"/>
      <w:r w:rsidR="007A012C">
        <w:t>ban</w:t>
      </w:r>
      <w:r w:rsidR="00370041" w:rsidRPr="00370041">
        <w:t>er</w:t>
      </w:r>
      <w:proofErr w:type="spellEnd"/>
      <w:r w:rsidR="00370041" w:rsidRPr="00370041">
        <w:t xml:space="preserve"> LED na </w:t>
      </w:r>
      <w:proofErr w:type="spellStart"/>
      <w:r w:rsidR="00370041" w:rsidRPr="00370041">
        <w:t>Tauron</w:t>
      </w:r>
      <w:proofErr w:type="spellEnd"/>
      <w:r w:rsidR="00370041" w:rsidRPr="00370041">
        <w:t xml:space="preserve"> Arenie Kraków. Zadanie realizowane będzie w lipcu br.</w:t>
      </w:r>
      <w:r w:rsidR="006B32AC">
        <w:t xml:space="preserve"> </w:t>
      </w:r>
      <w:r w:rsidR="00B81507">
        <w:t>Podmiotem odpowiedzialnym jest ZIKIT.</w:t>
      </w:r>
    </w:p>
    <w:p w:rsidR="00E45312" w:rsidRDefault="00E45312" w:rsidP="00661317">
      <w:pPr>
        <w:spacing w:line="276" w:lineRule="auto"/>
        <w:jc w:val="both"/>
      </w:pPr>
    </w:p>
    <w:p w:rsidR="00BF5F16" w:rsidRDefault="00BF5F16" w:rsidP="00661317">
      <w:pPr>
        <w:pStyle w:val="Nagwek2"/>
        <w:spacing w:line="276" w:lineRule="auto"/>
      </w:pPr>
      <w:bookmarkStart w:id="46" w:name="_Toc447797002"/>
      <w:r>
        <w:t>Pozostałe działania promocyjne</w:t>
      </w:r>
      <w:bookmarkEnd w:id="46"/>
    </w:p>
    <w:p w:rsidR="00BF5F16" w:rsidRDefault="00BF5F16" w:rsidP="00661317">
      <w:pPr>
        <w:spacing w:line="276" w:lineRule="auto"/>
        <w:jc w:val="both"/>
      </w:pPr>
    </w:p>
    <w:p w:rsidR="00F43BAF" w:rsidRDefault="00F43BAF" w:rsidP="00661317">
      <w:pPr>
        <w:spacing w:line="276" w:lineRule="auto"/>
        <w:jc w:val="both"/>
      </w:pPr>
      <w:r>
        <w:t xml:space="preserve">Ponadto będą realizowane działania promocyjne </w:t>
      </w:r>
      <w:r w:rsidR="001C133A">
        <w:t>obejmować będą</w:t>
      </w:r>
      <w:r>
        <w:t xml:space="preserve"> : </w:t>
      </w:r>
    </w:p>
    <w:p w:rsidR="00F43BAF" w:rsidRDefault="00F43BAF" w:rsidP="00661317">
      <w:pPr>
        <w:spacing w:line="276" w:lineRule="auto"/>
        <w:jc w:val="both"/>
      </w:pPr>
    </w:p>
    <w:p w:rsidR="001C133A" w:rsidRPr="00BF5F16" w:rsidRDefault="001C133A" w:rsidP="00661317">
      <w:pPr>
        <w:pStyle w:val="Akapitzlist"/>
        <w:numPr>
          <w:ilvl w:val="0"/>
          <w:numId w:val="6"/>
        </w:numPr>
        <w:spacing w:line="276" w:lineRule="auto"/>
        <w:jc w:val="both"/>
      </w:pPr>
      <w:r w:rsidRPr="00BF5F16">
        <w:t>Organizacj</w:t>
      </w:r>
      <w:r>
        <w:t xml:space="preserve">ę </w:t>
      </w:r>
      <w:r w:rsidRPr="00BF5F16">
        <w:t xml:space="preserve"> wizyt studyjnych dla dziennikarzy i touroperatorów  w pierwszej połowie 2016 r.</w:t>
      </w:r>
      <w:r>
        <w:t xml:space="preserve"> tj. włączanie</w:t>
      </w:r>
      <w:r w:rsidRPr="00045C2D">
        <w:t xml:space="preserve"> </w:t>
      </w:r>
      <w:r w:rsidRPr="00BF5F16">
        <w:t>tematyki związanej z osobą papieża Jana Pawła II i turystyką religijną do programu wizyt studyjnych dziennikarzy i tour</w:t>
      </w:r>
      <w:r>
        <w:t>operatorów zagranicznych, m.in. z </w:t>
      </w:r>
      <w:r w:rsidRPr="00BF5F16">
        <w:t xml:space="preserve">Włoch, Hiszpanii, </w:t>
      </w:r>
      <w:r>
        <w:t xml:space="preserve">Francji, Niemiec, </w:t>
      </w:r>
      <w:r w:rsidRPr="00BF5F16">
        <w:t>USA</w:t>
      </w:r>
      <w:r>
        <w:t xml:space="preserve">, itd. </w:t>
      </w:r>
      <w:r w:rsidRPr="00333E12">
        <w:t>Działania promocyjne na wybranych rynkach zagranicznych we współpracy z zagranicznymi ośrodkami P</w:t>
      </w:r>
      <w:r>
        <w:t xml:space="preserve">olskiej </w:t>
      </w:r>
      <w:r w:rsidRPr="00333E12">
        <w:t>O</w:t>
      </w:r>
      <w:r>
        <w:t xml:space="preserve">rganizacji </w:t>
      </w:r>
      <w:r w:rsidRPr="00333E12">
        <w:t>T</w:t>
      </w:r>
      <w:r>
        <w:t>urystycznej</w:t>
      </w:r>
      <w:r w:rsidRPr="00333E12">
        <w:t xml:space="preserve"> w pierwszej połowie 2016 r.  </w:t>
      </w:r>
      <w:r>
        <w:t>tj. działania branżowe, PR i</w:t>
      </w:r>
      <w:r w:rsidR="007A012C">
        <w:t> </w:t>
      </w:r>
      <w:r w:rsidRPr="00333E12">
        <w:t>medialne (tzw. pakiety promocyjne) promujące Kraków na wybranych rynkach zagranicznych,</w:t>
      </w:r>
      <w:r>
        <w:t xml:space="preserve"> </w:t>
      </w:r>
      <w:r w:rsidRPr="00333E12">
        <w:t>w tym ważnych szczególnie z punktu widzenia pozyskania uczestników ŚDM 2016. Turystyka religijna i ŚDM są tylko jednym z elementów działań w ramach realizacji pakietów promujących Kraków.</w:t>
      </w:r>
    </w:p>
    <w:p w:rsidR="001C133A" w:rsidRDefault="001C133A" w:rsidP="00661317">
      <w:pPr>
        <w:pStyle w:val="Akapitzlist"/>
        <w:numPr>
          <w:ilvl w:val="0"/>
          <w:numId w:val="6"/>
        </w:numPr>
        <w:spacing w:line="276" w:lineRule="auto"/>
        <w:jc w:val="both"/>
      </w:pPr>
      <w:r>
        <w:t>Usługi przewodnickie dla uczestników warsztatów tj. wsparcie warsztatów organizowanych przez KO ŚDM dot. dziedzictwa narodowego/kulturowego poprzez zapewnienie zwiedzania dla około 1000 os.; ok. 50 grup/ w każdej grupie ok. 20 os.; 6 języków: polski, angielski, hiszpański, włoski, niemiecki, francuski.</w:t>
      </w:r>
    </w:p>
    <w:p w:rsidR="001C133A" w:rsidRDefault="001C133A" w:rsidP="00661317">
      <w:pPr>
        <w:pStyle w:val="Akapitzlist"/>
        <w:numPr>
          <w:ilvl w:val="0"/>
          <w:numId w:val="6"/>
        </w:numPr>
        <w:spacing w:line="276" w:lineRule="auto"/>
        <w:jc w:val="both"/>
      </w:pPr>
      <w:r>
        <w:t>Usługi przewodnickie dla  grup opiniotwórczych, dziennikarzy i specjalnych gości KO ŚDM tj. zapewnienie zwiedzania Krakowa dla grup opiniotwórczych, dziennikarzy i specjalnych gości KO ŚDM ( 10 grup/ w każdej grupie ok. 10 os.; 6 języków: polski, angielski, hiszpański, włoski, niemiecki, francuski), mające na celu uzyskanie efektu wizerunkowego.</w:t>
      </w:r>
    </w:p>
    <w:p w:rsidR="001C133A" w:rsidRDefault="001C133A" w:rsidP="00661317">
      <w:pPr>
        <w:pStyle w:val="Akapitzlist"/>
        <w:numPr>
          <w:ilvl w:val="0"/>
          <w:numId w:val="6"/>
        </w:numPr>
        <w:spacing w:line="276" w:lineRule="auto"/>
        <w:jc w:val="both"/>
      </w:pPr>
      <w:r>
        <w:t xml:space="preserve">Szkolenie dla Straży Miejskiej w zakresie wiedzy o Krakowie, podstawowych kompetencji językowych i umiejętności mediacyjnych. </w:t>
      </w:r>
    </w:p>
    <w:p w:rsidR="00F43BAF" w:rsidRDefault="001C133A" w:rsidP="00661317">
      <w:pPr>
        <w:pStyle w:val="Akapitzlist"/>
        <w:numPr>
          <w:ilvl w:val="0"/>
          <w:numId w:val="6"/>
        </w:numPr>
        <w:spacing w:line="276" w:lineRule="auto"/>
        <w:jc w:val="both"/>
      </w:pPr>
      <w:r w:rsidRPr="00F43BAF">
        <w:t>Badania ankietowe „Wpływ ŚDM na funkcjono</w:t>
      </w:r>
      <w:r>
        <w:t>wanie gospodarki turystycznej i </w:t>
      </w:r>
      <w:r w:rsidRPr="00F43BAF">
        <w:t>znaczenie dla promocji i rozwoju turystyki w mieście i regionie”</w:t>
      </w:r>
      <w:r>
        <w:t xml:space="preserve"> </w:t>
      </w:r>
      <w:r w:rsidR="00F43BAF" w:rsidRPr="00F43BAF">
        <w:t>Badania ankietowe „Wpływ ŚDM na funkcjono</w:t>
      </w:r>
      <w:r w:rsidR="005D5F47">
        <w:t>wanie gospodarki turystycznej i </w:t>
      </w:r>
      <w:r>
        <w:t>znaczenie dla promocji i </w:t>
      </w:r>
      <w:r w:rsidR="00F43BAF" w:rsidRPr="00F43BAF">
        <w:t>rozwoju turystyki w mieście i regionie” (podczas ŚDM)</w:t>
      </w:r>
    </w:p>
    <w:p w:rsidR="00661317" w:rsidRPr="00661317" w:rsidRDefault="00661317" w:rsidP="00661317">
      <w:pPr>
        <w:pStyle w:val="Akapitzlist"/>
        <w:numPr>
          <w:ilvl w:val="0"/>
          <w:numId w:val="6"/>
        </w:numPr>
        <w:spacing w:line="276" w:lineRule="auto"/>
      </w:pPr>
      <w:r w:rsidRPr="00661317">
        <w:t>Przeszkolenie przez profesjonalnych przewodników miejskich ok. 2.000 osób dedykowanych przez Komitet Organizacyjny ŚDM do punktów informacyjnych (odpowiedzialne Krakowskie Biuro Festiwalowe).</w:t>
      </w:r>
    </w:p>
    <w:p w:rsidR="00661317" w:rsidRPr="00661317" w:rsidRDefault="00661317" w:rsidP="00661317">
      <w:pPr>
        <w:pStyle w:val="Akapitzlist"/>
        <w:numPr>
          <w:ilvl w:val="0"/>
          <w:numId w:val="6"/>
        </w:numPr>
        <w:spacing w:line="276" w:lineRule="auto"/>
      </w:pPr>
      <w:r w:rsidRPr="00661317">
        <w:t xml:space="preserve">Wydłużenie godzin otwarcia punktów </w:t>
      </w:r>
      <w:proofErr w:type="spellStart"/>
      <w:r w:rsidRPr="00661317">
        <w:t>InfoKraków</w:t>
      </w:r>
      <w:proofErr w:type="spellEnd"/>
      <w:r w:rsidRPr="00661317">
        <w:t xml:space="preserve"> (punkty: Szpitalna 25,  św. Jana 2, Sukiennice,  Pawilon Wyspiańskiego,  Józefa 7 oraz ul. </w:t>
      </w:r>
      <w:proofErr w:type="spellStart"/>
      <w:r w:rsidRPr="00661317">
        <w:t>Powiśle</w:t>
      </w:r>
      <w:proofErr w:type="spellEnd"/>
      <w:r w:rsidRPr="00661317">
        <w:t xml:space="preserve"> 11 otwarte w godzinach 6.00-24.00 w dniach 23.07 - 03.08. 2016. Punkt na lotnisku w Balicach otwarty całodobowo).</w:t>
      </w:r>
    </w:p>
    <w:p w:rsidR="00661317" w:rsidRPr="00661317" w:rsidRDefault="00661317" w:rsidP="00661317">
      <w:pPr>
        <w:pStyle w:val="Akapitzlist"/>
        <w:numPr>
          <w:ilvl w:val="0"/>
          <w:numId w:val="6"/>
        </w:numPr>
        <w:spacing w:line="276" w:lineRule="auto"/>
        <w:rPr>
          <w:bCs/>
        </w:rPr>
      </w:pPr>
      <w:r w:rsidRPr="00661317">
        <w:t xml:space="preserve">Zapewnienie dodatkowych 4 punktów informacji miejskiej (hale namiotowe) wraz </w:t>
      </w:r>
      <w:r w:rsidRPr="00661317">
        <w:br/>
        <w:t xml:space="preserve">z wyposażeniem w lokalizacjach kluczowych dla poruszania się pielgrzymów. </w:t>
      </w:r>
    </w:p>
    <w:p w:rsidR="00661317" w:rsidRDefault="00661317" w:rsidP="00661317">
      <w:pPr>
        <w:pStyle w:val="Akapitzlist"/>
        <w:spacing w:line="276" w:lineRule="auto"/>
        <w:jc w:val="both"/>
      </w:pPr>
    </w:p>
    <w:p w:rsidR="00F43BAF" w:rsidRDefault="00F43BAF" w:rsidP="00661317">
      <w:pPr>
        <w:spacing w:line="276" w:lineRule="auto"/>
        <w:jc w:val="both"/>
      </w:pPr>
    </w:p>
    <w:p w:rsidR="0001465C" w:rsidRDefault="0001465C" w:rsidP="00661317">
      <w:pPr>
        <w:pStyle w:val="Nagwek2"/>
        <w:spacing w:line="276" w:lineRule="auto"/>
      </w:pPr>
      <w:bookmarkStart w:id="47" w:name="_Toc447797003"/>
      <w:r>
        <w:t>Wydarzenia kulturalne</w:t>
      </w:r>
      <w:bookmarkEnd w:id="47"/>
    </w:p>
    <w:p w:rsidR="0001465C" w:rsidRPr="0001465C" w:rsidRDefault="0001465C" w:rsidP="00661317">
      <w:pPr>
        <w:spacing w:line="276" w:lineRule="auto"/>
        <w:jc w:val="both"/>
      </w:pPr>
    </w:p>
    <w:p w:rsidR="0001465C" w:rsidRPr="0001465C" w:rsidRDefault="0001465C" w:rsidP="00661317">
      <w:pPr>
        <w:spacing w:line="276" w:lineRule="auto"/>
        <w:jc w:val="both"/>
      </w:pPr>
      <w:r w:rsidRPr="0001465C">
        <w:t>W ramach organizacji miejsc spotkań młodzieży i oferty kulturalnej Miasta dla uczestników ŚDM, miejskie jednostki kultury tj.: Śródmiejski Ośrodek Kultury, Nowohuckie Centrum Kultury, Dom Kultury Podgórze, Ośrodek Kultury Nowa Huta, Ośrodek Kultury im. C.K. Norwida zrealizują zaplanowane dla uczestników ŚDM koncerty, wystawy, warsztaty art</w:t>
      </w:r>
      <w:r>
        <w:t>ystyczne, spektakle i wycieczki.</w:t>
      </w:r>
      <w:r w:rsidRPr="0001465C">
        <w:t xml:space="preserve"> </w:t>
      </w:r>
      <w:r>
        <w:t>O</w:t>
      </w:r>
      <w:r w:rsidRPr="0001465C">
        <w:t>pracowan</w:t>
      </w:r>
      <w:r>
        <w:t>a została</w:t>
      </w:r>
      <w:r w:rsidRPr="0001465C">
        <w:t xml:space="preserve"> ofert</w:t>
      </w:r>
      <w:r>
        <w:t>a</w:t>
      </w:r>
      <w:r w:rsidRPr="0001465C">
        <w:t xml:space="preserve"> wydarzeń, która obejmuje czas od 24 lipca do 3 sierpnia 2016 r.</w:t>
      </w:r>
    </w:p>
    <w:p w:rsidR="0001465C" w:rsidRPr="0001465C" w:rsidRDefault="0001465C" w:rsidP="00661317">
      <w:pPr>
        <w:spacing w:line="276" w:lineRule="auto"/>
        <w:jc w:val="both"/>
      </w:pPr>
    </w:p>
    <w:p w:rsidR="0001465C" w:rsidRDefault="0001465C" w:rsidP="00661317">
      <w:pPr>
        <w:spacing w:line="276" w:lineRule="auto"/>
        <w:jc w:val="both"/>
      </w:pPr>
      <w:r>
        <w:t xml:space="preserve">Nieodpłatnie udostępnione zostanie zwiedzanie obiektów </w:t>
      </w:r>
      <w:r w:rsidRPr="0001465C">
        <w:t>Muzeum Historycznego Miasta Krakowa tj. Pałacu pod Krzysztofory, Fabryki Oskara Schindlera w dniach od 24 do 26 lipca br., a w dniach od 1 do 5 sierpnia 2016 r. Starej Synagogi, Murów obronnych z Barbakanem oraz Domu Zwierzynieckiego</w:t>
      </w:r>
      <w:r>
        <w:t xml:space="preserve">, a także </w:t>
      </w:r>
      <w:r w:rsidRPr="0001465C">
        <w:t>Muzeum Inżynierii Miejskiej przy ul. św. Wawrzyńca 15 oraz Ogrodu doświadczeń im. Lema w dniach od 24 lipca do 4 sierpnia 2016 r.</w:t>
      </w:r>
    </w:p>
    <w:p w:rsidR="0001465C" w:rsidRDefault="0001465C" w:rsidP="00661317">
      <w:pPr>
        <w:spacing w:line="276" w:lineRule="auto"/>
        <w:jc w:val="both"/>
      </w:pPr>
    </w:p>
    <w:p w:rsidR="00B931CD" w:rsidRPr="00B931CD" w:rsidRDefault="00B931CD" w:rsidP="00661317">
      <w:pPr>
        <w:spacing w:line="276" w:lineRule="auto"/>
        <w:jc w:val="both"/>
      </w:pPr>
      <w:r w:rsidRPr="00B931CD">
        <w:t>W ramach wydarzeń kulturalnych realizowany będzie projekt „Noc Cracovia Sacra”. Opracowany program projektu obejmuje termin od 24 do 27 lipca br. Tematem przewodnim tegorocznej edycji jest „</w:t>
      </w:r>
      <w:proofErr w:type="spellStart"/>
      <w:r w:rsidRPr="00B931CD">
        <w:t>Altera</w:t>
      </w:r>
      <w:proofErr w:type="spellEnd"/>
      <w:r w:rsidRPr="00B931CD">
        <w:t xml:space="preserve"> Roma”. Oferta obejmuje m.in. udostępnianie pomieszczeń klasztornych (na co dzień niedostępnych), prezentację wystaw oraz koncertów i spektakli słowno-muzycznych w wybranych kościołach.</w:t>
      </w:r>
    </w:p>
    <w:p w:rsidR="00B931CD" w:rsidRPr="00B931CD" w:rsidRDefault="00B931CD" w:rsidP="00661317">
      <w:pPr>
        <w:spacing w:line="276" w:lineRule="auto"/>
        <w:jc w:val="both"/>
      </w:pPr>
    </w:p>
    <w:p w:rsidR="00B931CD" w:rsidRPr="00B931CD" w:rsidRDefault="00B931CD" w:rsidP="00661317">
      <w:pPr>
        <w:spacing w:line="276" w:lineRule="auto"/>
        <w:jc w:val="both"/>
      </w:pPr>
      <w:r w:rsidRPr="00B931CD">
        <w:t>Rozstrzygnięto otwarty konkursu ofert dla organizacji pozarządowych w obszarze kultury, sztuki, ochrony dóbr kultury i dziedzictwa narodowego dla przedsięwzięć realizowanych z okazji ŚDM 2016, z uwzględnieniem obszaru Krakowa. Wybrano 6 ofert konkursowych, które zostaną objęte dofinansowaniem w formie dotacji z budżetu Miasta.</w:t>
      </w:r>
    </w:p>
    <w:p w:rsidR="00B931CD" w:rsidRDefault="00B931CD" w:rsidP="00661317">
      <w:pPr>
        <w:spacing w:line="276" w:lineRule="auto"/>
        <w:jc w:val="both"/>
      </w:pPr>
    </w:p>
    <w:p w:rsidR="00B931CD" w:rsidRPr="00B931CD" w:rsidRDefault="00B931CD" w:rsidP="00661317">
      <w:pPr>
        <w:spacing w:line="276" w:lineRule="auto"/>
        <w:jc w:val="both"/>
      </w:pPr>
      <w:r w:rsidRPr="00B931CD">
        <w:t xml:space="preserve">Szczegóły dotyczące wydarzeń wzbogacających ofertę kulturalną Krakowa na czas ŚDM </w:t>
      </w:r>
      <w:r w:rsidR="00B81507">
        <w:t xml:space="preserve">znajdują się </w:t>
      </w:r>
      <w:r w:rsidRPr="00B931CD">
        <w:t>w zał</w:t>
      </w:r>
      <w:r w:rsidR="00B81507">
        <w:t xml:space="preserve">ączniku </w:t>
      </w:r>
      <w:r w:rsidRPr="00B931CD">
        <w:t>nr 4</w:t>
      </w:r>
      <w:r w:rsidR="00B81507">
        <w:t>.</w:t>
      </w:r>
    </w:p>
    <w:p w:rsidR="000B40AD" w:rsidRDefault="000B40AD" w:rsidP="00661317">
      <w:pPr>
        <w:spacing w:line="276" w:lineRule="auto"/>
      </w:pPr>
    </w:p>
    <w:p w:rsidR="0001465C" w:rsidRDefault="00F43BAF" w:rsidP="00661317">
      <w:pPr>
        <w:pStyle w:val="Nagwek1"/>
        <w:spacing w:line="276" w:lineRule="auto"/>
      </w:pPr>
      <w:bookmarkStart w:id="48" w:name="_Toc447797004"/>
      <w:r>
        <w:t>FINANSE</w:t>
      </w:r>
      <w:bookmarkEnd w:id="48"/>
    </w:p>
    <w:p w:rsidR="0001465C" w:rsidRPr="00CC4974" w:rsidRDefault="0001465C" w:rsidP="00661317">
      <w:pPr>
        <w:spacing w:line="276" w:lineRule="auto"/>
        <w:jc w:val="both"/>
      </w:pPr>
    </w:p>
    <w:p w:rsidR="00404136" w:rsidRPr="00CC4974" w:rsidRDefault="00404136" w:rsidP="00661317">
      <w:pPr>
        <w:spacing w:line="276" w:lineRule="auto"/>
        <w:jc w:val="both"/>
      </w:pPr>
      <w:r w:rsidRPr="00CC4974">
        <w:t xml:space="preserve">Przygotowanie i przeprowadzenie </w:t>
      </w:r>
      <w:r w:rsidR="00CC4974">
        <w:t>Ś</w:t>
      </w:r>
      <w:r w:rsidRPr="00CC4974">
        <w:t xml:space="preserve">DM związane jest ze znacznymi nakładami finansowymi. Nakłady te ponoszone są przez </w:t>
      </w:r>
      <w:r w:rsidR="00CC4974" w:rsidRPr="00CC4974">
        <w:t>różne</w:t>
      </w:r>
      <w:r w:rsidRPr="00CC4974">
        <w:t xml:space="preserve"> podmioty prywatne i publiczne. Miasto Kraków planuje i ponosi koszty wynikające wyłącznie z ustawowego zakresu działania. Wykaz wydatków miejskich zawiera tabela dołączona do opracowania. Planowane przez Miasto wydatki przeznaczane są wyłącznie na cele zgodne z obowiązującymi przepisami prawa i stanowią realizację ustawowych obowiązków. </w:t>
      </w:r>
    </w:p>
    <w:p w:rsidR="00404136" w:rsidRPr="00CC4974" w:rsidRDefault="00404136" w:rsidP="00661317">
      <w:pPr>
        <w:spacing w:line="276" w:lineRule="auto"/>
        <w:jc w:val="both"/>
      </w:pPr>
    </w:p>
    <w:p w:rsidR="00404136" w:rsidRPr="00CC4974" w:rsidRDefault="00404136" w:rsidP="00661317">
      <w:pPr>
        <w:spacing w:line="276" w:lineRule="auto"/>
        <w:jc w:val="both"/>
      </w:pPr>
      <w:r w:rsidRPr="00CC4974">
        <w:t>Ze względu na zwiększony zakres realizowanych zadań własnych od 2015 roku Miasto występuje do organów administracji rządowej o dofin</w:t>
      </w:r>
      <w:r w:rsidR="00912676">
        <w:t>ansowanie realizowanych zadań z </w:t>
      </w:r>
      <w:r w:rsidRPr="00CC4974">
        <w:t>budżetu państwa</w:t>
      </w:r>
      <w:r w:rsidR="00CC4974" w:rsidRPr="00CC4974">
        <w:t xml:space="preserve"> ( Załącznik nr 2 )</w:t>
      </w:r>
      <w:r w:rsidRPr="00CC4974">
        <w:t xml:space="preserve">. Należy podkreślić, że w trakcie </w:t>
      </w:r>
      <w:r w:rsidR="00CC4974">
        <w:t>Ś</w:t>
      </w:r>
      <w:r w:rsidRPr="00CC4974">
        <w:t xml:space="preserve">DM na terenie Miasta Krakowa przebywać będą głównie obywatele polscy, a obowiązek zapewniania uczestnikom tych wydarzeń bezpieczeństwa obciąża organy administracji publicznej stosowanie do zakresu ich działania. Podjęcie planowanych działań organizacyjnych jest także niezbędne dla zapewniania bezpieczeństwa mieszkańców Miasta i jego prawidłowego funkcjonowania. Pielgrzymka Ojca Świętego jest także oficjalną wizytą na zaproszenie władz państwowych. Wykaz składanych wniosków zawiera odrębny załącznik. Zgodnie z aktualnym stanem uzgodnień decyzje w sprawie dofinansowania zadań gminnych z budżetu państwa podejmowane będą przez Wojewodę Małopolskiego. </w:t>
      </w:r>
    </w:p>
    <w:p w:rsidR="00404136" w:rsidRPr="00CC4974" w:rsidRDefault="00404136" w:rsidP="00661317">
      <w:pPr>
        <w:spacing w:line="276" w:lineRule="auto"/>
        <w:jc w:val="both"/>
      </w:pPr>
    </w:p>
    <w:p w:rsidR="00404136" w:rsidRDefault="00CC4974" w:rsidP="00661317">
      <w:pPr>
        <w:spacing w:line="276" w:lineRule="auto"/>
        <w:jc w:val="both"/>
      </w:pPr>
      <w:r>
        <w:t>Ś</w:t>
      </w:r>
      <w:r w:rsidR="00404136" w:rsidRPr="00CC4974">
        <w:t xml:space="preserve">DM stwarzają możliwość dla zwiększenia dochodów podmiotów gospodarczych świadczących usługi w branżach związanych z obsługą ludności (usługi, noclegi, wyżywienie itp.). Według dostępnych informacji organizowane w ostatnim czasie </w:t>
      </w:r>
      <w:r>
        <w:t>Ś</w:t>
      </w:r>
      <w:r w:rsidR="00404136" w:rsidRPr="00CC4974">
        <w:t>DM przyczyniły się do zasilenia lokalnych gospodarek w kotach od 700 mln zł (Madryt 2011) do 1,7 mld zł (Rio de Janeiro 2013)</w:t>
      </w:r>
    </w:p>
    <w:p w:rsidR="00065234" w:rsidRDefault="00065234" w:rsidP="00661317">
      <w:pPr>
        <w:spacing w:line="276" w:lineRule="auto"/>
        <w:jc w:val="both"/>
      </w:pPr>
    </w:p>
    <w:p w:rsidR="00065234" w:rsidRPr="00CC4974" w:rsidRDefault="00065234" w:rsidP="00661317">
      <w:pPr>
        <w:spacing w:line="276" w:lineRule="auto"/>
        <w:jc w:val="both"/>
      </w:pPr>
      <w:r>
        <w:t xml:space="preserve">W budżecie państwa na 2016 uchwalonym w dniu 25.02 br. przewidziano: rezerwy celowe w poz. 69: 100 mln zł na uzupełnienie wydatków Policji, Straży Pożarnej i BOR, w tym w związku z ŚDM, w poz. 72: 15 mln zł na uzupełnienie wydatków związanych z organizacją ŚDM, w poz. 73: 9 mln 320 </w:t>
      </w:r>
      <w:proofErr w:type="spellStart"/>
      <w:r>
        <w:t>tys</w:t>
      </w:r>
      <w:proofErr w:type="spellEnd"/>
      <w:r>
        <w:t xml:space="preserve"> z przeznaczeniem na zabezpieczenie medyczne oraz 18 mln z przeznaczeniem na obsługę medialną. Zgodnie z materiałami dołączonymi projektu ustawy specjalnej „zadania związane z przygotowaniem do SDM (…)powinny być finansowane w pierwszej kolejności w ramach środków ujętych w budżetach poszczególnych dysponentów części budżetowych, jako zadania statutowe należące do właściwości poszczególnych ministerstw i służb im podległych bądź nadzorowanych, które mogą być ewentualnie uzupełniane o środki zaplanowane na ten cel w rezerwach celowych</w:t>
      </w:r>
    </w:p>
    <w:p w:rsidR="00404136" w:rsidRPr="00CC4974" w:rsidRDefault="00404136" w:rsidP="00661317">
      <w:pPr>
        <w:spacing w:line="276" w:lineRule="auto"/>
        <w:jc w:val="both"/>
      </w:pPr>
    </w:p>
    <w:p w:rsidR="00404136" w:rsidRDefault="00404136" w:rsidP="00661317">
      <w:pPr>
        <w:spacing w:line="276" w:lineRule="auto"/>
        <w:jc w:val="both"/>
      </w:pPr>
      <w:r w:rsidRPr="00CC4974">
        <w:t xml:space="preserve">System redystrybucji dochodów publicznych w Polsce nie pozwala na miarodajne zwymiarowanie dochodów z tych źródeł dla budżetu miasta (m.in. brak powiązania wpływów z podatku od towarów i usług z budżetem miasta). </w:t>
      </w:r>
    </w:p>
    <w:p w:rsidR="00065234" w:rsidRDefault="00065234" w:rsidP="00661317">
      <w:pPr>
        <w:spacing w:line="276" w:lineRule="auto"/>
        <w:jc w:val="both"/>
      </w:pPr>
    </w:p>
    <w:p w:rsidR="00CC4974" w:rsidRDefault="00404136" w:rsidP="00661317">
      <w:pPr>
        <w:spacing w:line="276" w:lineRule="auto"/>
        <w:jc w:val="both"/>
      </w:pPr>
      <w:r w:rsidRPr="00CC4974">
        <w:t xml:space="preserve">Znaczenie promocyjne dla Miasta wynikające z organizacji </w:t>
      </w:r>
      <w:r w:rsidR="00CC4974">
        <w:t>Ś</w:t>
      </w:r>
      <w:r w:rsidRPr="00CC4974">
        <w:t xml:space="preserve">DM jest trudne do przecenienia. </w:t>
      </w:r>
      <w:r w:rsidR="00CC4974">
        <w:t>Ś</w:t>
      </w:r>
      <w:r w:rsidRPr="00CC4974">
        <w:t xml:space="preserve">DM stanowią wydarzenie o charakterze ogólnoświatowym </w:t>
      </w:r>
      <w:r w:rsidR="00494931">
        <w:t>i od wielu miesięcy w związku z</w:t>
      </w:r>
      <w:r w:rsidR="00912676">
        <w:t> </w:t>
      </w:r>
      <w:r w:rsidRPr="00CC4974">
        <w:t>procesem organizacji Miasto Kraków jest promowane w wielu państwach świata jako miejsce ich organizacji. Uwagi dotyczące aspektu pr</w:t>
      </w:r>
      <w:r w:rsidR="00912676">
        <w:t>omocyjnego zostały zarysowane w </w:t>
      </w:r>
      <w:r w:rsidRPr="00CC4974">
        <w:t xml:space="preserve">innych częściach opracowania. </w:t>
      </w:r>
    </w:p>
    <w:p w:rsidR="00BA48D6" w:rsidRDefault="00BA48D6" w:rsidP="00661317">
      <w:pPr>
        <w:spacing w:line="276" w:lineRule="auto"/>
        <w:jc w:val="both"/>
        <w:rPr>
          <w:sz w:val="20"/>
          <w:u w:val="single"/>
        </w:rPr>
      </w:pPr>
    </w:p>
    <w:p w:rsidR="008A1CDC" w:rsidRDefault="008A1CDC"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E64E13" w:rsidRDefault="00E64E13" w:rsidP="00661317">
      <w:pPr>
        <w:spacing w:line="276" w:lineRule="auto"/>
        <w:jc w:val="both"/>
        <w:rPr>
          <w:sz w:val="20"/>
          <w:u w:val="single"/>
        </w:rPr>
      </w:pPr>
    </w:p>
    <w:p w:rsidR="00BA48D6" w:rsidRDefault="00BA48D6" w:rsidP="00661317">
      <w:pPr>
        <w:spacing w:line="276" w:lineRule="auto"/>
        <w:jc w:val="both"/>
        <w:rPr>
          <w:sz w:val="20"/>
          <w:u w:val="single"/>
        </w:rPr>
      </w:pPr>
    </w:p>
    <w:p w:rsidR="00CC4974" w:rsidRPr="001B1E7B" w:rsidRDefault="00CC4974" w:rsidP="00661317">
      <w:pPr>
        <w:spacing w:line="276" w:lineRule="auto"/>
        <w:jc w:val="both"/>
        <w:rPr>
          <w:sz w:val="20"/>
          <w:u w:val="single"/>
        </w:rPr>
      </w:pPr>
      <w:r w:rsidRPr="001B1E7B">
        <w:rPr>
          <w:sz w:val="20"/>
          <w:u w:val="single"/>
        </w:rPr>
        <w:t xml:space="preserve">ZAŁĄCZNIKI: </w:t>
      </w:r>
    </w:p>
    <w:p w:rsidR="00CC4974" w:rsidRPr="001B1E7B" w:rsidRDefault="00CC4974" w:rsidP="00661317">
      <w:pPr>
        <w:spacing w:line="276" w:lineRule="auto"/>
        <w:jc w:val="both"/>
        <w:rPr>
          <w:sz w:val="20"/>
        </w:rPr>
      </w:pPr>
    </w:p>
    <w:p w:rsidR="00CC4974" w:rsidRPr="000F33B3" w:rsidRDefault="00CC4974" w:rsidP="00661317">
      <w:pPr>
        <w:pStyle w:val="Akapitzlist"/>
        <w:numPr>
          <w:ilvl w:val="0"/>
          <w:numId w:val="13"/>
        </w:numPr>
        <w:spacing w:line="276" w:lineRule="auto"/>
        <w:jc w:val="both"/>
        <w:rPr>
          <w:sz w:val="20"/>
          <w:szCs w:val="20"/>
        </w:rPr>
      </w:pPr>
      <w:r w:rsidRPr="000F33B3">
        <w:rPr>
          <w:sz w:val="20"/>
          <w:szCs w:val="20"/>
        </w:rPr>
        <w:t>Wykaz zadań wraz z kosztami</w:t>
      </w:r>
    </w:p>
    <w:p w:rsidR="00CC4974" w:rsidRPr="000F33B3" w:rsidRDefault="00CC4974" w:rsidP="00661317">
      <w:pPr>
        <w:pStyle w:val="Akapitzlist"/>
        <w:numPr>
          <w:ilvl w:val="0"/>
          <w:numId w:val="13"/>
        </w:numPr>
        <w:spacing w:line="276" w:lineRule="auto"/>
        <w:jc w:val="both"/>
        <w:rPr>
          <w:sz w:val="20"/>
          <w:szCs w:val="20"/>
        </w:rPr>
      </w:pPr>
      <w:r w:rsidRPr="000F33B3">
        <w:rPr>
          <w:sz w:val="20"/>
          <w:szCs w:val="20"/>
        </w:rPr>
        <w:t>Wykaz wniosków o dofinansowanie zadań z budżetu państwa</w:t>
      </w:r>
    </w:p>
    <w:p w:rsidR="00404136" w:rsidRPr="000F33B3" w:rsidRDefault="00CC4974" w:rsidP="00661317">
      <w:pPr>
        <w:pStyle w:val="Akapitzlist"/>
        <w:numPr>
          <w:ilvl w:val="0"/>
          <w:numId w:val="13"/>
        </w:numPr>
        <w:spacing w:line="276" w:lineRule="auto"/>
        <w:jc w:val="both"/>
        <w:rPr>
          <w:rStyle w:val="BezodstpwZnak"/>
          <w:sz w:val="20"/>
          <w:szCs w:val="20"/>
        </w:rPr>
      </w:pPr>
      <w:r w:rsidRPr="000F33B3">
        <w:rPr>
          <w:rStyle w:val="BezodstpwZnak"/>
          <w:sz w:val="20"/>
          <w:szCs w:val="20"/>
        </w:rPr>
        <w:t xml:space="preserve">Wykaz terenów i obiektów </w:t>
      </w:r>
      <w:r w:rsidR="000F33B3">
        <w:rPr>
          <w:rStyle w:val="BezodstpwZnak"/>
          <w:sz w:val="20"/>
          <w:szCs w:val="20"/>
        </w:rPr>
        <w:t>możliwych</w:t>
      </w:r>
      <w:r w:rsidRPr="000F33B3">
        <w:rPr>
          <w:rStyle w:val="BezodstpwZnak"/>
          <w:sz w:val="20"/>
          <w:szCs w:val="20"/>
        </w:rPr>
        <w:t xml:space="preserve"> do wykorzystania w związku z ŚDM</w:t>
      </w:r>
    </w:p>
    <w:p w:rsidR="00BA48D6" w:rsidRPr="000B40AD" w:rsidRDefault="00A732A5" w:rsidP="00661317">
      <w:pPr>
        <w:pStyle w:val="Akapitzlist"/>
        <w:numPr>
          <w:ilvl w:val="0"/>
          <w:numId w:val="13"/>
        </w:numPr>
        <w:spacing w:line="276" w:lineRule="auto"/>
        <w:jc w:val="both"/>
        <w:rPr>
          <w:sz w:val="20"/>
          <w:szCs w:val="20"/>
        </w:rPr>
      </w:pPr>
      <w:r w:rsidRPr="000F33B3">
        <w:rPr>
          <w:rFonts w:cstheme="minorHAnsi"/>
          <w:bCs/>
          <w:sz w:val="20"/>
          <w:szCs w:val="20"/>
        </w:rPr>
        <w:t>Wykaz miejsc kat</w:t>
      </w:r>
      <w:r w:rsidR="003A700E">
        <w:rPr>
          <w:rFonts w:cstheme="minorHAnsi"/>
          <w:bCs/>
          <w:sz w:val="20"/>
          <w:szCs w:val="20"/>
        </w:rPr>
        <w:t>echez oraz wydarzeń kulturalnych</w:t>
      </w:r>
    </w:p>
    <w:p w:rsidR="000B40AD" w:rsidRPr="009F5313" w:rsidRDefault="000B40AD" w:rsidP="00661317">
      <w:pPr>
        <w:pStyle w:val="Akapitzlist"/>
        <w:numPr>
          <w:ilvl w:val="0"/>
          <w:numId w:val="13"/>
        </w:numPr>
        <w:spacing w:line="276" w:lineRule="auto"/>
        <w:jc w:val="both"/>
        <w:rPr>
          <w:sz w:val="20"/>
          <w:szCs w:val="20"/>
        </w:rPr>
      </w:pPr>
      <w:r w:rsidRPr="000B40AD">
        <w:rPr>
          <w:rFonts w:cstheme="minorHAnsi"/>
          <w:bCs/>
          <w:sz w:val="20"/>
          <w:szCs w:val="20"/>
        </w:rPr>
        <w:t>Wykaz członków Zespołu Zadaniowego ŚDM 2016 w GMK</w:t>
      </w:r>
    </w:p>
    <w:p w:rsidR="009F5313" w:rsidRDefault="009F5313" w:rsidP="00661317">
      <w:pPr>
        <w:pStyle w:val="Akapitzlist"/>
        <w:numPr>
          <w:ilvl w:val="0"/>
          <w:numId w:val="13"/>
        </w:numPr>
        <w:spacing w:line="276" w:lineRule="auto"/>
        <w:jc w:val="both"/>
        <w:rPr>
          <w:sz w:val="20"/>
          <w:szCs w:val="20"/>
        </w:rPr>
      </w:pPr>
      <w:r>
        <w:rPr>
          <w:sz w:val="20"/>
          <w:szCs w:val="20"/>
        </w:rPr>
        <w:t>Wykaz punktów poboru wody</w:t>
      </w:r>
    </w:p>
    <w:p w:rsidR="00E64E13" w:rsidRDefault="00E64E13" w:rsidP="00661317">
      <w:pPr>
        <w:pStyle w:val="Akapitzlist"/>
        <w:numPr>
          <w:ilvl w:val="0"/>
          <w:numId w:val="13"/>
        </w:numPr>
        <w:spacing w:line="276" w:lineRule="auto"/>
        <w:jc w:val="both"/>
        <w:rPr>
          <w:sz w:val="20"/>
          <w:szCs w:val="20"/>
        </w:rPr>
      </w:pPr>
      <w:r>
        <w:rPr>
          <w:sz w:val="20"/>
          <w:szCs w:val="20"/>
        </w:rPr>
        <w:t>Wykaz miejsc parkingowych</w:t>
      </w:r>
    </w:p>
    <w:p w:rsidR="00F54F6B" w:rsidRPr="000B40AD" w:rsidRDefault="00F54F6B" w:rsidP="00661317">
      <w:pPr>
        <w:pStyle w:val="Akapitzlist"/>
        <w:numPr>
          <w:ilvl w:val="0"/>
          <w:numId w:val="13"/>
        </w:numPr>
        <w:spacing w:line="276" w:lineRule="auto"/>
        <w:jc w:val="both"/>
        <w:rPr>
          <w:sz w:val="20"/>
          <w:szCs w:val="20"/>
        </w:rPr>
      </w:pPr>
      <w:r>
        <w:rPr>
          <w:sz w:val="20"/>
          <w:szCs w:val="20"/>
        </w:rPr>
        <w:t>Wykaz stałych toalet miejskich.</w:t>
      </w:r>
    </w:p>
    <w:p w:rsidR="00494931" w:rsidRDefault="001F00C4" w:rsidP="00661317">
      <w:pPr>
        <w:spacing w:line="276" w:lineRule="auto"/>
        <w:jc w:val="both"/>
      </w:pPr>
      <w:r>
        <w:rPr>
          <w:noProof/>
          <w:lang w:eastAsia="pl-PL"/>
        </w:rPr>
        <w:pict>
          <v:shape id="AutoShape 2" o:spid="_x0000_s1026" type="#_x0000_t32" style="position:absolute;left:0;text-align:left;margin-left:0;margin-top:12.65pt;width:450pt;height:0;z-index:251658240;visibility:visible;mso-wrap-distance-top:-6e-5mm;mso-wrap-distance-bottom:-6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olKR4CAAA7BAAADgAAAGRycy9lMm9Eb2MueG1srFPBjtowEL1X6j9YvkMSmrAQEVarBHrZdpF2&#10;+wHGdhKriW3ZhoCq/nvHhiC2vVRVOZhxZubNm3nj1eOp79CRGyuULHAyjTHikiomZFPgb2/byQIj&#10;64hkpFOSF/jMLX5cf/ywGnTOZ6pVHeMGAYi0+aAL3Dqn8yiytOU9sVOluQRnrUxPHFxNEzFDBkDv&#10;u2gWx/NoUIZpoyi3Fr5WFydeB/y65tS91LXlDnUFBm4unCace39G6xXJG0N0K+iVBvkHFj0REore&#10;oCriCDoY8QdUL6hRVtVuSlUfqboWlIceoJsk/q2b15ZoHnqB4Vh9G5P9f7D063FnkGAFzjCSpAeJ&#10;ng5Ohcpo5sczaJtDVCl3xjdIT/JVPyv63SKpypbIhofgt7OG3MRnRO9S/MVqKLIfvigGMQTww6xO&#10;tek9JEwBnYIk55sk/OQQhY/ZQ5LFMShHR19E8jFRG+s+c9UjbxTYOkNE07pSSQnCK5OEMuT4bJ2n&#10;RfIxwVeVaiu6LujfSTQUeJnNspBgVSeYd/owa5p92Rl0JH6Dwi/0CJ77MKMOkgWwlhO2udqOiO5i&#10;Q/FOejxoDOhcrcuK/FjGy81is0gn6Wy+maRxVU2etmU6mW+Th6z6VJVllfz01JI0bwVjXHp247om&#10;6d+tw/XhXBbttrC3MUTv0cO8gOz4H0gHZb2Yl7XYK3bemVFx2NAQfH1N/gnc38G+f/PrXwAAAP//&#10;AwBQSwMEFAAGAAgAAAAhAFI9W/faAAAABgEAAA8AAABkcnMvZG93bnJldi54bWxMj8FOwzAQRO9I&#10;/IO1SFwQtRtUREOcqkLiwJG2EtdtvCSBeB3FThP69SziAMeZWc28LTaz79SJhtgGtrBcGFDEVXAt&#10;1xYO++fbB1AxITvsApOFL4qwKS8vCsxdmPiVTrtUKynhmKOFJqU+1zpWDXmMi9ATS/YeBo9J5FBr&#10;N+Ak5b7TmTH32mPLstBgT08NVZ+70VugOK6WZrv29eHlPN28ZeePqd9be301bx9BJZrT3zH84As6&#10;lMJ0DCO7qDoL8kiykK3uQEm6NkaM46+hy0L/xy+/AQAA//8DAFBLAQItABQABgAIAAAAIQDkmcPA&#10;+wAAAOEBAAATAAAAAAAAAAAAAAAAAAAAAABbQ29udGVudF9UeXBlc10ueG1sUEsBAi0AFAAGAAgA&#10;AAAhACOyauHXAAAAlAEAAAsAAAAAAAAAAAAAAAAALAEAAF9yZWxzLy5yZWxzUEsBAi0AFAAGAAgA&#10;AAAhAIMKJSkeAgAAOwQAAA4AAAAAAAAAAAAAAAAALAIAAGRycy9lMm9Eb2MueG1sUEsBAi0AFAAG&#10;AAgAAAAhAFI9W/faAAAABgEAAA8AAAAAAAAAAAAAAAAAdgQAAGRycy9kb3ducmV2LnhtbFBLBQYA&#10;AAAABAAEAPMAAAB9BQAAAAA=&#10;"/>
        </w:pict>
      </w:r>
    </w:p>
    <w:p w:rsidR="00494931" w:rsidRDefault="00494931" w:rsidP="00661317">
      <w:pPr>
        <w:spacing w:line="276" w:lineRule="auto"/>
        <w:jc w:val="center"/>
      </w:pPr>
      <w:r>
        <w:t>Opracowano w Wydziale Bezpieczeństwa i Zarządzania Kryzysowego Urzędu Miasta Krakowa na podstawie informacji cząstkowych od Członków Zespołu Zadaniowego ds. współpracy z komitetem Organizacyjnym Światowych Dni Młodzieży 2016</w:t>
      </w:r>
    </w:p>
    <w:p w:rsidR="00404136" w:rsidRDefault="00404136" w:rsidP="00661317">
      <w:pPr>
        <w:spacing w:line="276" w:lineRule="auto"/>
        <w:jc w:val="both"/>
        <w:sectPr w:rsidR="00404136" w:rsidSect="00404136">
          <w:footerReference w:type="default" r:id="rId16"/>
          <w:pgSz w:w="11900" w:h="16840"/>
          <w:pgMar w:top="1417" w:right="1417" w:bottom="1417" w:left="1417" w:header="708" w:footer="708" w:gutter="0"/>
          <w:cols w:space="708"/>
          <w:titlePg/>
          <w:docGrid w:linePitch="360"/>
        </w:sectPr>
      </w:pPr>
    </w:p>
    <w:p w:rsidR="00404136" w:rsidRDefault="00CC4974" w:rsidP="00661317">
      <w:pPr>
        <w:pStyle w:val="Nagwek1"/>
        <w:spacing w:line="276" w:lineRule="auto"/>
      </w:pPr>
      <w:bookmarkStart w:id="49" w:name="_Toc447797005"/>
      <w:r>
        <w:t>ZAŁĄCZNIK NR 1</w:t>
      </w:r>
      <w:bookmarkEnd w:id="49"/>
    </w:p>
    <w:p w:rsidR="00F43BAF" w:rsidRDefault="00F43BAF" w:rsidP="00661317">
      <w:pPr>
        <w:pStyle w:val="Nagwek2"/>
        <w:spacing w:line="276" w:lineRule="auto"/>
      </w:pPr>
      <w:bookmarkStart w:id="50" w:name="_Toc447797006"/>
      <w:r>
        <w:t>Wykaz zadań umieszczonych w budżecie Miasta na 2016 rok :</w:t>
      </w:r>
      <w:bookmarkEnd w:id="50"/>
    </w:p>
    <w:tbl>
      <w:tblPr>
        <w:tblW w:w="14190" w:type="dxa"/>
        <w:tblInd w:w="40" w:type="dxa"/>
        <w:tblLayout w:type="fixed"/>
        <w:tblCellMar>
          <w:left w:w="70" w:type="dxa"/>
          <w:right w:w="70" w:type="dxa"/>
        </w:tblCellMar>
        <w:tblLook w:val="0000"/>
      </w:tblPr>
      <w:tblGrid>
        <w:gridCol w:w="458"/>
        <w:gridCol w:w="12"/>
        <w:gridCol w:w="2222"/>
        <w:gridCol w:w="1298"/>
        <w:gridCol w:w="1200"/>
        <w:gridCol w:w="9000"/>
      </w:tblGrid>
      <w:tr w:rsidR="00751AC7" w:rsidRPr="00F70452" w:rsidTr="00751AC7">
        <w:trPr>
          <w:trHeight w:val="290"/>
        </w:trPr>
        <w:tc>
          <w:tcPr>
            <w:tcW w:w="470" w:type="dxa"/>
            <w:gridSpan w:val="2"/>
            <w:tcBorders>
              <w:top w:val="single" w:sz="6"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b/>
                <w:color w:val="000000"/>
                <w:sz w:val="16"/>
                <w:szCs w:val="16"/>
              </w:rPr>
              <w:t>Poz</w:t>
            </w:r>
            <w:r w:rsidRPr="00F70452">
              <w:rPr>
                <w:rFonts w:cstheme="minorHAnsi"/>
                <w:color w:val="000000"/>
                <w:sz w:val="16"/>
                <w:szCs w:val="16"/>
              </w:rPr>
              <w:t>.</w:t>
            </w:r>
          </w:p>
        </w:tc>
        <w:tc>
          <w:tcPr>
            <w:tcW w:w="2222" w:type="dxa"/>
            <w:tcBorders>
              <w:top w:val="single" w:sz="6"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Nazwa</w:t>
            </w:r>
          </w:p>
        </w:tc>
        <w:tc>
          <w:tcPr>
            <w:tcW w:w="1298" w:type="dxa"/>
            <w:tcBorders>
              <w:top w:val="single" w:sz="12"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 xml:space="preserve">Jednostka </w:t>
            </w:r>
            <w:r w:rsidR="00751AC7" w:rsidRPr="00F70452">
              <w:rPr>
                <w:rFonts w:cstheme="minorHAnsi"/>
                <w:b/>
                <w:bCs/>
                <w:color w:val="000000"/>
                <w:sz w:val="16"/>
                <w:szCs w:val="16"/>
              </w:rPr>
              <w:t>realizująca</w:t>
            </w:r>
          </w:p>
        </w:tc>
        <w:tc>
          <w:tcPr>
            <w:tcW w:w="1200" w:type="dxa"/>
            <w:tcBorders>
              <w:top w:val="single" w:sz="6"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Planowany koszt zadania</w:t>
            </w:r>
          </w:p>
        </w:tc>
        <w:tc>
          <w:tcPr>
            <w:tcW w:w="9000" w:type="dxa"/>
            <w:tcBorders>
              <w:top w:val="single" w:sz="6"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ZAKRES PRAC</w:t>
            </w:r>
            <w:r w:rsidR="00751AC7">
              <w:rPr>
                <w:rFonts w:cstheme="minorHAnsi"/>
                <w:b/>
                <w:bCs/>
                <w:color w:val="000000"/>
                <w:sz w:val="16"/>
                <w:szCs w:val="16"/>
              </w:rPr>
              <w:t xml:space="preserve"> W ZAKRESIE ZADAŃ BIEŻĄCYCH</w:t>
            </w:r>
          </w:p>
        </w:tc>
      </w:tr>
      <w:tr w:rsidR="00751AC7" w:rsidRPr="00F70452" w:rsidTr="00751AC7">
        <w:trPr>
          <w:trHeight w:val="91"/>
        </w:trPr>
        <w:tc>
          <w:tcPr>
            <w:tcW w:w="470" w:type="dxa"/>
            <w:gridSpan w:val="2"/>
            <w:tcBorders>
              <w:top w:val="single" w:sz="6" w:space="0" w:color="auto"/>
              <w:left w:val="single" w:sz="6" w:space="0" w:color="auto"/>
              <w:bottom w:val="nil"/>
              <w:right w:val="single" w:sz="6" w:space="0" w:color="auto"/>
            </w:tcBorders>
          </w:tcPr>
          <w:p w:rsidR="00B262FD" w:rsidRPr="00C53485" w:rsidRDefault="00B262FD" w:rsidP="00661317">
            <w:pPr>
              <w:autoSpaceDE w:val="0"/>
              <w:autoSpaceDN w:val="0"/>
              <w:adjustRightInd w:val="0"/>
              <w:spacing w:line="276" w:lineRule="auto"/>
              <w:jc w:val="center"/>
              <w:rPr>
                <w:rFonts w:cstheme="minorHAnsi"/>
                <w:color w:val="000000"/>
                <w:sz w:val="16"/>
                <w:szCs w:val="16"/>
              </w:rPr>
            </w:pPr>
            <w:r w:rsidRPr="00C53485">
              <w:rPr>
                <w:rFonts w:cstheme="minorHAnsi"/>
                <w:color w:val="000000"/>
                <w:sz w:val="16"/>
                <w:szCs w:val="16"/>
              </w:rPr>
              <w:t>1</w:t>
            </w:r>
          </w:p>
        </w:tc>
        <w:tc>
          <w:tcPr>
            <w:tcW w:w="2222" w:type="dxa"/>
            <w:tcBorders>
              <w:top w:val="single" w:sz="6" w:space="0" w:color="auto"/>
              <w:left w:val="single" w:sz="6" w:space="0" w:color="auto"/>
              <w:bottom w:val="nil"/>
              <w:right w:val="single" w:sz="6" w:space="0" w:color="auto"/>
            </w:tcBorders>
          </w:tcPr>
          <w:p w:rsidR="00B262FD" w:rsidRPr="00C53485" w:rsidRDefault="00B262FD" w:rsidP="00661317">
            <w:pPr>
              <w:autoSpaceDE w:val="0"/>
              <w:autoSpaceDN w:val="0"/>
              <w:adjustRightInd w:val="0"/>
              <w:spacing w:line="276" w:lineRule="auto"/>
              <w:jc w:val="center"/>
              <w:rPr>
                <w:rFonts w:cstheme="minorHAnsi"/>
                <w:i/>
                <w:iCs/>
                <w:color w:val="000000"/>
                <w:sz w:val="16"/>
                <w:szCs w:val="16"/>
              </w:rPr>
            </w:pPr>
            <w:r w:rsidRPr="00C53485">
              <w:rPr>
                <w:rFonts w:cstheme="minorHAnsi"/>
                <w:i/>
                <w:iCs/>
                <w:color w:val="000000"/>
                <w:sz w:val="16"/>
                <w:szCs w:val="16"/>
              </w:rPr>
              <w:t>Organizacja pierwszej pomocy przedmedycznej, w tym z udziałem społecznych organizacji ratowniczych, szkolenie wolontariuszy</w:t>
            </w:r>
          </w:p>
        </w:tc>
        <w:tc>
          <w:tcPr>
            <w:tcW w:w="1298" w:type="dxa"/>
            <w:tcBorders>
              <w:top w:val="single" w:sz="6" w:space="0" w:color="auto"/>
              <w:left w:val="single" w:sz="6" w:space="0" w:color="auto"/>
              <w:bottom w:val="nil"/>
              <w:right w:val="single" w:sz="6" w:space="0" w:color="auto"/>
            </w:tcBorders>
          </w:tcPr>
          <w:p w:rsidR="00B262FD" w:rsidRPr="00C53485" w:rsidRDefault="00B262FD" w:rsidP="00661317">
            <w:pPr>
              <w:autoSpaceDE w:val="0"/>
              <w:autoSpaceDN w:val="0"/>
              <w:adjustRightInd w:val="0"/>
              <w:spacing w:line="276" w:lineRule="auto"/>
              <w:jc w:val="center"/>
              <w:rPr>
                <w:rFonts w:cstheme="minorHAnsi"/>
                <w:b/>
                <w:bCs/>
                <w:i/>
                <w:iCs/>
                <w:color w:val="000000"/>
                <w:sz w:val="16"/>
                <w:szCs w:val="16"/>
              </w:rPr>
            </w:pPr>
            <w:r w:rsidRPr="00C53485">
              <w:rPr>
                <w:rFonts w:cstheme="minorHAnsi"/>
                <w:b/>
                <w:bCs/>
                <w:i/>
                <w:iCs/>
                <w:color w:val="000000"/>
                <w:sz w:val="16"/>
                <w:szCs w:val="16"/>
              </w:rPr>
              <w:t xml:space="preserve">Biuro </w:t>
            </w:r>
            <w:r w:rsidR="00B23934" w:rsidRPr="00C53485">
              <w:rPr>
                <w:rFonts w:cstheme="minorHAnsi"/>
                <w:b/>
                <w:bCs/>
                <w:i/>
                <w:iCs/>
                <w:color w:val="000000"/>
                <w:sz w:val="16"/>
                <w:szCs w:val="16"/>
              </w:rPr>
              <w:t xml:space="preserve">ds. Ochrony </w:t>
            </w:r>
            <w:r w:rsidRPr="00C53485">
              <w:rPr>
                <w:rFonts w:cstheme="minorHAnsi"/>
                <w:b/>
                <w:bCs/>
                <w:i/>
                <w:iCs/>
                <w:color w:val="000000"/>
                <w:sz w:val="16"/>
                <w:szCs w:val="16"/>
              </w:rPr>
              <w:t>Zdrowia</w:t>
            </w:r>
          </w:p>
        </w:tc>
        <w:tc>
          <w:tcPr>
            <w:tcW w:w="1200" w:type="dxa"/>
            <w:tcBorders>
              <w:top w:val="single" w:sz="6" w:space="0" w:color="auto"/>
              <w:left w:val="single" w:sz="6" w:space="0" w:color="auto"/>
              <w:bottom w:val="nil"/>
              <w:right w:val="single" w:sz="6" w:space="0" w:color="auto"/>
            </w:tcBorders>
          </w:tcPr>
          <w:p w:rsidR="00B262FD" w:rsidRPr="00C53485" w:rsidRDefault="00B262FD" w:rsidP="00661317">
            <w:pPr>
              <w:autoSpaceDE w:val="0"/>
              <w:autoSpaceDN w:val="0"/>
              <w:adjustRightInd w:val="0"/>
              <w:spacing w:line="276" w:lineRule="auto"/>
              <w:jc w:val="center"/>
              <w:rPr>
                <w:rFonts w:cstheme="minorHAnsi"/>
                <w:i/>
                <w:iCs/>
                <w:color w:val="000000"/>
                <w:sz w:val="16"/>
                <w:szCs w:val="16"/>
              </w:rPr>
            </w:pPr>
            <w:r w:rsidRPr="00C53485">
              <w:rPr>
                <w:rFonts w:cstheme="minorHAnsi"/>
                <w:i/>
                <w:iCs/>
                <w:color w:val="000000"/>
                <w:sz w:val="16"/>
                <w:szCs w:val="16"/>
              </w:rPr>
              <w:t>300 000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C53485">
              <w:rPr>
                <w:rFonts w:cstheme="minorHAnsi"/>
                <w:color w:val="000000"/>
                <w:sz w:val="16"/>
                <w:szCs w:val="16"/>
              </w:rPr>
              <w:t>Wydatki bieżące związane z kosztami zorganizowania: patroli pomocy przedmedycznej w miejscach wydarzeń centralnych na terenie Gminy Miejskiej Kraków, Błonia, Łagiewniki, Białe Morza,</w:t>
            </w:r>
            <w:r w:rsidRPr="00F70452">
              <w:rPr>
                <w:rFonts w:cstheme="minorHAnsi"/>
                <w:color w:val="000000"/>
                <w:sz w:val="16"/>
                <w:szCs w:val="16"/>
              </w:rPr>
              <w:t xml:space="preserve"> </w:t>
            </w:r>
          </w:p>
        </w:tc>
      </w:tr>
      <w:tr w:rsidR="00751AC7" w:rsidRPr="00F70452" w:rsidTr="00751AC7">
        <w:trPr>
          <w:trHeight w:val="91"/>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2</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Organizacja parkingów na terenie GMK</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i/>
                <w:iCs/>
                <w:color w:val="000000"/>
                <w:sz w:val="16"/>
                <w:szCs w:val="16"/>
              </w:rPr>
            </w:pPr>
            <w:proofErr w:type="spellStart"/>
            <w:r w:rsidRPr="00F70452">
              <w:rPr>
                <w:rFonts w:cstheme="minorHAnsi"/>
                <w:b/>
                <w:bCs/>
                <w:i/>
                <w:iCs/>
                <w:color w:val="000000"/>
                <w:sz w:val="16"/>
                <w:szCs w:val="16"/>
              </w:rPr>
              <w:t>ZIKiT</w:t>
            </w:r>
            <w:proofErr w:type="spellEnd"/>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 xml:space="preserve">1 000 </w:t>
            </w:r>
            <w:proofErr w:type="spellStart"/>
            <w:r w:rsidRPr="00F70452">
              <w:rPr>
                <w:rFonts w:cstheme="minorHAnsi"/>
                <w:i/>
                <w:iCs/>
                <w:color w:val="000000"/>
                <w:sz w:val="16"/>
                <w:szCs w:val="16"/>
              </w:rPr>
              <w:t>000</w:t>
            </w:r>
            <w:proofErr w:type="spellEnd"/>
            <w:r w:rsidRPr="00F70452">
              <w:rPr>
                <w:rFonts w:cstheme="minorHAnsi"/>
                <w:i/>
                <w:iCs/>
                <w:color w:val="000000"/>
                <w:sz w:val="16"/>
                <w:szCs w:val="16"/>
              </w:rPr>
              <w:t xml:space="preserve">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Organizacja parkingów na terenie GMK</w:t>
            </w:r>
          </w:p>
        </w:tc>
      </w:tr>
      <w:tr w:rsidR="00B262FD" w:rsidRPr="00F70452" w:rsidTr="003A700E">
        <w:trPr>
          <w:trHeight w:val="623"/>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3</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Całodobowy telefon informacji medycznej dla ŚDM</w:t>
            </w:r>
          </w:p>
        </w:tc>
        <w:tc>
          <w:tcPr>
            <w:tcW w:w="1298" w:type="dxa"/>
            <w:tcBorders>
              <w:top w:val="single" w:sz="6" w:space="0" w:color="auto"/>
              <w:left w:val="single" w:sz="6" w:space="0" w:color="auto"/>
              <w:bottom w:val="nil"/>
              <w:right w:val="single" w:sz="6" w:space="0" w:color="auto"/>
            </w:tcBorders>
          </w:tcPr>
          <w:p w:rsidR="00B262FD" w:rsidRPr="00F70452" w:rsidRDefault="00B23934" w:rsidP="00661317">
            <w:pPr>
              <w:autoSpaceDE w:val="0"/>
              <w:autoSpaceDN w:val="0"/>
              <w:adjustRightInd w:val="0"/>
              <w:spacing w:line="276" w:lineRule="auto"/>
              <w:jc w:val="center"/>
              <w:rPr>
                <w:rFonts w:cstheme="minorHAnsi"/>
                <w:b/>
                <w:bCs/>
                <w:i/>
                <w:iCs/>
                <w:color w:val="000000"/>
                <w:sz w:val="16"/>
                <w:szCs w:val="16"/>
              </w:rPr>
            </w:pPr>
            <w:r w:rsidRPr="00F70452">
              <w:rPr>
                <w:rFonts w:cstheme="minorHAnsi"/>
                <w:b/>
                <w:bCs/>
                <w:i/>
                <w:iCs/>
                <w:color w:val="000000"/>
                <w:sz w:val="16"/>
                <w:szCs w:val="16"/>
              </w:rPr>
              <w:t xml:space="preserve">Biuro </w:t>
            </w:r>
            <w:r>
              <w:rPr>
                <w:rFonts w:cstheme="minorHAnsi"/>
                <w:b/>
                <w:bCs/>
                <w:i/>
                <w:iCs/>
                <w:color w:val="000000"/>
                <w:sz w:val="16"/>
                <w:szCs w:val="16"/>
              </w:rPr>
              <w:t xml:space="preserve">ds. Ochrony </w:t>
            </w:r>
            <w:r w:rsidRPr="00F70452">
              <w:rPr>
                <w:rFonts w:cstheme="minorHAnsi"/>
                <w:b/>
                <w:bCs/>
                <w:i/>
                <w:iCs/>
                <w:color w:val="000000"/>
                <w:sz w:val="16"/>
                <w:szCs w:val="16"/>
              </w:rPr>
              <w:t>Zdrowia</w:t>
            </w:r>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100 000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Poszerzenie </w:t>
            </w:r>
            <w:r w:rsidR="004F3772" w:rsidRPr="00F70452">
              <w:rPr>
                <w:rFonts w:cstheme="minorHAnsi"/>
                <w:color w:val="000000"/>
                <w:sz w:val="16"/>
                <w:szCs w:val="16"/>
              </w:rPr>
              <w:t>funkcjonującego</w:t>
            </w:r>
            <w:r w:rsidRPr="00F70452">
              <w:rPr>
                <w:rFonts w:cstheme="minorHAnsi"/>
                <w:color w:val="000000"/>
                <w:sz w:val="16"/>
                <w:szCs w:val="16"/>
              </w:rPr>
              <w:t xml:space="preserve"> całodobowego telefonu o stanowiska obcojęzyczne podczas ŚDM. Zwiększenie zakresu udzielanych informacji o zorganizowaną pomoc medyczną dla uczestników ŚDM w tym w języku: angielskim, niemieckim, włoskim, francuskim, </w:t>
            </w:r>
            <w:r w:rsidR="00024B61">
              <w:rPr>
                <w:rFonts w:cstheme="minorHAnsi"/>
                <w:color w:val="000000"/>
                <w:sz w:val="16"/>
                <w:szCs w:val="16"/>
              </w:rPr>
              <w:t xml:space="preserve">hiszpańskim, </w:t>
            </w:r>
            <w:r w:rsidRPr="00F70452">
              <w:rPr>
                <w:rFonts w:cstheme="minorHAnsi"/>
                <w:color w:val="000000"/>
                <w:sz w:val="16"/>
                <w:szCs w:val="16"/>
              </w:rPr>
              <w:t>rosyjskim.</w:t>
            </w:r>
          </w:p>
        </w:tc>
      </w:tr>
      <w:tr w:rsidR="00B262FD" w:rsidRPr="00F70452" w:rsidTr="00751AC7">
        <w:trPr>
          <w:trHeight w:val="170"/>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4</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 xml:space="preserve">Zwiększenie kosztów funkcjonowania linii miejskich i ich wzmocnień </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i/>
                <w:iCs/>
                <w:color w:val="000000"/>
                <w:sz w:val="16"/>
                <w:szCs w:val="16"/>
              </w:rPr>
            </w:pPr>
            <w:proofErr w:type="spellStart"/>
            <w:r w:rsidRPr="00F70452">
              <w:rPr>
                <w:rFonts w:cstheme="minorHAnsi"/>
                <w:b/>
                <w:bCs/>
                <w:i/>
                <w:iCs/>
                <w:color w:val="000000"/>
                <w:sz w:val="16"/>
                <w:szCs w:val="16"/>
              </w:rPr>
              <w:t>ZIKiT</w:t>
            </w:r>
            <w:proofErr w:type="spellEnd"/>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3 500 000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Koszt tygodniowego funkcjonowania komunikacji miejskiej wraz z zwiększeniem funkcjonowania linii miejskich i ich wzmocnień przy założeniu zwiększenia o 8 tys. wozokilometrów dla autobusów, 7 tys. wozokilometrów dla tramwajów. Skierowanie dodatkowych </w:t>
            </w:r>
            <w:r w:rsidR="004F3772">
              <w:rPr>
                <w:rFonts w:cstheme="minorHAnsi"/>
                <w:color w:val="000000"/>
                <w:sz w:val="16"/>
                <w:szCs w:val="16"/>
              </w:rPr>
              <w:t>40 autobusów będących w inwentarz</w:t>
            </w:r>
            <w:r w:rsidRPr="00F70452">
              <w:rPr>
                <w:rFonts w:cstheme="minorHAnsi"/>
                <w:color w:val="000000"/>
                <w:sz w:val="16"/>
                <w:szCs w:val="16"/>
              </w:rPr>
              <w:t xml:space="preserve">u (rezerwy i obsługa techniczna tabor w trakcie przeglądów)  oraz 25 tramwajów w </w:t>
            </w:r>
            <w:proofErr w:type="spellStart"/>
            <w:r w:rsidRPr="00F70452">
              <w:rPr>
                <w:rFonts w:cstheme="minorHAnsi"/>
                <w:color w:val="000000"/>
                <w:sz w:val="16"/>
                <w:szCs w:val="16"/>
              </w:rPr>
              <w:t>inwentażu</w:t>
            </w:r>
            <w:proofErr w:type="spellEnd"/>
            <w:r w:rsidRPr="00F70452">
              <w:rPr>
                <w:rFonts w:cstheme="minorHAnsi"/>
                <w:color w:val="000000"/>
                <w:sz w:val="16"/>
                <w:szCs w:val="16"/>
              </w:rPr>
              <w:t xml:space="preserve"> (rezerwy i obsługa techniczna tabor w trakcie przeglądów) które przewoźnik na krótki okres może dodatkowo skierować do ruchu. </w:t>
            </w:r>
          </w:p>
        </w:tc>
      </w:tr>
      <w:tr w:rsidR="00751AC7" w:rsidRPr="00F70452" w:rsidTr="00751AC7">
        <w:trPr>
          <w:trHeight w:val="190"/>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5</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 xml:space="preserve">Opracowanie studium polityki transportowej dla </w:t>
            </w:r>
            <w:r w:rsidR="00CC4974">
              <w:rPr>
                <w:rFonts w:cstheme="minorHAnsi"/>
                <w:i/>
                <w:iCs/>
                <w:color w:val="000000"/>
                <w:sz w:val="16"/>
                <w:szCs w:val="16"/>
              </w:rPr>
              <w:t>ŚDM</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i/>
                <w:iCs/>
                <w:color w:val="000000"/>
                <w:sz w:val="16"/>
                <w:szCs w:val="16"/>
              </w:rPr>
            </w:pPr>
            <w:proofErr w:type="spellStart"/>
            <w:r w:rsidRPr="00F70452">
              <w:rPr>
                <w:rFonts w:cstheme="minorHAnsi"/>
                <w:b/>
                <w:bCs/>
                <w:i/>
                <w:iCs/>
                <w:color w:val="000000"/>
                <w:sz w:val="16"/>
                <w:szCs w:val="16"/>
              </w:rPr>
              <w:t>ZIKiT</w:t>
            </w:r>
            <w:proofErr w:type="spellEnd"/>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600 000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Opis wydarzeń ŚDM pod kątem obsługi transportowej tj. zaplanowanie dróg dojścia i dojazdu dla uczestników uroczystości ŚDM. </w:t>
            </w:r>
          </w:p>
        </w:tc>
      </w:tr>
      <w:tr w:rsidR="00751AC7" w:rsidRPr="00F70452" w:rsidTr="00751AC7">
        <w:trPr>
          <w:trHeight w:val="391"/>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6</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Toalety sanitarne</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i/>
                <w:iCs/>
                <w:color w:val="000000"/>
                <w:sz w:val="16"/>
                <w:szCs w:val="16"/>
              </w:rPr>
            </w:pPr>
            <w:proofErr w:type="spellStart"/>
            <w:r w:rsidRPr="00F70452">
              <w:rPr>
                <w:rFonts w:cstheme="minorHAnsi"/>
                <w:b/>
                <w:bCs/>
                <w:i/>
                <w:iCs/>
                <w:color w:val="000000"/>
                <w:sz w:val="16"/>
                <w:szCs w:val="16"/>
              </w:rPr>
              <w:t>ZIKiT</w:t>
            </w:r>
            <w:proofErr w:type="spellEnd"/>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 xml:space="preserve">3 000 </w:t>
            </w:r>
            <w:proofErr w:type="spellStart"/>
            <w:r w:rsidRPr="00F70452">
              <w:rPr>
                <w:rFonts w:cstheme="minorHAnsi"/>
                <w:i/>
                <w:iCs/>
                <w:color w:val="000000"/>
                <w:sz w:val="16"/>
                <w:szCs w:val="16"/>
              </w:rPr>
              <w:t>000</w:t>
            </w:r>
            <w:proofErr w:type="spellEnd"/>
            <w:r w:rsidRPr="00F70452">
              <w:rPr>
                <w:rFonts w:cstheme="minorHAnsi"/>
                <w:i/>
                <w:iCs/>
                <w:color w:val="000000"/>
                <w:sz w:val="16"/>
                <w:szCs w:val="16"/>
              </w:rPr>
              <w:t xml:space="preserve">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Zadanie obejmuje montaż, demontaż oraz serwisowanie toalet  zlokalizowanych na terenie miasta Krakowa </w:t>
            </w:r>
          </w:p>
        </w:tc>
      </w:tr>
      <w:tr w:rsidR="00B262FD" w:rsidRPr="00F70452" w:rsidTr="00751AC7">
        <w:trPr>
          <w:trHeight w:val="310"/>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7</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Zadania związane z remontami ulic</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i/>
                <w:iCs/>
                <w:color w:val="000000"/>
                <w:sz w:val="16"/>
                <w:szCs w:val="16"/>
              </w:rPr>
            </w:pPr>
            <w:proofErr w:type="spellStart"/>
            <w:r w:rsidRPr="00F70452">
              <w:rPr>
                <w:rFonts w:cstheme="minorHAnsi"/>
                <w:b/>
                <w:bCs/>
                <w:i/>
                <w:iCs/>
                <w:color w:val="000000"/>
                <w:sz w:val="16"/>
                <w:szCs w:val="16"/>
              </w:rPr>
              <w:t>ZIKiT</w:t>
            </w:r>
            <w:proofErr w:type="spellEnd"/>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5 900 000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Remonty nawierzchni jezdni wraz z niezbędną pozostałą infrastrukturą drogową (krawężniki, ścieki, nawierzchnie chodników). ul. Królowej Jadwigi (od Piastowskiej do Nad Zalewem) wraz z ul. Junacką, ul. Piastowska, ul. Zakopiańska, ul. Nawojki, ul. Opolska, ul. Pod Strzechą, ul. Pasternik, ul. Jasnogórska, ul. Nowosądecka, ul. Reymonta, ul. Olszanicka, ul. Brożka, ul. Mirowska, ul. Skotnicka</w:t>
            </w:r>
          </w:p>
        </w:tc>
      </w:tr>
      <w:tr w:rsidR="00B262FD" w:rsidRPr="00F70452" w:rsidTr="00751AC7">
        <w:trPr>
          <w:trHeight w:val="341"/>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8</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Przygotowanie tymczasowej organizacji ruchu</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i/>
                <w:iCs/>
                <w:color w:val="000000"/>
                <w:sz w:val="16"/>
                <w:szCs w:val="16"/>
              </w:rPr>
            </w:pPr>
            <w:proofErr w:type="spellStart"/>
            <w:r w:rsidRPr="00F70452">
              <w:rPr>
                <w:rFonts w:cstheme="minorHAnsi"/>
                <w:b/>
                <w:bCs/>
                <w:i/>
                <w:iCs/>
                <w:color w:val="000000"/>
                <w:sz w:val="16"/>
                <w:szCs w:val="16"/>
              </w:rPr>
              <w:t>ZIKiT</w:t>
            </w:r>
            <w:proofErr w:type="spellEnd"/>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1 500 000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Zlecenie opracowania dokumentacji projektowej, wprowadzenie zmian w ruchu, przywrócenie stałej organizacji po zakończeniu ŚDM</w:t>
            </w:r>
          </w:p>
        </w:tc>
      </w:tr>
      <w:tr w:rsidR="00B262FD" w:rsidRPr="00F70452" w:rsidTr="00751AC7">
        <w:trPr>
          <w:trHeight w:val="156"/>
        </w:trPr>
        <w:tc>
          <w:tcPr>
            <w:tcW w:w="470" w:type="dxa"/>
            <w:gridSpan w:val="2"/>
            <w:tcBorders>
              <w:top w:val="single" w:sz="12"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9</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Przeprowadzenie prac remontowych w szkołach i placówkach oświatowych związanych z zapewnieniem miejsc noclegowych podczas Światowych Dni Młodzieży Kraków 2016</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Wydział Edukacji</w:t>
            </w:r>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6 500 000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remonty sanitariatów</w:t>
            </w:r>
            <w:r w:rsidR="000B40AD">
              <w:rPr>
                <w:rFonts w:cstheme="minorHAnsi"/>
                <w:color w:val="000000"/>
                <w:sz w:val="16"/>
                <w:szCs w:val="16"/>
              </w:rPr>
              <w:t xml:space="preserve">, </w:t>
            </w:r>
            <w:r w:rsidRPr="00F70452">
              <w:rPr>
                <w:rFonts w:cstheme="minorHAnsi"/>
                <w:color w:val="000000"/>
                <w:sz w:val="16"/>
                <w:szCs w:val="16"/>
              </w:rPr>
              <w:t>remonty natrysków</w:t>
            </w:r>
            <w:r w:rsidR="000B40AD">
              <w:rPr>
                <w:rFonts w:cstheme="minorHAnsi"/>
                <w:color w:val="000000"/>
                <w:sz w:val="16"/>
                <w:szCs w:val="16"/>
              </w:rPr>
              <w:t xml:space="preserve">, </w:t>
            </w:r>
            <w:r w:rsidRPr="00F70452">
              <w:rPr>
                <w:rFonts w:cstheme="minorHAnsi"/>
                <w:color w:val="000000"/>
                <w:sz w:val="16"/>
                <w:szCs w:val="16"/>
              </w:rPr>
              <w:t>remonty podłóg</w:t>
            </w:r>
            <w:r w:rsidR="000B40AD">
              <w:rPr>
                <w:rFonts w:cstheme="minorHAnsi"/>
                <w:color w:val="000000"/>
                <w:sz w:val="16"/>
                <w:szCs w:val="16"/>
              </w:rPr>
              <w:t xml:space="preserve">, </w:t>
            </w:r>
            <w:r w:rsidRPr="00F70452">
              <w:rPr>
                <w:rFonts w:cstheme="minorHAnsi"/>
                <w:color w:val="000000"/>
                <w:sz w:val="16"/>
                <w:szCs w:val="16"/>
              </w:rPr>
              <w:t>malowanie</w:t>
            </w:r>
            <w:r w:rsidR="000B40AD">
              <w:rPr>
                <w:rFonts w:cstheme="minorHAnsi"/>
                <w:color w:val="000000"/>
                <w:sz w:val="16"/>
                <w:szCs w:val="16"/>
              </w:rPr>
              <w:t xml:space="preserve">, </w:t>
            </w:r>
            <w:r w:rsidRPr="00F70452">
              <w:rPr>
                <w:rFonts w:cstheme="minorHAnsi"/>
                <w:color w:val="000000"/>
                <w:sz w:val="16"/>
                <w:szCs w:val="16"/>
              </w:rPr>
              <w:t>remonty chodników i dróg wewnętrznych.</w:t>
            </w:r>
          </w:p>
        </w:tc>
      </w:tr>
      <w:tr w:rsidR="00B262FD" w:rsidRPr="00F70452" w:rsidTr="00751AC7">
        <w:trPr>
          <w:trHeight w:val="156"/>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10</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Organizacja wydarzeń kulturalnych podczas ŚDM</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i/>
                <w:iCs/>
                <w:color w:val="000000"/>
                <w:sz w:val="16"/>
                <w:szCs w:val="16"/>
              </w:rPr>
            </w:pPr>
            <w:r w:rsidRPr="00F70452">
              <w:rPr>
                <w:rFonts w:cstheme="minorHAnsi"/>
                <w:b/>
                <w:bCs/>
                <w:i/>
                <w:iCs/>
                <w:color w:val="000000"/>
                <w:sz w:val="16"/>
                <w:szCs w:val="16"/>
              </w:rPr>
              <w:t>Wydział Kultury i Dziedzictwa Narodowego</w:t>
            </w:r>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1 470 000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Organizacja i realizacja przedsięwzięć kulturalnych, w tym: koncertów, pokazów, spektakli słowno-muzycznych, warsztatów, wystaw, projekcji filmów, nieodpłatne udostępnienie dla uczestników ŚDM do zwiedzania Muzeum Historycznego Miasta Krakowa (Oddział Pałac Pod Krzysztofory i Fabryka O. Schindlera) oraz Muzeum Inżynierii Miejskiej; 25-31 lipca 2016 r. do godz. 21:00, a 27 lipca 2016 r. do godz. 01:00 realizacja projektu "Noc Cracovia Sacra" w innym niż corocznie terminie tj. w dniach 26-29 lipca 2016 r. oraz w innej formule, adekwatnej do szacowanej ilości uczestnik</w:t>
            </w:r>
            <w:r w:rsidR="00A80BA9">
              <w:rPr>
                <w:rFonts w:cstheme="minorHAnsi"/>
                <w:color w:val="000000"/>
                <w:sz w:val="16"/>
                <w:szCs w:val="16"/>
              </w:rPr>
              <w:t>ów ŚDM, projekt obejmować</w:t>
            </w:r>
            <w:r w:rsidRPr="00F70452">
              <w:rPr>
                <w:rFonts w:cstheme="minorHAnsi"/>
                <w:color w:val="000000"/>
                <w:sz w:val="16"/>
                <w:szCs w:val="16"/>
              </w:rPr>
              <w:t xml:space="preserve"> będzie m.in.. udostępnianie pomieszczeń klasztornych (na co</w:t>
            </w:r>
            <w:r w:rsidR="00A80BA9">
              <w:rPr>
                <w:rFonts w:cstheme="minorHAnsi"/>
                <w:color w:val="000000"/>
                <w:sz w:val="16"/>
                <w:szCs w:val="16"/>
              </w:rPr>
              <w:t xml:space="preserve"> </w:t>
            </w:r>
            <w:r w:rsidRPr="00F70452">
              <w:rPr>
                <w:rFonts w:cstheme="minorHAnsi"/>
                <w:color w:val="000000"/>
                <w:sz w:val="16"/>
                <w:szCs w:val="16"/>
              </w:rPr>
              <w:t xml:space="preserve">dzień niedostępnych) prezentację wystaw oraz koncertów i spektakli słowno-muzycznych, realizacja otwartego konkursu ofert dla organizacji pozarządowych w obszarze kultury, sztuki, ochrony dóbr kultury i dziedzictwa narodowego dla przedsięwzięć realizowanych z okazji ŚDM z uwzględnieniem obszaru Krakowa i czasu trwania ŚDM </w:t>
            </w:r>
          </w:p>
        </w:tc>
      </w:tr>
      <w:tr w:rsidR="00B262FD" w:rsidRPr="00F70452" w:rsidTr="00751AC7">
        <w:trPr>
          <w:trHeight w:val="156"/>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11</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Promocja</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i/>
                <w:iCs/>
                <w:color w:val="000000"/>
                <w:sz w:val="16"/>
                <w:szCs w:val="16"/>
              </w:rPr>
            </w:pPr>
            <w:r w:rsidRPr="00F70452">
              <w:rPr>
                <w:rFonts w:cstheme="minorHAnsi"/>
                <w:b/>
                <w:bCs/>
                <w:i/>
                <w:iCs/>
                <w:color w:val="000000"/>
                <w:sz w:val="16"/>
                <w:szCs w:val="16"/>
              </w:rPr>
              <w:t>KP + PT + ZIKIT</w:t>
            </w:r>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i/>
                <w:iCs/>
                <w:color w:val="000000"/>
                <w:sz w:val="16"/>
                <w:szCs w:val="16"/>
              </w:rPr>
            </w:pPr>
            <w:r w:rsidRPr="00F70452">
              <w:rPr>
                <w:rFonts w:cstheme="minorHAnsi"/>
                <w:i/>
                <w:iCs/>
                <w:color w:val="000000"/>
                <w:sz w:val="16"/>
                <w:szCs w:val="16"/>
              </w:rPr>
              <w:t>4 130 000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W tym dekoracja Miasta ( ZIKIT ), zadania Wydziału Promocji i Turystyki oraz Kancelarii Prezydenta</w:t>
            </w:r>
          </w:p>
        </w:tc>
      </w:tr>
      <w:tr w:rsidR="00B262FD" w:rsidRPr="00751AC7" w:rsidTr="00751AC7">
        <w:trPr>
          <w:trHeight w:val="91"/>
        </w:trPr>
        <w:tc>
          <w:tcPr>
            <w:tcW w:w="470" w:type="dxa"/>
            <w:gridSpan w:val="2"/>
            <w:tcBorders>
              <w:top w:val="single" w:sz="6"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b/>
                <w:color w:val="000000"/>
                <w:sz w:val="16"/>
                <w:szCs w:val="16"/>
              </w:rPr>
            </w:pPr>
            <w:r w:rsidRPr="00F70452">
              <w:rPr>
                <w:rFonts w:cstheme="minorHAnsi"/>
                <w:b/>
                <w:color w:val="000000"/>
                <w:sz w:val="16"/>
                <w:szCs w:val="16"/>
              </w:rPr>
              <w:t>Poz.*</w:t>
            </w:r>
          </w:p>
        </w:tc>
        <w:tc>
          <w:tcPr>
            <w:tcW w:w="2222" w:type="dxa"/>
            <w:tcBorders>
              <w:top w:val="single" w:sz="6"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Nazwa</w:t>
            </w:r>
          </w:p>
        </w:tc>
        <w:tc>
          <w:tcPr>
            <w:tcW w:w="1298" w:type="dxa"/>
            <w:tcBorders>
              <w:top w:val="single" w:sz="12"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 xml:space="preserve">Jednostka </w:t>
            </w:r>
            <w:r w:rsidR="00751AC7" w:rsidRPr="00F70452">
              <w:rPr>
                <w:rFonts w:cstheme="minorHAnsi"/>
                <w:b/>
                <w:bCs/>
                <w:color w:val="000000"/>
                <w:sz w:val="16"/>
                <w:szCs w:val="16"/>
              </w:rPr>
              <w:t>realizująca</w:t>
            </w:r>
          </w:p>
        </w:tc>
        <w:tc>
          <w:tcPr>
            <w:tcW w:w="1200" w:type="dxa"/>
            <w:tcBorders>
              <w:top w:val="single" w:sz="6"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Planowany koszt zadania</w:t>
            </w:r>
          </w:p>
        </w:tc>
        <w:tc>
          <w:tcPr>
            <w:tcW w:w="9000" w:type="dxa"/>
            <w:tcBorders>
              <w:top w:val="single" w:sz="6" w:space="0" w:color="auto"/>
              <w:left w:val="single" w:sz="6" w:space="0" w:color="auto"/>
              <w:bottom w:val="nil"/>
              <w:right w:val="single" w:sz="6" w:space="0" w:color="auto"/>
            </w:tcBorders>
            <w:shd w:val="solid" w:color="CCFFCC" w:fill="auto"/>
            <w:vAlign w:val="center"/>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ZAKRES PRAC</w:t>
            </w:r>
            <w:r w:rsidR="00751AC7">
              <w:rPr>
                <w:rFonts w:cstheme="minorHAnsi"/>
                <w:b/>
                <w:bCs/>
                <w:color w:val="000000"/>
                <w:sz w:val="16"/>
                <w:szCs w:val="16"/>
              </w:rPr>
              <w:t xml:space="preserve"> W ZAKRESIE ZADAŃ INWESTYCYJNYCH</w:t>
            </w:r>
          </w:p>
        </w:tc>
      </w:tr>
      <w:tr w:rsidR="00751AC7" w:rsidRPr="00F70452" w:rsidTr="00751AC7">
        <w:trPr>
          <w:trHeight w:val="605"/>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1</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Rozbudowa monitoringu wizyjnego . </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Wydział Bezpieczeństwa i Zarządzania Kryzysowego</w:t>
            </w:r>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2 500 000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Rozbudowa istniejącego monitoringu wizyjnego  wraz z towarzyszącą infrastrukturą telekomunikacyjną na terenie GMK, oraz </w:t>
            </w:r>
          </w:p>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realizacja koncepcji i projektu technicznego dalszej rozbudowy systemu monitoringu wizyjnego.</w:t>
            </w:r>
          </w:p>
        </w:tc>
      </w:tr>
      <w:tr w:rsidR="00B262FD" w:rsidRPr="00F70452" w:rsidTr="00751AC7">
        <w:trPr>
          <w:trHeight w:val="96"/>
        </w:trPr>
        <w:tc>
          <w:tcPr>
            <w:tcW w:w="458" w:type="dxa"/>
            <w:tcBorders>
              <w:top w:val="single" w:sz="6" w:space="0" w:color="auto"/>
              <w:left w:val="single" w:sz="6" w:space="0" w:color="auto"/>
              <w:bottom w:val="nil"/>
              <w:right w:val="single" w:sz="4"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2</w:t>
            </w:r>
          </w:p>
        </w:tc>
        <w:tc>
          <w:tcPr>
            <w:tcW w:w="2234" w:type="dxa"/>
            <w:gridSpan w:val="2"/>
            <w:tcBorders>
              <w:top w:val="single" w:sz="6" w:space="0" w:color="auto"/>
              <w:left w:val="single" w:sz="4"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Budowa bezprzewodowej cyfrowej łączności TETRA</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b/>
                <w:bCs/>
                <w:color w:val="000000"/>
                <w:sz w:val="16"/>
                <w:szCs w:val="16"/>
              </w:rPr>
              <w:t>Wydział Bezpieczeństwa i Zarządzania Kryzysowego</w:t>
            </w:r>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color w:val="000000"/>
                <w:sz w:val="16"/>
                <w:szCs w:val="16"/>
              </w:rPr>
              <w:t>350 000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Budowa zintegrowanej łączności cyfrowej bezprzewodowej TETRA we współpracy z KWP w Krakowie na potrzeby integracji służb,  zarządzania kryzysowego oraz zapewnienia bezpieczeństwa i porządku publicznego ( Partycypacja w budowie 4 strefy radiolinii, przekaźniki)</w:t>
            </w:r>
          </w:p>
          <w:p w:rsidR="00B262FD" w:rsidRPr="00F70452" w:rsidRDefault="00B262FD" w:rsidP="00661317">
            <w:pPr>
              <w:autoSpaceDE w:val="0"/>
              <w:autoSpaceDN w:val="0"/>
              <w:adjustRightInd w:val="0"/>
              <w:spacing w:line="276" w:lineRule="auto"/>
              <w:jc w:val="center"/>
              <w:rPr>
                <w:rFonts w:cstheme="minorHAnsi"/>
                <w:color w:val="000000"/>
                <w:sz w:val="16"/>
                <w:szCs w:val="16"/>
              </w:rPr>
            </w:pPr>
          </w:p>
        </w:tc>
      </w:tr>
      <w:tr w:rsidR="00B262FD" w:rsidRPr="00F70452" w:rsidTr="00751AC7">
        <w:trPr>
          <w:trHeight w:val="281"/>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3</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Zakup pojemników na odpady </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GK / MPO w Krakowie Sp. z o.o.</w:t>
            </w:r>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2 000 </w:t>
            </w:r>
            <w:proofErr w:type="spellStart"/>
            <w:r w:rsidRPr="00F70452">
              <w:rPr>
                <w:rFonts w:cstheme="minorHAnsi"/>
                <w:color w:val="000000"/>
                <w:sz w:val="16"/>
                <w:szCs w:val="16"/>
              </w:rPr>
              <w:t>000</w:t>
            </w:r>
            <w:proofErr w:type="spellEnd"/>
            <w:r w:rsidRPr="00F70452">
              <w:rPr>
                <w:rFonts w:cstheme="minorHAnsi"/>
                <w:color w:val="000000"/>
                <w:sz w:val="16"/>
                <w:szCs w:val="16"/>
              </w:rPr>
              <w:t xml:space="preserve">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FF0000"/>
                <w:sz w:val="16"/>
                <w:szCs w:val="16"/>
              </w:rPr>
            </w:pPr>
          </w:p>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Zakup i rozstawienie pojemników na odpady</w:t>
            </w:r>
          </w:p>
        </w:tc>
      </w:tr>
      <w:tr w:rsidR="00751AC7" w:rsidRPr="00F70452" w:rsidTr="00751AC7">
        <w:trPr>
          <w:trHeight w:val="144"/>
        </w:trPr>
        <w:tc>
          <w:tcPr>
            <w:tcW w:w="470" w:type="dxa"/>
            <w:gridSpan w:val="2"/>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4</w:t>
            </w:r>
          </w:p>
        </w:tc>
        <w:tc>
          <w:tcPr>
            <w:tcW w:w="2222"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Budowa kolejowego przystanku osobowego Kraków -Sanktuarium</w:t>
            </w:r>
          </w:p>
        </w:tc>
        <w:tc>
          <w:tcPr>
            <w:tcW w:w="1298"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r w:rsidRPr="00F70452">
              <w:rPr>
                <w:rFonts w:cstheme="minorHAnsi"/>
                <w:b/>
                <w:bCs/>
                <w:color w:val="000000"/>
                <w:sz w:val="16"/>
                <w:szCs w:val="16"/>
              </w:rPr>
              <w:t>Wydział Gospodarki Komunalnej</w:t>
            </w:r>
          </w:p>
        </w:tc>
        <w:tc>
          <w:tcPr>
            <w:tcW w:w="12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4 200 000 zł</w:t>
            </w:r>
          </w:p>
        </w:tc>
        <w:tc>
          <w:tcPr>
            <w:tcW w:w="9000" w:type="dxa"/>
            <w:tcBorders>
              <w:top w:val="single" w:sz="6" w:space="0" w:color="auto"/>
              <w:left w:val="single" w:sz="6" w:space="0" w:color="auto"/>
              <w:bottom w:val="nil"/>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 Zakres opracowania obejmuje podstawową tematykę branżową zagospodarowania terenu inwestycji</w:t>
            </w:r>
            <w:r w:rsidR="000B40AD">
              <w:rPr>
                <w:rFonts w:cstheme="minorHAnsi"/>
                <w:color w:val="000000"/>
                <w:sz w:val="16"/>
                <w:szCs w:val="16"/>
              </w:rPr>
              <w:t xml:space="preserve"> :  perony z komunikacją pionową,  obiekty inżynieryjne</w:t>
            </w:r>
            <w:r w:rsidRPr="00F70452">
              <w:rPr>
                <w:rFonts w:cstheme="minorHAnsi"/>
                <w:color w:val="000000"/>
                <w:sz w:val="16"/>
                <w:szCs w:val="16"/>
              </w:rPr>
              <w:t xml:space="preserve"> w tym kładki dla pieszy</w:t>
            </w:r>
            <w:r w:rsidR="000B40AD">
              <w:rPr>
                <w:rFonts w:cstheme="minorHAnsi"/>
                <w:color w:val="000000"/>
                <w:sz w:val="16"/>
                <w:szCs w:val="16"/>
              </w:rPr>
              <w:t>ch i ściany oporowe miejsca postojowe jezdnie</w:t>
            </w:r>
            <w:r w:rsidRPr="00F70452">
              <w:rPr>
                <w:rFonts w:cstheme="minorHAnsi"/>
                <w:color w:val="000000"/>
                <w:sz w:val="16"/>
                <w:szCs w:val="16"/>
              </w:rPr>
              <w:t xml:space="preserve"> ciągi piesze; odwodnienie; lokalną infrastrukturę sieciową;</w:t>
            </w:r>
            <w:r w:rsidR="000B40AD">
              <w:rPr>
                <w:rFonts w:cstheme="minorHAnsi"/>
                <w:color w:val="000000"/>
                <w:sz w:val="16"/>
                <w:szCs w:val="16"/>
              </w:rPr>
              <w:t xml:space="preserve"> </w:t>
            </w:r>
            <w:r w:rsidRPr="00F70452">
              <w:rPr>
                <w:rFonts w:cstheme="minorHAnsi"/>
                <w:color w:val="000000"/>
                <w:sz w:val="16"/>
                <w:szCs w:val="16"/>
              </w:rPr>
              <w:t>energetykę;</w:t>
            </w:r>
            <w:r w:rsidR="000B40AD">
              <w:rPr>
                <w:rFonts w:cstheme="minorHAnsi"/>
                <w:color w:val="000000"/>
                <w:sz w:val="16"/>
                <w:szCs w:val="16"/>
              </w:rPr>
              <w:t xml:space="preserve"> </w:t>
            </w:r>
            <w:r w:rsidRPr="00F70452">
              <w:rPr>
                <w:rFonts w:cstheme="minorHAnsi"/>
                <w:color w:val="000000"/>
                <w:sz w:val="16"/>
                <w:szCs w:val="16"/>
              </w:rPr>
              <w:t>telekomunikację;</w:t>
            </w:r>
            <w:r w:rsidR="000B40AD">
              <w:rPr>
                <w:rFonts w:cstheme="minorHAnsi"/>
                <w:color w:val="000000"/>
                <w:sz w:val="16"/>
                <w:szCs w:val="16"/>
              </w:rPr>
              <w:t xml:space="preserve"> </w:t>
            </w:r>
            <w:r w:rsidRPr="00F70452">
              <w:rPr>
                <w:rFonts w:cstheme="minorHAnsi"/>
                <w:color w:val="000000"/>
                <w:sz w:val="16"/>
                <w:szCs w:val="16"/>
              </w:rPr>
              <w:t xml:space="preserve">sieć trakcyjną dostosowaną do układu peronów. </w:t>
            </w:r>
          </w:p>
        </w:tc>
      </w:tr>
      <w:tr w:rsidR="00B262FD" w:rsidRPr="00F70452" w:rsidTr="00751AC7">
        <w:trPr>
          <w:trHeight w:val="91"/>
        </w:trPr>
        <w:tc>
          <w:tcPr>
            <w:tcW w:w="470" w:type="dxa"/>
            <w:gridSpan w:val="2"/>
            <w:tcBorders>
              <w:top w:val="single" w:sz="6" w:space="0" w:color="auto"/>
              <w:left w:val="single" w:sz="6" w:space="0" w:color="auto"/>
              <w:bottom w:val="single" w:sz="4" w:space="0" w:color="auto"/>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5</w:t>
            </w:r>
          </w:p>
        </w:tc>
        <w:tc>
          <w:tcPr>
            <w:tcW w:w="2222" w:type="dxa"/>
            <w:tcBorders>
              <w:top w:val="single" w:sz="6" w:space="0" w:color="auto"/>
              <w:left w:val="single" w:sz="6" w:space="0" w:color="auto"/>
              <w:bottom w:val="single" w:sz="4" w:space="0" w:color="auto"/>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Kładka pieszo-rowerowa łącząca Sanktuarium w Łagiewnikach z budowanym Centrum Jana Pawła II</w:t>
            </w:r>
          </w:p>
        </w:tc>
        <w:tc>
          <w:tcPr>
            <w:tcW w:w="1298" w:type="dxa"/>
            <w:tcBorders>
              <w:top w:val="single" w:sz="6" w:space="0" w:color="auto"/>
              <w:left w:val="single" w:sz="6" w:space="0" w:color="auto"/>
              <w:bottom w:val="single" w:sz="4" w:space="0" w:color="auto"/>
              <w:right w:val="single" w:sz="6" w:space="0" w:color="auto"/>
            </w:tcBorders>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proofErr w:type="spellStart"/>
            <w:r w:rsidRPr="00F70452">
              <w:rPr>
                <w:rFonts w:cstheme="minorHAnsi"/>
                <w:b/>
                <w:bCs/>
                <w:color w:val="000000"/>
                <w:sz w:val="16"/>
                <w:szCs w:val="16"/>
              </w:rPr>
              <w:t>ZIKiT</w:t>
            </w:r>
            <w:proofErr w:type="spellEnd"/>
          </w:p>
        </w:tc>
        <w:tc>
          <w:tcPr>
            <w:tcW w:w="1200" w:type="dxa"/>
            <w:tcBorders>
              <w:top w:val="single" w:sz="6" w:space="0" w:color="auto"/>
              <w:left w:val="single" w:sz="6" w:space="0" w:color="auto"/>
              <w:bottom w:val="single" w:sz="4" w:space="0" w:color="auto"/>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1 860 000 zł</w:t>
            </w:r>
          </w:p>
        </w:tc>
        <w:tc>
          <w:tcPr>
            <w:tcW w:w="9000" w:type="dxa"/>
            <w:tcBorders>
              <w:top w:val="single" w:sz="6" w:space="0" w:color="auto"/>
              <w:left w:val="single" w:sz="6" w:space="0" w:color="auto"/>
              <w:bottom w:val="single" w:sz="4" w:space="0" w:color="auto"/>
              <w:right w:val="single" w:sz="6"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Kładka połączy dwa obiekty kultu religijnego :Sanktuarium w Łagiewnikach z budowanym Centrum Jana Pawła II</w:t>
            </w:r>
          </w:p>
          <w:p w:rsidR="00B262FD" w:rsidRPr="00F70452" w:rsidRDefault="00B262FD" w:rsidP="00661317">
            <w:pPr>
              <w:autoSpaceDE w:val="0"/>
              <w:autoSpaceDN w:val="0"/>
              <w:adjustRightInd w:val="0"/>
              <w:spacing w:line="276" w:lineRule="auto"/>
              <w:jc w:val="center"/>
              <w:rPr>
                <w:rFonts w:cstheme="minorHAnsi"/>
                <w:color w:val="000000"/>
                <w:sz w:val="16"/>
                <w:szCs w:val="16"/>
              </w:rPr>
            </w:pPr>
          </w:p>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 xml:space="preserve">Zadanie </w:t>
            </w:r>
            <w:r w:rsidR="004F3772" w:rsidRPr="00F70452">
              <w:rPr>
                <w:rFonts w:cstheme="minorHAnsi"/>
                <w:color w:val="000000"/>
                <w:sz w:val="16"/>
                <w:szCs w:val="16"/>
              </w:rPr>
              <w:t>rozpoczęto</w:t>
            </w:r>
            <w:r w:rsidRPr="00F70452">
              <w:rPr>
                <w:rFonts w:cstheme="minorHAnsi"/>
                <w:color w:val="000000"/>
                <w:sz w:val="16"/>
                <w:szCs w:val="16"/>
              </w:rPr>
              <w:t xml:space="preserve"> w bieżącym roku.</w:t>
            </w:r>
          </w:p>
        </w:tc>
      </w:tr>
      <w:tr w:rsidR="00B262FD" w:rsidRPr="00F70452" w:rsidTr="00751AC7">
        <w:trPr>
          <w:trHeight w:val="286"/>
        </w:trPr>
        <w:tc>
          <w:tcPr>
            <w:tcW w:w="470" w:type="dxa"/>
            <w:gridSpan w:val="2"/>
            <w:tcBorders>
              <w:top w:val="single" w:sz="4" w:space="0" w:color="auto"/>
              <w:left w:val="single" w:sz="4" w:space="0" w:color="auto"/>
              <w:bottom w:val="single" w:sz="4" w:space="0" w:color="auto"/>
              <w:right w:val="single" w:sz="4"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6</w:t>
            </w:r>
          </w:p>
        </w:tc>
        <w:tc>
          <w:tcPr>
            <w:tcW w:w="2222" w:type="dxa"/>
            <w:tcBorders>
              <w:top w:val="single" w:sz="4" w:space="0" w:color="auto"/>
              <w:left w:val="single" w:sz="4" w:space="0" w:color="auto"/>
              <w:bottom w:val="single" w:sz="4" w:space="0" w:color="auto"/>
              <w:right w:val="single" w:sz="4"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Budowa połączenia węzła „</w:t>
            </w:r>
            <w:proofErr w:type="spellStart"/>
            <w:r w:rsidRPr="00F70452">
              <w:rPr>
                <w:rFonts w:cstheme="minorHAnsi"/>
                <w:color w:val="000000"/>
                <w:sz w:val="16"/>
                <w:szCs w:val="16"/>
              </w:rPr>
              <w:t>Rybityw</w:t>
            </w:r>
            <w:proofErr w:type="spellEnd"/>
            <w:r w:rsidRPr="00F70452">
              <w:rPr>
                <w:rFonts w:cstheme="minorHAnsi"/>
                <w:color w:val="000000"/>
                <w:sz w:val="16"/>
                <w:szCs w:val="16"/>
              </w:rPr>
              <w:t>” ze strefami „Wieliczka-Niepołomice”</w:t>
            </w:r>
          </w:p>
        </w:tc>
        <w:tc>
          <w:tcPr>
            <w:tcW w:w="1298" w:type="dxa"/>
            <w:tcBorders>
              <w:top w:val="single" w:sz="4" w:space="0" w:color="auto"/>
              <w:left w:val="single" w:sz="4" w:space="0" w:color="auto"/>
              <w:bottom w:val="single" w:sz="4" w:space="0" w:color="auto"/>
              <w:right w:val="single" w:sz="4" w:space="0" w:color="auto"/>
            </w:tcBorders>
          </w:tcPr>
          <w:p w:rsidR="00B262FD" w:rsidRPr="00F70452" w:rsidRDefault="00B262FD" w:rsidP="00661317">
            <w:pPr>
              <w:autoSpaceDE w:val="0"/>
              <w:autoSpaceDN w:val="0"/>
              <w:adjustRightInd w:val="0"/>
              <w:spacing w:line="276" w:lineRule="auto"/>
              <w:jc w:val="center"/>
              <w:rPr>
                <w:rFonts w:cstheme="minorHAnsi"/>
                <w:b/>
                <w:bCs/>
                <w:color w:val="000000"/>
                <w:sz w:val="16"/>
                <w:szCs w:val="16"/>
              </w:rPr>
            </w:pPr>
            <w:proofErr w:type="spellStart"/>
            <w:r w:rsidRPr="00F70452">
              <w:rPr>
                <w:rFonts w:cstheme="minorHAnsi"/>
                <w:b/>
                <w:bCs/>
                <w:color w:val="000000"/>
                <w:sz w:val="16"/>
                <w:szCs w:val="16"/>
              </w:rPr>
              <w:t>ZIKiT</w:t>
            </w:r>
            <w:proofErr w:type="spellEnd"/>
          </w:p>
        </w:tc>
        <w:tc>
          <w:tcPr>
            <w:tcW w:w="1200" w:type="dxa"/>
            <w:tcBorders>
              <w:top w:val="single" w:sz="4" w:space="0" w:color="auto"/>
              <w:left w:val="single" w:sz="4" w:space="0" w:color="auto"/>
              <w:bottom w:val="single" w:sz="4" w:space="0" w:color="auto"/>
              <w:right w:val="single" w:sz="4"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7 330 000 zł</w:t>
            </w:r>
          </w:p>
        </w:tc>
        <w:tc>
          <w:tcPr>
            <w:tcW w:w="9000" w:type="dxa"/>
            <w:tcBorders>
              <w:top w:val="single" w:sz="4" w:space="0" w:color="auto"/>
              <w:left w:val="single" w:sz="4" w:space="0" w:color="auto"/>
              <w:bottom w:val="single" w:sz="4" w:space="0" w:color="auto"/>
              <w:right w:val="single" w:sz="4" w:space="0" w:color="auto"/>
            </w:tcBorders>
          </w:tcPr>
          <w:p w:rsidR="00B262FD" w:rsidRPr="00F70452" w:rsidRDefault="00B262FD" w:rsidP="00661317">
            <w:pPr>
              <w:autoSpaceDE w:val="0"/>
              <w:autoSpaceDN w:val="0"/>
              <w:adjustRightInd w:val="0"/>
              <w:spacing w:line="276" w:lineRule="auto"/>
              <w:jc w:val="center"/>
              <w:rPr>
                <w:rFonts w:cstheme="minorHAnsi"/>
                <w:color w:val="000000"/>
                <w:sz w:val="16"/>
                <w:szCs w:val="16"/>
              </w:rPr>
            </w:pPr>
            <w:r w:rsidRPr="00F70452">
              <w:rPr>
                <w:rFonts w:cstheme="minorHAnsi"/>
                <w:color w:val="000000"/>
                <w:sz w:val="16"/>
                <w:szCs w:val="16"/>
              </w:rPr>
              <w:t>W ramach zadania wybudowana zostanie nowa ulica (jedna jezdnia z dwoma pasami ruchu) jak</w:t>
            </w:r>
            <w:r w:rsidR="004F3772">
              <w:rPr>
                <w:rFonts w:cstheme="minorHAnsi"/>
                <w:color w:val="000000"/>
                <w:sz w:val="16"/>
                <w:szCs w:val="16"/>
              </w:rPr>
              <w:t>o czwarte ramię na węźle „Rybit</w:t>
            </w:r>
            <w:r w:rsidRPr="00F70452">
              <w:rPr>
                <w:rFonts w:cstheme="minorHAnsi"/>
                <w:color w:val="000000"/>
                <w:sz w:val="16"/>
                <w:szCs w:val="16"/>
              </w:rPr>
              <w:t>w”, o długości ok. 1,3 km od węzła do granicy miasta (połączenie drogi ekspresowej S7 ze strefą ekonomiczną „Wieliczka-Niepołomice’)</w:t>
            </w:r>
          </w:p>
        </w:tc>
      </w:tr>
    </w:tbl>
    <w:p w:rsidR="00F43BAF" w:rsidRDefault="00751AC7" w:rsidP="00661317">
      <w:pPr>
        <w:spacing w:line="276" w:lineRule="auto"/>
        <w:jc w:val="both"/>
      </w:pPr>
      <w:r>
        <w:t>Łączna wartość zadań to 51,65 mln złotych.</w:t>
      </w:r>
    </w:p>
    <w:p w:rsidR="00751AC7" w:rsidRDefault="00751AC7" w:rsidP="00661317">
      <w:pPr>
        <w:spacing w:line="276" w:lineRule="auto"/>
        <w:jc w:val="both"/>
        <w:sectPr w:rsidR="00751AC7" w:rsidSect="00CC4974">
          <w:pgSz w:w="16840" w:h="11900" w:orient="landscape"/>
          <w:pgMar w:top="1417" w:right="1417" w:bottom="1417" w:left="1417" w:header="708" w:footer="708" w:gutter="0"/>
          <w:cols w:space="708"/>
          <w:titlePg/>
          <w:docGrid w:linePitch="360"/>
        </w:sectPr>
      </w:pPr>
    </w:p>
    <w:p w:rsidR="001B1E7B" w:rsidRDefault="001B1E7B" w:rsidP="00661317">
      <w:pPr>
        <w:pStyle w:val="Nagwek1"/>
        <w:spacing w:line="276" w:lineRule="auto"/>
      </w:pPr>
      <w:bookmarkStart w:id="51" w:name="_Toc447797007"/>
      <w:r>
        <w:t>ZAŁĄCZNIK NR 2</w:t>
      </w:r>
      <w:bookmarkEnd w:id="51"/>
    </w:p>
    <w:p w:rsidR="00751AC7" w:rsidRPr="00DC0240" w:rsidRDefault="00751AC7" w:rsidP="00661317">
      <w:pPr>
        <w:pStyle w:val="Nagwek2"/>
        <w:spacing w:line="276" w:lineRule="auto"/>
      </w:pPr>
      <w:bookmarkStart w:id="52" w:name="_Toc447797008"/>
      <w:r w:rsidRPr="00DC0240">
        <w:t xml:space="preserve">Wykaz wniosków o dofinansowanie zadań własnych Gminny złożonych we </w:t>
      </w:r>
      <w:r w:rsidRPr="00912676">
        <w:t xml:space="preserve">wrześniu </w:t>
      </w:r>
      <w:r w:rsidR="009916B8" w:rsidRPr="00912676">
        <w:t>2015 roku</w:t>
      </w:r>
      <w:r w:rsidRPr="00DC0240">
        <w:t xml:space="preserve"> do Małopolskiego Urzędu Wojewódzkiego:</w:t>
      </w:r>
      <w:bookmarkEnd w:id="52"/>
    </w:p>
    <w:p w:rsidR="00751AC7" w:rsidRDefault="00751AC7" w:rsidP="00661317">
      <w:pPr>
        <w:spacing w:line="276" w:lineRule="auto"/>
      </w:pPr>
    </w:p>
    <w:p w:rsidR="00751AC7" w:rsidRPr="00C21A9B" w:rsidRDefault="00751AC7" w:rsidP="00661317">
      <w:pPr>
        <w:numPr>
          <w:ilvl w:val="0"/>
          <w:numId w:val="7"/>
        </w:numPr>
        <w:spacing w:line="276" w:lineRule="auto"/>
        <w:jc w:val="both"/>
      </w:pPr>
      <w:r w:rsidRPr="00C21A9B">
        <w:t>Bieżąca obsługa przystanków komunikacyjnych oraz informacja dla pielgrzymów</w:t>
      </w:r>
      <w:r>
        <w:br/>
        <w:t xml:space="preserve"> - </w:t>
      </w:r>
      <w:r w:rsidRPr="00C21A9B">
        <w:t>553 64</w:t>
      </w:r>
      <w:r>
        <w:t>8</w:t>
      </w:r>
      <w:r w:rsidRPr="00C21A9B">
        <w:t>,</w:t>
      </w:r>
      <w:r>
        <w:t>0</w:t>
      </w:r>
      <w:r w:rsidRPr="00C21A9B">
        <w:t>0 zł</w:t>
      </w:r>
    </w:p>
    <w:p w:rsidR="00751AC7" w:rsidRPr="00C21A9B" w:rsidRDefault="00751AC7" w:rsidP="00661317">
      <w:pPr>
        <w:numPr>
          <w:ilvl w:val="0"/>
          <w:numId w:val="7"/>
        </w:numPr>
        <w:spacing w:line="276" w:lineRule="auto"/>
        <w:jc w:val="both"/>
      </w:pPr>
      <w:r w:rsidRPr="00C21A9B">
        <w:t>Połączenie drogowe Gminy Miejskiej Kraków ze strefą prze</w:t>
      </w:r>
      <w:r>
        <w:t xml:space="preserve">mysłową Wieliczka – Niepołomice - </w:t>
      </w:r>
      <w:r w:rsidRPr="00C21A9B">
        <w:t>7 325 629,</w:t>
      </w:r>
      <w:r>
        <w:t>0</w:t>
      </w:r>
      <w:r w:rsidRPr="00C21A9B">
        <w:t>0 zł</w:t>
      </w:r>
    </w:p>
    <w:p w:rsidR="00751AC7" w:rsidRPr="00C21A9B" w:rsidRDefault="00751AC7" w:rsidP="00661317">
      <w:pPr>
        <w:numPr>
          <w:ilvl w:val="0"/>
          <w:numId w:val="7"/>
        </w:numPr>
        <w:spacing w:line="276" w:lineRule="auto"/>
        <w:jc w:val="both"/>
      </w:pPr>
      <w:r w:rsidRPr="00C21A9B">
        <w:t>Zakupy inwestycyjne na potrzeby Szpitalnego Oddziału Ratunkowego Szpitala Specjalistycznego im. Stefan</w:t>
      </w:r>
      <w:r>
        <w:t xml:space="preserve">a Żeromskiego SP ZOZ w Krakowie  - </w:t>
      </w:r>
      <w:r w:rsidRPr="00C21A9B">
        <w:t>1 830 000,00 zł</w:t>
      </w:r>
    </w:p>
    <w:p w:rsidR="00751AC7" w:rsidRPr="00C21A9B" w:rsidRDefault="00751AC7" w:rsidP="00661317">
      <w:pPr>
        <w:numPr>
          <w:ilvl w:val="0"/>
          <w:numId w:val="7"/>
        </w:numPr>
        <w:spacing w:line="276" w:lineRule="auto"/>
        <w:jc w:val="both"/>
      </w:pPr>
      <w:r w:rsidRPr="00C21A9B">
        <w:t xml:space="preserve">Ustawienie toalet </w:t>
      </w:r>
      <w:r>
        <w:t>przenośnych na czas trwania ŚDM – 3 0</w:t>
      </w:r>
      <w:r w:rsidRPr="00C21A9B">
        <w:t>00 000,00 zł</w:t>
      </w:r>
    </w:p>
    <w:p w:rsidR="00751AC7" w:rsidRPr="00C21A9B" w:rsidRDefault="00751AC7" w:rsidP="00661317">
      <w:pPr>
        <w:numPr>
          <w:ilvl w:val="0"/>
          <w:numId w:val="7"/>
        </w:numPr>
        <w:spacing w:line="276" w:lineRule="auto"/>
        <w:jc w:val="both"/>
      </w:pPr>
      <w:r w:rsidRPr="00C21A9B">
        <w:t>Dekoracja Miasta Krakowa na ŚDM</w:t>
      </w:r>
      <w:r w:rsidRPr="00C21A9B">
        <w:tab/>
      </w:r>
      <w:r>
        <w:t xml:space="preserve"> - 1 0</w:t>
      </w:r>
      <w:r w:rsidRPr="00C21A9B">
        <w:t>00 000,00 zł</w:t>
      </w:r>
    </w:p>
    <w:p w:rsidR="00751AC7" w:rsidRPr="00C21A9B" w:rsidRDefault="00751AC7" w:rsidP="00661317">
      <w:pPr>
        <w:numPr>
          <w:ilvl w:val="0"/>
          <w:numId w:val="7"/>
        </w:numPr>
        <w:spacing w:line="276" w:lineRule="auto"/>
        <w:jc w:val="both"/>
      </w:pPr>
      <w:r w:rsidRPr="00C21A9B">
        <w:t>Remonty dróg</w:t>
      </w:r>
      <w:r>
        <w:tab/>
        <w:t xml:space="preserve"> - 44</w:t>
      </w:r>
      <w:r w:rsidRPr="00C21A9B">
        <w:t xml:space="preserve"> </w:t>
      </w:r>
      <w:r>
        <w:t>30</w:t>
      </w:r>
      <w:r w:rsidRPr="00C21A9B">
        <w:t>0 000,00 zł</w:t>
      </w:r>
    </w:p>
    <w:p w:rsidR="00751AC7" w:rsidRPr="00C21A9B" w:rsidRDefault="00751AC7" w:rsidP="00661317">
      <w:pPr>
        <w:numPr>
          <w:ilvl w:val="0"/>
          <w:numId w:val="7"/>
        </w:numPr>
        <w:spacing w:line="276" w:lineRule="auto"/>
        <w:jc w:val="both"/>
      </w:pPr>
      <w:r w:rsidRPr="00C21A9B">
        <w:t>Przygotowanie szkół i placówek Gminy Miejskiej Kraków do przyjęcia pielgrzymów podczas Światowych Dni Młodzieży 2016</w:t>
      </w:r>
      <w:r w:rsidRPr="00C21A9B">
        <w:tab/>
      </w:r>
      <w:r>
        <w:t xml:space="preserve"> - 6 5</w:t>
      </w:r>
      <w:r w:rsidRPr="00C21A9B">
        <w:t>00 000,00 zł</w:t>
      </w:r>
    </w:p>
    <w:p w:rsidR="00751AC7" w:rsidRPr="00C21A9B" w:rsidRDefault="00751AC7" w:rsidP="00661317">
      <w:pPr>
        <w:numPr>
          <w:ilvl w:val="0"/>
          <w:numId w:val="7"/>
        </w:numPr>
        <w:spacing w:line="276" w:lineRule="auto"/>
        <w:jc w:val="both"/>
      </w:pPr>
      <w:r w:rsidRPr="00C21A9B">
        <w:t>Zakup sprzętu łączności bezprzewodowej noszonej i stacjonarnej dla funkcjonariuszy Straży Miejskiej Miasta Krakowa z siedzibą ul. Dobrego Pasterza 116 31-416 Kraków</w:t>
      </w:r>
      <w:r>
        <w:t xml:space="preserve">  - </w:t>
      </w:r>
      <w:r>
        <w:br/>
      </w:r>
      <w:r w:rsidRPr="00C21A9B">
        <w:t>500 000,00 zł</w:t>
      </w:r>
    </w:p>
    <w:p w:rsidR="00751AC7" w:rsidRPr="00C21A9B" w:rsidRDefault="00751AC7" w:rsidP="00661317">
      <w:pPr>
        <w:numPr>
          <w:ilvl w:val="0"/>
          <w:numId w:val="7"/>
        </w:numPr>
        <w:spacing w:line="276" w:lineRule="auto"/>
        <w:jc w:val="both"/>
      </w:pPr>
      <w:r w:rsidRPr="00C21A9B">
        <w:t>Budowa dwóch pochylni dla osób niepełnosprawnych w przejści</w:t>
      </w:r>
      <w:r>
        <w:t>u podziemnym pod ul. </w:t>
      </w:r>
      <w:r w:rsidRPr="00C21A9B">
        <w:t>Zakopiańską</w:t>
      </w:r>
      <w:r>
        <w:t xml:space="preserve"> - </w:t>
      </w:r>
      <w:r w:rsidRPr="00C21A9B">
        <w:t>2 366 517,00 zł</w:t>
      </w:r>
    </w:p>
    <w:p w:rsidR="00751AC7" w:rsidRPr="00C21A9B" w:rsidRDefault="00751AC7" w:rsidP="00661317">
      <w:pPr>
        <w:numPr>
          <w:ilvl w:val="0"/>
          <w:numId w:val="7"/>
        </w:numPr>
        <w:spacing w:line="276" w:lineRule="auto"/>
        <w:jc w:val="both"/>
      </w:pPr>
      <w:r w:rsidRPr="00C21A9B">
        <w:t xml:space="preserve">Rozbudowa ulicy </w:t>
      </w:r>
      <w:proofErr w:type="spellStart"/>
      <w:r w:rsidRPr="00C21A9B">
        <w:t>Wrobela</w:t>
      </w:r>
      <w:proofErr w:type="spellEnd"/>
      <w:r w:rsidRPr="00C21A9B">
        <w:t xml:space="preserve"> na odc. Od ul. </w:t>
      </w:r>
      <w:proofErr w:type="spellStart"/>
      <w:r w:rsidRPr="00C21A9B">
        <w:t>Śliwiaka</w:t>
      </w:r>
      <w:proofErr w:type="spellEnd"/>
      <w:r w:rsidRPr="00C21A9B">
        <w:t xml:space="preserve"> do skrzyżowan</w:t>
      </w:r>
      <w:r>
        <w:t xml:space="preserve">ia Rącznej i ul. </w:t>
      </w:r>
      <w:proofErr w:type="spellStart"/>
      <w:r>
        <w:t>Łutnia</w:t>
      </w:r>
      <w:proofErr w:type="spellEnd"/>
      <w:r>
        <w:t xml:space="preserve"> etap I</w:t>
      </w:r>
      <w:r>
        <w:tab/>
        <w:t xml:space="preserve"> - </w:t>
      </w:r>
      <w:r w:rsidRPr="00C21A9B">
        <w:t>5 373 300,00 zł</w:t>
      </w:r>
    </w:p>
    <w:p w:rsidR="00751AC7" w:rsidRPr="00C21A9B" w:rsidRDefault="00751AC7" w:rsidP="00661317">
      <w:pPr>
        <w:numPr>
          <w:ilvl w:val="0"/>
          <w:numId w:val="7"/>
        </w:numPr>
        <w:spacing w:line="276" w:lineRule="auto"/>
        <w:jc w:val="both"/>
      </w:pPr>
      <w:r w:rsidRPr="00C21A9B">
        <w:t>Opracowanie studium obsługi transportowej ŚDM</w:t>
      </w:r>
      <w:r w:rsidRPr="00C21A9B">
        <w:tab/>
      </w:r>
      <w:r>
        <w:t xml:space="preserve"> - 60</w:t>
      </w:r>
      <w:r w:rsidRPr="00C21A9B">
        <w:t>0 000,00 zł</w:t>
      </w:r>
    </w:p>
    <w:p w:rsidR="00751AC7" w:rsidRPr="00C21A9B" w:rsidRDefault="00751AC7" w:rsidP="00661317">
      <w:pPr>
        <w:numPr>
          <w:ilvl w:val="0"/>
          <w:numId w:val="7"/>
        </w:numPr>
        <w:spacing w:line="276" w:lineRule="auto"/>
        <w:jc w:val="both"/>
      </w:pPr>
      <w:r w:rsidRPr="00C21A9B">
        <w:t>Przygotowanie tymczasowej organizacji ruchu i wdrożenie</w:t>
      </w:r>
      <w:r>
        <w:t xml:space="preserve"> zmian w trakcie przygotowań i </w:t>
      </w:r>
      <w:r w:rsidRPr="00C21A9B">
        <w:t>trwania ŚDM w Krakowie</w:t>
      </w:r>
      <w:r w:rsidRPr="00C21A9B">
        <w:tab/>
      </w:r>
      <w:r>
        <w:t xml:space="preserve"> - </w:t>
      </w:r>
      <w:r w:rsidRPr="00C21A9B">
        <w:t xml:space="preserve">1 </w:t>
      </w:r>
      <w:r>
        <w:t>5</w:t>
      </w:r>
      <w:r w:rsidRPr="00C21A9B">
        <w:t>00 000,00 zł</w:t>
      </w:r>
    </w:p>
    <w:p w:rsidR="00751AC7" w:rsidRPr="00C21A9B" w:rsidRDefault="00751AC7" w:rsidP="00661317">
      <w:pPr>
        <w:numPr>
          <w:ilvl w:val="0"/>
          <w:numId w:val="7"/>
        </w:numPr>
        <w:spacing w:line="276" w:lineRule="auto"/>
        <w:jc w:val="both"/>
      </w:pPr>
      <w:r w:rsidRPr="00C21A9B">
        <w:t>Zwiększenie funkcjonowania komu</w:t>
      </w:r>
      <w:r>
        <w:t>nikacji miejskiej w okresie ŚDM - 7</w:t>
      </w:r>
      <w:r w:rsidRPr="00C21A9B">
        <w:t xml:space="preserve"> </w:t>
      </w:r>
      <w:r>
        <w:t>5</w:t>
      </w:r>
      <w:r w:rsidRPr="00C21A9B">
        <w:t>00 000,00 zł</w:t>
      </w:r>
    </w:p>
    <w:p w:rsidR="00751AC7" w:rsidRPr="00C21A9B" w:rsidRDefault="00751AC7" w:rsidP="00661317">
      <w:pPr>
        <w:numPr>
          <w:ilvl w:val="0"/>
          <w:numId w:val="7"/>
        </w:numPr>
        <w:spacing w:line="276" w:lineRule="auto"/>
        <w:jc w:val="both"/>
      </w:pPr>
      <w:r w:rsidRPr="00C21A9B">
        <w:t xml:space="preserve">Dostawa samochodów osobowych i specjalistycznych na potrzeby Straży Miejskiej Miasta Krakowa z siedzibą ul. Dobrego Pasterza 116 31-416 </w:t>
      </w:r>
      <w:r>
        <w:t xml:space="preserve">w </w:t>
      </w:r>
      <w:r w:rsidRPr="00C21A9B">
        <w:t>Krak</w:t>
      </w:r>
      <w:r>
        <w:t xml:space="preserve">owie - </w:t>
      </w:r>
      <w:r w:rsidRPr="00C21A9B">
        <w:t>2 630 000,00 zł</w:t>
      </w:r>
    </w:p>
    <w:p w:rsidR="00751AC7" w:rsidRPr="00C21A9B" w:rsidRDefault="00751AC7" w:rsidP="00661317">
      <w:pPr>
        <w:numPr>
          <w:ilvl w:val="0"/>
          <w:numId w:val="7"/>
        </w:numPr>
        <w:spacing w:line="276" w:lineRule="auto"/>
        <w:jc w:val="both"/>
      </w:pPr>
      <w:r w:rsidRPr="00C21A9B">
        <w:t xml:space="preserve">Przygotowanie terenów sportowych na potrzeby zakwaterowania ok. 60 000 osób/uczestników </w:t>
      </w:r>
      <w:r w:rsidR="00CC4974">
        <w:t>ŚDM</w:t>
      </w:r>
      <w:r w:rsidRPr="00C21A9B">
        <w:t xml:space="preserve"> oraz rekultywacja terenów sportowych po zakończeniu Światowych Dni Młodzieży</w:t>
      </w:r>
      <w:r>
        <w:tab/>
        <w:t xml:space="preserve"> - </w:t>
      </w:r>
      <w:r w:rsidRPr="00C21A9B">
        <w:t>2 100 000,00 zł</w:t>
      </w:r>
    </w:p>
    <w:p w:rsidR="00751AC7" w:rsidRPr="00C21A9B" w:rsidRDefault="00751AC7" w:rsidP="00661317">
      <w:pPr>
        <w:numPr>
          <w:ilvl w:val="0"/>
          <w:numId w:val="7"/>
        </w:numPr>
        <w:spacing w:line="276" w:lineRule="auto"/>
        <w:jc w:val="both"/>
      </w:pPr>
      <w:r w:rsidRPr="00C21A9B">
        <w:t xml:space="preserve">Przygotowanie terenu Błoń i Parku </w:t>
      </w:r>
      <w:proofErr w:type="spellStart"/>
      <w:r w:rsidRPr="00C21A9B">
        <w:t>Jordana</w:t>
      </w:r>
      <w:proofErr w:type="spellEnd"/>
      <w:r w:rsidRPr="00C21A9B">
        <w:t xml:space="preserve"> na </w:t>
      </w:r>
      <w:r w:rsidR="00CC4974">
        <w:t>ŚDM</w:t>
      </w:r>
      <w:r>
        <w:t xml:space="preserve"> - 3</w:t>
      </w:r>
      <w:r w:rsidRPr="00C21A9B">
        <w:t xml:space="preserve"> </w:t>
      </w:r>
      <w:r>
        <w:t>20</w:t>
      </w:r>
      <w:r w:rsidRPr="00C21A9B">
        <w:t>0 000,00 zł</w:t>
      </w:r>
    </w:p>
    <w:p w:rsidR="00751AC7" w:rsidRPr="00C21A9B" w:rsidRDefault="00751AC7" w:rsidP="00661317">
      <w:pPr>
        <w:numPr>
          <w:ilvl w:val="0"/>
          <w:numId w:val="7"/>
        </w:numPr>
        <w:spacing w:line="276" w:lineRule="auto"/>
        <w:jc w:val="both"/>
      </w:pPr>
      <w:r>
        <w:t xml:space="preserve">ŚDM 2016 - </w:t>
      </w:r>
      <w:r w:rsidRPr="00C21A9B">
        <w:t>Utrzymanie czystości na terenie Gminy Miejskiej Kraków, Gospodarka odpadami na terenie G</w:t>
      </w:r>
      <w:r>
        <w:t>MK, Zakup pojemników na odpady.  - 23</w:t>
      </w:r>
      <w:r w:rsidRPr="00C21A9B">
        <w:t xml:space="preserve"> </w:t>
      </w:r>
      <w:r>
        <w:t>0</w:t>
      </w:r>
      <w:r w:rsidRPr="00C21A9B">
        <w:t>00 000,00 zł</w:t>
      </w:r>
    </w:p>
    <w:p w:rsidR="00751AC7" w:rsidRPr="00C21A9B" w:rsidRDefault="00751AC7" w:rsidP="00661317">
      <w:pPr>
        <w:numPr>
          <w:ilvl w:val="0"/>
          <w:numId w:val="7"/>
        </w:numPr>
        <w:spacing w:line="276" w:lineRule="auto"/>
        <w:jc w:val="both"/>
      </w:pPr>
      <w:r w:rsidRPr="00C21A9B">
        <w:t xml:space="preserve">Organizacja pierwszej pomocy przedmedycznej przy udziale społecznych organizacji ratowniczych oraz organizacja szkolenia wolontariuszy </w:t>
      </w:r>
      <w:r w:rsidRPr="00C21A9B">
        <w:tab/>
      </w:r>
      <w:r>
        <w:t xml:space="preserve"> - </w:t>
      </w:r>
      <w:r w:rsidRPr="00C21A9B">
        <w:t>900 000,00 zł</w:t>
      </w:r>
    </w:p>
    <w:p w:rsidR="00751AC7" w:rsidRPr="00C21A9B" w:rsidRDefault="00751AC7" w:rsidP="00661317">
      <w:pPr>
        <w:numPr>
          <w:ilvl w:val="0"/>
          <w:numId w:val="7"/>
        </w:numPr>
        <w:spacing w:line="276" w:lineRule="auto"/>
        <w:jc w:val="both"/>
      </w:pPr>
      <w:r w:rsidRPr="00C21A9B">
        <w:t xml:space="preserve">Budowa i wdrożenie zintegrowanej informacji miejskiej opartej o </w:t>
      </w:r>
      <w:r>
        <w:t xml:space="preserve">profesjonalne </w:t>
      </w:r>
      <w:proofErr w:type="spellStart"/>
      <w:r>
        <w:t>call</w:t>
      </w:r>
      <w:proofErr w:type="spellEnd"/>
      <w:r>
        <w:t xml:space="preserve"> center - </w:t>
      </w:r>
      <w:r w:rsidRPr="00C21A9B">
        <w:t>500 000,00 zł</w:t>
      </w:r>
    </w:p>
    <w:p w:rsidR="00751AC7" w:rsidRPr="00C21A9B" w:rsidRDefault="00751AC7" w:rsidP="00661317">
      <w:pPr>
        <w:numPr>
          <w:ilvl w:val="0"/>
          <w:numId w:val="7"/>
        </w:numPr>
        <w:spacing w:line="276" w:lineRule="auto"/>
        <w:jc w:val="both"/>
      </w:pPr>
      <w:r w:rsidRPr="00C21A9B">
        <w:t>Całodobowy telef</w:t>
      </w:r>
      <w:r>
        <w:t xml:space="preserve">on informacji medycznej na ŚDM - </w:t>
      </w:r>
      <w:r w:rsidRPr="00C21A9B">
        <w:t>100 000,00 zł</w:t>
      </w:r>
    </w:p>
    <w:p w:rsidR="00751AC7" w:rsidRPr="00C21A9B" w:rsidRDefault="00751AC7" w:rsidP="00661317">
      <w:pPr>
        <w:numPr>
          <w:ilvl w:val="0"/>
          <w:numId w:val="7"/>
        </w:numPr>
        <w:spacing w:line="276" w:lineRule="auto"/>
        <w:jc w:val="both"/>
      </w:pPr>
      <w:r w:rsidRPr="00C21A9B">
        <w:t>Zakupy inwestycyjne na potrzeby Szpitalnego Oddziału Ratunkowego Szpitala Miejskiego Specjalistycznego im. Gabriela Narutowicza w Krakowie</w:t>
      </w:r>
      <w:r w:rsidRPr="00C21A9B">
        <w:tab/>
      </w:r>
      <w:r>
        <w:t xml:space="preserve"> </w:t>
      </w:r>
      <w:r w:rsidR="009916B8">
        <w:br/>
      </w:r>
      <w:r>
        <w:t xml:space="preserve">- </w:t>
      </w:r>
      <w:r w:rsidRPr="00C21A9B">
        <w:t>1 067 500,00 zł</w:t>
      </w:r>
    </w:p>
    <w:p w:rsidR="00751AC7" w:rsidRDefault="00751AC7" w:rsidP="00661317">
      <w:pPr>
        <w:numPr>
          <w:ilvl w:val="0"/>
          <w:numId w:val="7"/>
        </w:numPr>
        <w:spacing w:line="276" w:lineRule="auto"/>
        <w:jc w:val="both"/>
      </w:pPr>
      <w:r>
        <w:t>Rozbudowa</w:t>
      </w:r>
      <w:r w:rsidRPr="00C21A9B">
        <w:t xml:space="preserve"> monitoring</w:t>
      </w:r>
      <w:r>
        <w:t>u wizyjnego</w:t>
      </w:r>
      <w:r w:rsidRPr="00C21A9B">
        <w:t xml:space="preserve"> </w:t>
      </w:r>
      <w:r>
        <w:t>w Krakowie</w:t>
      </w:r>
      <w:r w:rsidRPr="00C21A9B">
        <w:tab/>
      </w:r>
      <w:r>
        <w:t xml:space="preserve"> - </w:t>
      </w:r>
      <w:r w:rsidRPr="00C21A9B">
        <w:t xml:space="preserve">1 </w:t>
      </w:r>
      <w:r>
        <w:t>65</w:t>
      </w:r>
      <w:r w:rsidRPr="00C21A9B">
        <w:t>0 000,00 zł</w:t>
      </w:r>
    </w:p>
    <w:p w:rsidR="00751AC7" w:rsidRDefault="00751AC7" w:rsidP="00661317">
      <w:pPr>
        <w:numPr>
          <w:ilvl w:val="0"/>
          <w:numId w:val="7"/>
        </w:numPr>
        <w:spacing w:line="276" w:lineRule="auto"/>
        <w:jc w:val="both"/>
      </w:pPr>
      <w:r w:rsidRPr="00881643">
        <w:t>Budowa i wdrożenie Systemu Informacyjnego</w:t>
      </w:r>
      <w:r>
        <w:t xml:space="preserve"> – 3 000 000 zł</w:t>
      </w:r>
    </w:p>
    <w:p w:rsidR="00751AC7" w:rsidRDefault="00751AC7" w:rsidP="00661317">
      <w:pPr>
        <w:spacing w:line="276" w:lineRule="auto"/>
      </w:pPr>
    </w:p>
    <w:p w:rsidR="00494931" w:rsidRDefault="00494931" w:rsidP="00661317">
      <w:pPr>
        <w:spacing w:line="276" w:lineRule="auto"/>
      </w:pPr>
    </w:p>
    <w:p w:rsidR="00494931" w:rsidRDefault="00494931" w:rsidP="00661317">
      <w:pPr>
        <w:spacing w:line="276" w:lineRule="auto"/>
      </w:pPr>
    </w:p>
    <w:p w:rsidR="0015249B" w:rsidRDefault="0015249B" w:rsidP="00661317">
      <w:pPr>
        <w:spacing w:line="276" w:lineRule="auto"/>
      </w:pPr>
      <w:r>
        <w:br w:type="page"/>
      </w:r>
    </w:p>
    <w:p w:rsidR="009D52DF" w:rsidRDefault="009D52DF" w:rsidP="00661317">
      <w:pPr>
        <w:pStyle w:val="Nagwek1"/>
        <w:spacing w:line="276" w:lineRule="auto"/>
      </w:pPr>
      <w:bookmarkStart w:id="53" w:name="_Toc447797009"/>
      <w:r>
        <w:t>ZAŁĄCZNIK NR 3</w:t>
      </w:r>
      <w:bookmarkEnd w:id="53"/>
    </w:p>
    <w:p w:rsidR="00494931" w:rsidRDefault="00B60297" w:rsidP="00661317">
      <w:pPr>
        <w:pStyle w:val="Nagwek2"/>
        <w:spacing w:line="276" w:lineRule="auto"/>
      </w:pPr>
      <w:bookmarkStart w:id="54" w:name="_Toc447797010"/>
      <w:r w:rsidRPr="00A732A5">
        <w:rPr>
          <w:rStyle w:val="BezodstpwZnak"/>
        </w:rPr>
        <w:t xml:space="preserve">Wykaz terenów i obiektów </w:t>
      </w:r>
      <w:r w:rsidR="00F8580B">
        <w:rPr>
          <w:rStyle w:val="BezodstpwZnak"/>
        </w:rPr>
        <w:t>zarezerwowanych na wniosek KO</w:t>
      </w:r>
      <w:r w:rsidRPr="00A732A5">
        <w:rPr>
          <w:rStyle w:val="BezodstpwZnak"/>
        </w:rPr>
        <w:t xml:space="preserve"> ŚDM</w:t>
      </w:r>
      <w:bookmarkEnd w:id="54"/>
    </w:p>
    <w:tbl>
      <w:tblPr>
        <w:tblW w:w="9829" w:type="dxa"/>
        <w:tblInd w:w="1" w:type="dxa"/>
        <w:tblLayout w:type="fixed"/>
        <w:tblCellMar>
          <w:left w:w="10" w:type="dxa"/>
          <w:right w:w="10" w:type="dxa"/>
        </w:tblCellMar>
        <w:tblLook w:val="04A0"/>
      </w:tblPr>
      <w:tblGrid>
        <w:gridCol w:w="707"/>
        <w:gridCol w:w="5160"/>
        <w:gridCol w:w="3962"/>
      </w:tblGrid>
      <w:tr w:rsidR="00DC3907" w:rsidRPr="00F8580B"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F8580B" w:rsidRDefault="00DC3907" w:rsidP="00661317">
            <w:pPr>
              <w:pStyle w:val="Standard"/>
              <w:spacing w:line="276" w:lineRule="auto"/>
              <w:jc w:val="center"/>
              <w:rPr>
                <w:rFonts w:ascii="Calibri" w:hAnsi="Calibri"/>
                <w:b/>
                <w:color w:val="000000"/>
              </w:rPr>
            </w:pPr>
            <w:r w:rsidRPr="00F8580B">
              <w:rPr>
                <w:rFonts w:ascii="Calibri" w:hAnsi="Calibri"/>
                <w:b/>
                <w:color w:val="000000"/>
              </w:rPr>
              <w:t>LP</w:t>
            </w: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F8580B" w:rsidRDefault="00DC3907" w:rsidP="00661317">
            <w:pPr>
              <w:pStyle w:val="Standard"/>
              <w:spacing w:line="276" w:lineRule="auto"/>
              <w:rPr>
                <w:rFonts w:ascii="Calibri" w:hAnsi="Calibri"/>
                <w:b/>
                <w:color w:val="000000"/>
              </w:rPr>
            </w:pPr>
            <w:r w:rsidRPr="00F8580B">
              <w:rPr>
                <w:rFonts w:ascii="Calibri" w:hAnsi="Calibri"/>
                <w:b/>
                <w:color w:val="000000"/>
              </w:rPr>
              <w:t>DZIAŁKA / OBIEKT</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F8580B" w:rsidRDefault="00DC3907" w:rsidP="00661317">
            <w:pPr>
              <w:pStyle w:val="Standard"/>
              <w:spacing w:line="276" w:lineRule="auto"/>
              <w:rPr>
                <w:rFonts w:ascii="Calibri" w:hAnsi="Calibri"/>
                <w:b/>
                <w:color w:val="000000"/>
              </w:rPr>
            </w:pPr>
            <w:r w:rsidRPr="00F8580B">
              <w:rPr>
                <w:rFonts w:ascii="Calibri" w:hAnsi="Calibri"/>
                <w:b/>
                <w:color w:val="000000"/>
              </w:rPr>
              <w:t>MOŻLIWE WYKORZYSTANIE</w:t>
            </w:r>
          </w:p>
        </w:tc>
      </w:tr>
      <w:tr w:rsidR="00DC3907" w:rsidRPr="002B14FA" w:rsidTr="00530EC2">
        <w:trPr>
          <w:trHeight w:val="48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Rynek Główny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Scena Polska, 29.07 - koncert Piotra Rubika</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Rynek Główny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Studio Radia Plus</w:t>
            </w:r>
          </w:p>
        </w:tc>
      </w:tr>
      <w:tr w:rsidR="00DC3907" w:rsidRPr="002B14FA" w:rsidTr="00530EC2">
        <w:trPr>
          <w:trHeight w:val="120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Mały Rynek</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Festiwal Młodych, pokazy filmowe, koncerty - 26.07 godz. 9.00 - 15.00; 27.07 </w:t>
            </w:r>
            <w:proofErr w:type="spellStart"/>
            <w:r w:rsidRPr="002B14FA">
              <w:rPr>
                <w:rFonts w:ascii="Calibri" w:hAnsi="Calibri"/>
                <w:color w:val="000000"/>
              </w:rPr>
              <w:t>godz</w:t>
            </w:r>
            <w:proofErr w:type="spellEnd"/>
            <w:r w:rsidRPr="002B14FA">
              <w:rPr>
                <w:rFonts w:ascii="Calibri" w:hAnsi="Calibri"/>
                <w:color w:val="000000"/>
              </w:rPr>
              <w:t>: 14.00 – 23.00; 28.07 godz. 14.00 - 16.00; 29.07 godz. 14.00 - 16.30. Katechezy: w dniach: 27.07-29.07.2016 w godzinach: od 9.00 - 13.00</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Mały Rynek</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Studio Radia Plus</w:t>
            </w:r>
          </w:p>
        </w:tc>
      </w:tr>
      <w:tr w:rsidR="00DC3907" w:rsidRPr="002B14FA" w:rsidTr="00530EC2">
        <w:trPr>
          <w:trHeight w:val="48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Plac Szczepański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Festiwal "</w:t>
            </w:r>
            <w:proofErr w:type="spellStart"/>
            <w:r w:rsidRPr="002B14FA">
              <w:rPr>
                <w:rFonts w:ascii="Calibri" w:hAnsi="Calibri"/>
                <w:color w:val="000000"/>
              </w:rPr>
              <w:t>Hallelujah</w:t>
            </w:r>
            <w:proofErr w:type="spellEnd"/>
            <w:r w:rsidRPr="002B14FA">
              <w:rPr>
                <w:rFonts w:ascii="Calibri" w:hAnsi="Calibri"/>
                <w:color w:val="000000"/>
              </w:rPr>
              <w:t xml:space="preserve">" wspólnoty </w:t>
            </w:r>
            <w:proofErr w:type="spellStart"/>
            <w:r w:rsidRPr="002B14FA">
              <w:rPr>
                <w:rFonts w:ascii="Calibri" w:hAnsi="Calibri"/>
                <w:color w:val="000000"/>
              </w:rPr>
              <w:t>Shalom</w:t>
            </w:r>
            <w:proofErr w:type="spellEnd"/>
          </w:p>
        </w:tc>
      </w:tr>
      <w:tr w:rsidR="00DC3907" w:rsidRPr="002B14FA" w:rsidTr="00530EC2">
        <w:trPr>
          <w:trHeight w:val="48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UMK Rynek Podgórski 1 Sala Konferencyjna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Zorganizowanie infolinii przez KO ŚDM</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Plac Wolnica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Skauci Europy. Katechezy w dniach: 27.07-29.07.2016 w godzinach: od 9.00 - 13.00</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Błonia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Katecheza w Drodze, Festiwal Młodych, 26.07 – koncert po Mszy</w:t>
            </w:r>
            <w:r w:rsidRPr="002B14FA">
              <w:rPr>
                <w:rFonts w:ascii="Calibri" w:eastAsia="MingLiU" w:hAnsi="Calibri" w:cs="MingLiU"/>
                <w:color w:val="000000"/>
              </w:rPr>
              <w:br/>
            </w:r>
            <w:r w:rsidRPr="002B14FA">
              <w:rPr>
                <w:rFonts w:ascii="Calibri" w:hAnsi="Calibri"/>
                <w:color w:val="000000"/>
              </w:rPr>
              <w:t xml:space="preserve">27.07 – Spotkanie Narodowe Włochów </w:t>
            </w:r>
            <w:r w:rsidRPr="002B14FA">
              <w:rPr>
                <w:rFonts w:ascii="Calibri" w:eastAsia="MingLiU" w:hAnsi="Calibri" w:cs="MingLiU"/>
                <w:color w:val="000000"/>
              </w:rPr>
              <w:br/>
            </w:r>
            <w:r w:rsidRPr="002B14FA">
              <w:rPr>
                <w:rFonts w:ascii="Calibri" w:hAnsi="Calibri"/>
                <w:color w:val="000000"/>
              </w:rPr>
              <w:t>28.07 – koncert po przywitaniu Papieża</w:t>
            </w:r>
            <w:r w:rsidRPr="002B14FA">
              <w:rPr>
                <w:rFonts w:ascii="Calibri" w:eastAsia="MingLiU" w:hAnsi="Calibri" w:cs="MingLiU"/>
                <w:color w:val="000000"/>
              </w:rPr>
              <w:br/>
            </w:r>
            <w:r w:rsidRPr="002B14FA">
              <w:rPr>
                <w:rFonts w:ascii="Calibri" w:hAnsi="Calibri"/>
                <w:color w:val="000000"/>
              </w:rPr>
              <w:t>29.07 - koncert po Drodze Krzyżowej;</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w:t>
            </w:r>
            <w:r w:rsidR="0097321D">
              <w:rPr>
                <w:rFonts w:ascii="Calibri" w:hAnsi="Calibri"/>
                <w:color w:val="000000"/>
              </w:rPr>
              <w:t xml:space="preserve">górze obręb 105 działki 22/12, </w:t>
            </w:r>
            <w:r w:rsidRPr="002B14FA">
              <w:rPr>
                <w:rFonts w:ascii="Calibri" w:hAnsi="Calibri"/>
                <w:color w:val="000000"/>
              </w:rPr>
              <w:t>276/4, 28/6, 286/7, 29/1, 29/2, 297/5, 32, 39, 422/29, 422/34, 427/14, 58/2, 58/3, 72, 78, 80, 86/16, 138/4, 22/5, 22/7, 23/3, 254/4, 256/4, 27, 277/7, 278/7, 30, 417, 422/24, 76, 77, 79/10, 79/12, 79/13, 79/9, 81/6, 81/7, 420/13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Campus </w:t>
            </w:r>
            <w:proofErr w:type="spellStart"/>
            <w:r w:rsidRPr="002B14FA">
              <w:rPr>
                <w:rFonts w:ascii="Calibri" w:hAnsi="Calibri"/>
                <w:color w:val="000000"/>
              </w:rPr>
              <w:t>Misericordiae</w:t>
            </w:r>
            <w:proofErr w:type="spellEnd"/>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Śródmiejski Ośrodek Kultury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warsztaty artystyczne, pisanie ikon</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Nowohuckie Centrum Kultury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koncert, spektakl</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Dom Kultury "Podgórze"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warsztaty artystyczne</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Ośrodek Kultury - Nowa Huta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warsztaty artystyczne</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Ośrodek Kultury im. C. K. Norwida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Muzeum Historyczne Miasta Krakowa (Pałac pod Krzysztofory)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Wystawy</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Muzeum Inżynierii Miejskiej (ul. św. Wawrzyńca i Ogród Doświadczeń im. Lema)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Wystawy</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proofErr w:type="spellStart"/>
            <w:r w:rsidRPr="002B14FA">
              <w:rPr>
                <w:rFonts w:ascii="Calibri" w:hAnsi="Calibri"/>
                <w:color w:val="000000"/>
              </w:rPr>
              <w:t>Tauron</w:t>
            </w:r>
            <w:proofErr w:type="spellEnd"/>
            <w:r w:rsidRPr="002B14FA">
              <w:rPr>
                <w:rFonts w:ascii="Calibri" w:hAnsi="Calibri"/>
                <w:color w:val="000000"/>
              </w:rPr>
              <w:t xml:space="preserve"> Arena Kraków</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Rycerze Kolumba</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Centrum Kongresowe ICE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Biuro Prasowe ŚDM</w:t>
            </w:r>
            <w:r w:rsidR="00C571DA">
              <w:rPr>
                <w:rFonts w:ascii="Calibri" w:hAnsi="Calibri"/>
                <w:color w:val="000000"/>
              </w:rPr>
              <w:t xml:space="preserve"> ( trwają uzgodnienia z PAP i KAI)</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ul. Reymonta (WISŁA)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ul. Kałuży (CRACOVIA)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Festiwal Młodych, Centrum </w:t>
            </w:r>
            <w:proofErr w:type="spellStart"/>
            <w:r w:rsidRPr="002B14FA">
              <w:rPr>
                <w:rFonts w:ascii="Calibri" w:hAnsi="Calibri"/>
                <w:color w:val="000000"/>
              </w:rPr>
              <w:t>Powołaniowe</w:t>
            </w:r>
            <w:proofErr w:type="spellEnd"/>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ul. </w:t>
            </w:r>
            <w:proofErr w:type="spellStart"/>
            <w:r w:rsidRPr="002B14FA">
              <w:rPr>
                <w:rFonts w:ascii="Calibri" w:hAnsi="Calibri"/>
                <w:color w:val="000000"/>
              </w:rPr>
              <w:t>Ptaszyckiego</w:t>
            </w:r>
            <w:proofErr w:type="spellEnd"/>
            <w:r w:rsidRPr="002B14FA">
              <w:rPr>
                <w:rFonts w:ascii="Calibri" w:hAnsi="Calibri"/>
                <w:color w:val="000000"/>
              </w:rPr>
              <w:t xml:space="preserve"> (HUTNIK/COMCOM)</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Sportu</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ul. Parkowa (KORONA)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namiotowe</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Planty Krakowskie</w:t>
            </w:r>
            <w:r w:rsidRPr="002B14FA">
              <w:rPr>
                <w:rFonts w:ascii="Calibri" w:hAnsi="Calibri"/>
                <w:color w:val="000000"/>
              </w:rPr>
              <w:br/>
              <w:t>od ul. Franciszkańskiej</w:t>
            </w:r>
            <w:r w:rsidRPr="002B14FA">
              <w:rPr>
                <w:rFonts w:ascii="Calibri" w:eastAsia="MingLiU" w:hAnsi="Calibri" w:cs="MingLiU"/>
                <w:color w:val="000000"/>
              </w:rPr>
              <w:br/>
            </w:r>
            <w:r w:rsidRPr="002B14FA">
              <w:rPr>
                <w:rFonts w:ascii="Calibri" w:hAnsi="Calibri"/>
                <w:color w:val="000000"/>
              </w:rPr>
              <w:t>do ul. Poselskiej</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Wystawa Instytutu Dialogu Międzykulturowego im. Jana Pawła II</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Park</w:t>
            </w:r>
            <w:r>
              <w:rPr>
                <w:rFonts w:ascii="Calibri" w:hAnsi="Calibri"/>
                <w:color w:val="000000"/>
              </w:rPr>
              <w:t xml:space="preserve"> im. H. </w:t>
            </w:r>
            <w:proofErr w:type="spellStart"/>
            <w:r w:rsidRPr="002B14FA">
              <w:rPr>
                <w:rFonts w:ascii="Calibri" w:hAnsi="Calibri"/>
                <w:color w:val="000000"/>
              </w:rPr>
              <w:t>Jordana</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Strefa Pojednania</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Park Krakowski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wystawa</w:t>
            </w:r>
          </w:p>
        </w:tc>
      </w:tr>
      <w:tr w:rsidR="00DC3907" w:rsidRPr="002B14FA" w:rsidTr="00530EC2">
        <w:trPr>
          <w:trHeight w:val="7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Park Krowoderski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wystawa, scena. Katechezy w dniach: 27.07-29.07.2016 w godzinach: od 9.00 – 13.00, 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Park Ratuszowy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Plac Niepodległości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wystawa</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Park Lotników Polskich</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Program Rycerzy Kolumba</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Park Bednarskiego</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Skauci Europy, Dom Kultury Podgórze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Bulwar Czerwieński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 scena koncertowa,</w:t>
            </w:r>
          </w:p>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Aleja Róż</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Wspólnota Emmanuel</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13 działka 569/14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Miasteczko ŚDM Skauci Europy.</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13 działka 569/12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Miasteczko ŚDM Skauci Europy.</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13 działka 570</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Miasteczko ŚDM Skauci Europy.</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18 działka 32/29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w:t>
            </w:r>
            <w:r>
              <w:rPr>
                <w:rFonts w:ascii="Calibri" w:hAnsi="Calibri"/>
                <w:color w:val="000000"/>
              </w:rPr>
              <w:t>,</w:t>
            </w:r>
            <w:r w:rsidRPr="002B14FA">
              <w:rPr>
                <w:rFonts w:ascii="Calibri" w:hAnsi="Calibri"/>
                <w:color w:val="000000"/>
              </w:rPr>
              <w:t xml:space="preserve"> Ruch </w:t>
            </w:r>
            <w:proofErr w:type="spellStart"/>
            <w:r w:rsidRPr="002B14FA">
              <w:rPr>
                <w:rFonts w:ascii="Calibri" w:hAnsi="Calibri"/>
                <w:color w:val="000000"/>
              </w:rPr>
              <w:t>Focolari</w:t>
            </w:r>
            <w:proofErr w:type="spellEnd"/>
          </w:p>
        </w:tc>
      </w:tr>
      <w:tr w:rsidR="00DC3907" w:rsidRPr="002B14FA" w:rsidTr="00530EC2">
        <w:trPr>
          <w:trHeight w:val="345"/>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Nowa Huta obręb 48 działka 20/32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proofErr w:type="spellStart"/>
            <w:r w:rsidRPr="002B14FA">
              <w:rPr>
                <w:rFonts w:ascii="Calibri" w:hAnsi="Calibri"/>
                <w:color w:val="000000"/>
              </w:rPr>
              <w:t>OSiR</w:t>
            </w:r>
            <w:proofErr w:type="spellEnd"/>
            <w:r w:rsidRPr="002B14FA">
              <w:rPr>
                <w:rFonts w:ascii="Calibri" w:hAnsi="Calibri"/>
                <w:color w:val="000000"/>
              </w:rPr>
              <w:t xml:space="preserve"> Kolna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namiotowe, ew. mała scena</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Rynek Podgórski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Festiwal Młodych, Dzień </w:t>
            </w:r>
            <w:proofErr w:type="spellStart"/>
            <w:r w:rsidRPr="002B14FA">
              <w:rPr>
                <w:rFonts w:ascii="Calibri" w:hAnsi="Calibri"/>
                <w:color w:val="000000"/>
              </w:rPr>
              <w:t>alfonsjański</w:t>
            </w:r>
            <w:proofErr w:type="spellEnd"/>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Plac św. Marii Magdaleny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scena, przedstawienia</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Staromiejskie Centrum Kultury Młodzieży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warsztaty artystyczne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Centrum Młodzieży w Krakowie im. H. </w:t>
            </w:r>
            <w:proofErr w:type="spellStart"/>
            <w:r w:rsidRPr="002B14FA">
              <w:rPr>
                <w:rFonts w:ascii="Calibri" w:hAnsi="Calibri"/>
                <w:color w:val="000000"/>
              </w:rPr>
              <w:t>Jordana</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warsztaty artystyczne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Szkoła Podstawowa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21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22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24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25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26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27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29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30</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31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32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36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37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38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40</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41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48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50</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53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54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55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58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61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62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64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FB6E8B"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B6E8B" w:rsidRPr="002B14FA" w:rsidRDefault="00FB6E8B"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B6E8B" w:rsidRPr="002B14FA" w:rsidRDefault="00FB6E8B" w:rsidP="00661317">
            <w:pPr>
              <w:pStyle w:val="Standard"/>
              <w:spacing w:line="276" w:lineRule="auto"/>
              <w:rPr>
                <w:rFonts w:ascii="Calibri" w:hAnsi="Calibri"/>
                <w:color w:val="000000"/>
              </w:rPr>
            </w:pPr>
            <w:r w:rsidRPr="002B14FA">
              <w:rPr>
                <w:rFonts w:ascii="Calibri" w:hAnsi="Calibri"/>
                <w:color w:val="000000"/>
              </w:rPr>
              <w:t>Szkoła Podstawowa Nr 6</w:t>
            </w:r>
            <w:r>
              <w:rPr>
                <w:rFonts w:ascii="Calibri" w:hAnsi="Calibri"/>
                <w:color w:val="000000"/>
              </w:rPr>
              <w:t>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B6E8B" w:rsidRPr="002B14FA" w:rsidRDefault="00FB6E8B"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67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72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74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78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80</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82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85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86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88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89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92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93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95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97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101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104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107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Szkoła Podstawowa Nr 111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113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114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117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119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123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124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126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129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132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134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137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138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142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144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153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155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156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Szkoła Podstawowa Nr 162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Szkolno-Przedszkolny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Szkolno-Przedszkolny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Szkolno-Przedszkolny Nr 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Szkolno-Przedszkolny Nr 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Szkolno-Przedszkolny Nr 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Szkolno-Przedszkolny Nr 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Szkolno-Przedszkolny Nr 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Szkolno-Przedszkolny Nr 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Szkolno-Przedszkolny Nr 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12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16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17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21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22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24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27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28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29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34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35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37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42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43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44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Gimnazjum Nr 48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I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I</w:t>
            </w:r>
            <w:r>
              <w:rPr>
                <w:rFonts w:ascii="Calibri" w:hAnsi="Calibri"/>
                <w:color w:val="000000"/>
              </w:rPr>
              <w:t>I</w:t>
            </w:r>
            <w:r w:rsidRPr="002B14FA">
              <w:rPr>
                <w:rFonts w:ascii="Calibri" w:hAnsi="Calibri"/>
                <w:color w:val="000000"/>
              </w:rPr>
              <w:t xml:space="preserve">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I</w:t>
            </w:r>
            <w:r>
              <w:rPr>
                <w:rFonts w:ascii="Calibri" w:hAnsi="Calibri"/>
                <w:color w:val="000000"/>
              </w:rPr>
              <w:t>II</w:t>
            </w:r>
            <w:r w:rsidRPr="002B14FA">
              <w:rPr>
                <w:rFonts w:ascii="Calibri" w:hAnsi="Calibri"/>
                <w:color w:val="000000"/>
              </w:rPr>
              <w:t xml:space="preserve">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V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VI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VII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VIII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IX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X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XIII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XV</w:t>
            </w:r>
            <w:r w:rsidRPr="002B14FA">
              <w:rPr>
                <w:rFonts w:ascii="Calibri" w:hAnsi="Calibri"/>
                <w:color w:val="000000"/>
              </w:rPr>
              <w:t xml:space="preserve">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XX Liceum Ogólnokształcące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w:t>
            </w:r>
            <w:r>
              <w:rPr>
                <w:rFonts w:ascii="Calibri" w:hAnsi="Calibri"/>
                <w:color w:val="000000"/>
              </w:rPr>
              <w:t xml:space="preserve"> Sportowych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w:t>
            </w:r>
            <w:r w:rsidR="00BB4720">
              <w:rPr>
                <w:rFonts w:ascii="Calibri" w:hAnsi="Calibri"/>
                <w:color w:val="000000"/>
              </w:rPr>
              <w:t xml:space="preserve"> Sportowych nr </w:t>
            </w:r>
            <w:r>
              <w:rPr>
                <w:rFonts w:ascii="Calibri" w:hAnsi="Calibri"/>
                <w:color w:val="000000"/>
              </w:rPr>
              <w:t>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Centrum Młodzieży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11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12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13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14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15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17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18</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19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35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51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52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Ogólnokształcących Nr 53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Zespół Szkół Nr. 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Zespół Szkół Ogólnokształcących </w:t>
            </w:r>
            <w:proofErr w:type="spellStart"/>
            <w:r w:rsidRPr="002B14FA">
              <w:rPr>
                <w:rFonts w:ascii="Calibri" w:hAnsi="Calibri"/>
                <w:color w:val="000000"/>
              </w:rPr>
              <w:t>Integr</w:t>
            </w:r>
            <w:proofErr w:type="spellEnd"/>
            <w:r w:rsidRPr="002B14FA">
              <w:rPr>
                <w:rFonts w:ascii="Calibri" w:hAnsi="Calibri"/>
                <w:color w:val="000000"/>
              </w:rPr>
              <w:t>.</w:t>
            </w:r>
            <w:r>
              <w:rPr>
                <w:rFonts w:ascii="Calibri" w:hAnsi="Calibri"/>
                <w:color w:val="000000"/>
              </w:rPr>
              <w:t xml:space="preserve">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Zespół Szkół Ogólnokształcących </w:t>
            </w:r>
            <w:proofErr w:type="spellStart"/>
            <w:r w:rsidRPr="002B14FA">
              <w:rPr>
                <w:rFonts w:ascii="Calibri" w:hAnsi="Calibri"/>
                <w:color w:val="000000"/>
              </w:rPr>
              <w:t>Integr</w:t>
            </w:r>
            <w:proofErr w:type="spellEnd"/>
            <w:r w:rsidRPr="002B14FA">
              <w:rPr>
                <w:rFonts w:ascii="Calibri" w:hAnsi="Calibri"/>
                <w:color w:val="000000"/>
              </w:rPr>
              <w:t>.</w:t>
            </w:r>
            <w:r>
              <w:rPr>
                <w:rFonts w:ascii="Calibri" w:hAnsi="Calibri"/>
                <w:color w:val="000000"/>
              </w:rPr>
              <w:t xml:space="preserve">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Zespół Szkół Ogólnokształcących </w:t>
            </w:r>
            <w:proofErr w:type="spellStart"/>
            <w:r w:rsidRPr="002B14FA">
              <w:rPr>
                <w:rFonts w:ascii="Calibri" w:hAnsi="Calibri"/>
                <w:color w:val="000000"/>
              </w:rPr>
              <w:t>Integr</w:t>
            </w:r>
            <w:proofErr w:type="spellEnd"/>
            <w:r w:rsidRPr="002B14FA">
              <w:rPr>
                <w:rFonts w:ascii="Calibri" w:hAnsi="Calibri"/>
                <w:color w:val="000000"/>
              </w:rPr>
              <w:t>.</w:t>
            </w:r>
            <w:r>
              <w:rPr>
                <w:rFonts w:ascii="Calibri" w:hAnsi="Calibri"/>
                <w:color w:val="000000"/>
              </w:rPr>
              <w:t xml:space="preserve"> Nr 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Zespół Szkół Ogólnokształcących </w:t>
            </w:r>
            <w:proofErr w:type="spellStart"/>
            <w:r w:rsidRPr="002B14FA">
              <w:rPr>
                <w:rFonts w:ascii="Calibri" w:hAnsi="Calibri"/>
                <w:color w:val="000000"/>
              </w:rPr>
              <w:t>Integr</w:t>
            </w:r>
            <w:proofErr w:type="spellEnd"/>
            <w:r w:rsidRPr="002B14FA">
              <w:rPr>
                <w:rFonts w:ascii="Calibri" w:hAnsi="Calibri"/>
                <w:color w:val="000000"/>
              </w:rPr>
              <w:t>.</w:t>
            </w:r>
            <w:r>
              <w:rPr>
                <w:rFonts w:ascii="Calibri" w:hAnsi="Calibri"/>
                <w:color w:val="000000"/>
              </w:rPr>
              <w:t xml:space="preserve"> Nr 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Zespół Szkół Ogólnokształcących </w:t>
            </w:r>
            <w:proofErr w:type="spellStart"/>
            <w:r w:rsidRPr="002B14FA">
              <w:rPr>
                <w:rFonts w:ascii="Calibri" w:hAnsi="Calibri"/>
                <w:color w:val="000000"/>
              </w:rPr>
              <w:t>Integr</w:t>
            </w:r>
            <w:proofErr w:type="spellEnd"/>
            <w:r w:rsidRPr="002B14FA">
              <w:rPr>
                <w:rFonts w:ascii="Calibri" w:hAnsi="Calibri"/>
                <w:color w:val="000000"/>
              </w:rPr>
              <w:t>.</w:t>
            </w:r>
            <w:r>
              <w:rPr>
                <w:rFonts w:ascii="Calibri" w:hAnsi="Calibri"/>
                <w:color w:val="000000"/>
              </w:rPr>
              <w:t xml:space="preserve"> Nr 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Zespół Szkół Ogólnokształcących </w:t>
            </w:r>
            <w:proofErr w:type="spellStart"/>
            <w:r w:rsidRPr="002B14FA">
              <w:rPr>
                <w:rFonts w:ascii="Calibri" w:hAnsi="Calibri"/>
                <w:color w:val="000000"/>
              </w:rPr>
              <w:t>Integr</w:t>
            </w:r>
            <w:proofErr w:type="spellEnd"/>
            <w:r w:rsidRPr="002B14FA">
              <w:rPr>
                <w:rFonts w:ascii="Calibri" w:hAnsi="Calibri"/>
                <w:color w:val="000000"/>
              </w:rPr>
              <w:t>.</w:t>
            </w:r>
            <w:r>
              <w:rPr>
                <w:rFonts w:ascii="Calibri" w:hAnsi="Calibri"/>
                <w:color w:val="000000"/>
              </w:rPr>
              <w:t xml:space="preserve"> Nr 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Zespół Szkół Ogólnokształcących </w:t>
            </w:r>
            <w:proofErr w:type="spellStart"/>
            <w:r w:rsidRPr="002B14FA">
              <w:rPr>
                <w:rFonts w:ascii="Calibri" w:hAnsi="Calibri"/>
                <w:color w:val="000000"/>
              </w:rPr>
              <w:t>Integr</w:t>
            </w:r>
            <w:proofErr w:type="spellEnd"/>
            <w:r w:rsidRPr="002B14FA">
              <w:rPr>
                <w:rFonts w:ascii="Calibri" w:hAnsi="Calibri"/>
                <w:color w:val="000000"/>
              </w:rPr>
              <w:t>.</w:t>
            </w:r>
            <w:r>
              <w:rPr>
                <w:rFonts w:ascii="Calibri" w:hAnsi="Calibri"/>
                <w:color w:val="000000"/>
              </w:rPr>
              <w:t xml:space="preserve"> Nr 7</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Budowlanych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Zawodowych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Chemicznych</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Ekonomicznych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Ekonomicznych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Elektrycznych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Elektrycznych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Energetycznych</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Gastronomicznych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0928BB"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28BB" w:rsidRPr="002B14FA" w:rsidRDefault="000928BB"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28BB" w:rsidRPr="002B14FA" w:rsidRDefault="000928BB" w:rsidP="00661317">
            <w:pPr>
              <w:pStyle w:val="Standard"/>
              <w:spacing w:line="276" w:lineRule="auto"/>
              <w:rPr>
                <w:rFonts w:ascii="Calibri" w:hAnsi="Calibri"/>
                <w:color w:val="000000"/>
              </w:rPr>
            </w:pPr>
            <w:r w:rsidRPr="002B14FA">
              <w:rPr>
                <w:rFonts w:ascii="Calibri" w:hAnsi="Calibri"/>
                <w:color w:val="000000"/>
              </w:rPr>
              <w:t xml:space="preserve">Zespół Szkół Gastronomicznych Nr </w:t>
            </w:r>
            <w:r>
              <w:rPr>
                <w:rFonts w:ascii="Calibri" w:hAnsi="Calibri"/>
                <w:color w:val="000000"/>
              </w:rPr>
              <w:t>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28BB" w:rsidRPr="002B14FA" w:rsidRDefault="000928BB"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Zespół Szkół Geodezyjno </w:t>
            </w:r>
            <w:r w:rsidR="000928BB">
              <w:rPr>
                <w:rFonts w:ascii="Calibri" w:hAnsi="Calibri"/>
                <w:color w:val="000000"/>
              </w:rPr>
              <w:t>–</w:t>
            </w:r>
            <w:r w:rsidRPr="002B14FA">
              <w:rPr>
                <w:rFonts w:ascii="Calibri" w:hAnsi="Calibri"/>
                <w:color w:val="000000"/>
              </w:rPr>
              <w:t>Drogowych</w:t>
            </w:r>
            <w:r w:rsidR="000928BB">
              <w:rPr>
                <w:rFonts w:ascii="Calibri" w:hAnsi="Calibri"/>
                <w:color w:val="000000"/>
              </w:rPr>
              <w:t xml:space="preserve"> i Gospodarki Wodnej</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Inżynierii Środowiska</w:t>
            </w:r>
            <w:r w:rsidR="000928BB">
              <w:rPr>
                <w:rFonts w:ascii="Calibri" w:hAnsi="Calibri"/>
                <w:color w:val="000000"/>
              </w:rPr>
              <w:t xml:space="preserve"> i Melioracji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Łączności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Mechanicznych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Mechanicznych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Mechanicznych Nr 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Mechanicznych Nr 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Nr 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Odzieżowych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Poligraficzno-</w:t>
            </w:r>
            <w:r w:rsidR="000928BB">
              <w:rPr>
                <w:rFonts w:ascii="Calibri" w:hAnsi="Calibri"/>
                <w:color w:val="000000"/>
              </w:rPr>
              <w:t>Medialnych</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Zawodowych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Zawodowych Polskiego</w:t>
            </w:r>
            <w:r w:rsidR="000928BB">
              <w:rPr>
                <w:rFonts w:ascii="Calibri" w:hAnsi="Calibri"/>
                <w:color w:val="000000"/>
              </w:rPr>
              <w:t xml:space="preserve"> Górnictwa Naftowego i Gazownictwa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Zespół Szkół Specjalnych Nr 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S</w:t>
            </w:r>
            <w:r w:rsidR="000928BB">
              <w:rPr>
                <w:rFonts w:ascii="Calibri" w:hAnsi="Calibri"/>
                <w:color w:val="000000"/>
              </w:rPr>
              <w:t>pecjalny Ośrodek Szkolno- Wychowawczy „Centrum Autyzmu i Całościowych Zaburzeń Rozwojowych”</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FB6E8B" w:rsidP="00661317">
            <w:pPr>
              <w:pStyle w:val="Standard"/>
              <w:spacing w:line="276" w:lineRule="auto"/>
              <w:rPr>
                <w:rFonts w:ascii="Calibri" w:hAnsi="Calibri"/>
                <w:color w:val="000000"/>
              </w:rPr>
            </w:pPr>
            <w:r>
              <w:rPr>
                <w:rFonts w:ascii="Calibri" w:hAnsi="Calibri"/>
                <w:color w:val="000000"/>
              </w:rPr>
              <w:t>Zespół Szkół</w:t>
            </w:r>
            <w:r w:rsidR="00DC3907" w:rsidRPr="002B14FA">
              <w:rPr>
                <w:rFonts w:ascii="Calibri" w:hAnsi="Calibri"/>
                <w:color w:val="000000"/>
              </w:rPr>
              <w:t xml:space="preserve"> Specjalnych Nr 14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Specjalny Ośrodek Szkolno- </w:t>
            </w:r>
            <w:proofErr w:type="spellStart"/>
            <w:r w:rsidRPr="002B14FA">
              <w:rPr>
                <w:rFonts w:ascii="Calibri" w:hAnsi="Calibri"/>
                <w:color w:val="000000"/>
              </w:rPr>
              <w:t>Wych</w:t>
            </w:r>
            <w:proofErr w:type="spellEnd"/>
            <w:r w:rsidRPr="002B14FA">
              <w:rPr>
                <w:rFonts w:ascii="Calibri" w:hAnsi="Calibri"/>
                <w:color w:val="000000"/>
              </w:rPr>
              <w:t>.</w:t>
            </w:r>
            <w:r w:rsidR="000928BB">
              <w:rPr>
                <w:rFonts w:ascii="Calibri" w:hAnsi="Calibri"/>
                <w:color w:val="000000"/>
              </w:rPr>
              <w:t xml:space="preserve">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Specjalny Ośrodek Szkolno- </w:t>
            </w:r>
            <w:proofErr w:type="spellStart"/>
            <w:r w:rsidRPr="002B14FA">
              <w:rPr>
                <w:rFonts w:ascii="Calibri" w:hAnsi="Calibri"/>
                <w:color w:val="000000"/>
              </w:rPr>
              <w:t>Wych</w:t>
            </w:r>
            <w:proofErr w:type="spellEnd"/>
            <w:r w:rsidRPr="002B14FA">
              <w:rPr>
                <w:rFonts w:ascii="Calibri" w:hAnsi="Calibri"/>
                <w:color w:val="000000"/>
              </w:rPr>
              <w:t>.</w:t>
            </w:r>
            <w:r w:rsidR="000928BB">
              <w:rPr>
                <w:rFonts w:ascii="Calibri" w:hAnsi="Calibri"/>
                <w:color w:val="000000"/>
              </w:rPr>
              <w:t xml:space="preserve">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Specjalny Ośrodek Szkolno- </w:t>
            </w:r>
            <w:proofErr w:type="spellStart"/>
            <w:r w:rsidRPr="002B14FA">
              <w:rPr>
                <w:rFonts w:ascii="Calibri" w:hAnsi="Calibri"/>
                <w:color w:val="000000"/>
              </w:rPr>
              <w:t>Wych</w:t>
            </w:r>
            <w:proofErr w:type="spellEnd"/>
            <w:r w:rsidRPr="002B14FA">
              <w:rPr>
                <w:rFonts w:ascii="Calibri" w:hAnsi="Calibri"/>
                <w:color w:val="000000"/>
              </w:rPr>
              <w:t>.</w:t>
            </w:r>
            <w:r w:rsidR="000928BB">
              <w:rPr>
                <w:rFonts w:ascii="Calibri" w:hAnsi="Calibri"/>
                <w:color w:val="000000"/>
              </w:rPr>
              <w:t xml:space="preserve"> Nr 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Specjalny Ośrodek Szkolno- </w:t>
            </w:r>
            <w:proofErr w:type="spellStart"/>
            <w:r w:rsidRPr="002B14FA">
              <w:rPr>
                <w:rFonts w:ascii="Calibri" w:hAnsi="Calibri"/>
                <w:color w:val="000000"/>
              </w:rPr>
              <w:t>Wych</w:t>
            </w:r>
            <w:proofErr w:type="spellEnd"/>
            <w:r w:rsidRPr="002B14FA">
              <w:rPr>
                <w:rFonts w:ascii="Calibri" w:hAnsi="Calibri"/>
                <w:color w:val="000000"/>
              </w:rPr>
              <w:t>.</w:t>
            </w:r>
            <w:r w:rsidR="000928BB">
              <w:rPr>
                <w:rFonts w:ascii="Calibri" w:hAnsi="Calibri"/>
                <w:color w:val="000000"/>
              </w:rPr>
              <w:t xml:space="preserve"> Nr 4</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Specjalny Ośrodek Szkolno- </w:t>
            </w:r>
            <w:proofErr w:type="spellStart"/>
            <w:r w:rsidRPr="002B14FA">
              <w:rPr>
                <w:rFonts w:ascii="Calibri" w:hAnsi="Calibri"/>
                <w:color w:val="000000"/>
              </w:rPr>
              <w:t>Wych</w:t>
            </w:r>
            <w:proofErr w:type="spellEnd"/>
            <w:r w:rsidRPr="002B14FA">
              <w:rPr>
                <w:rFonts w:ascii="Calibri" w:hAnsi="Calibri"/>
                <w:color w:val="000000"/>
              </w:rPr>
              <w:t>.</w:t>
            </w:r>
            <w:r w:rsidR="000928BB">
              <w:rPr>
                <w:rFonts w:ascii="Calibri" w:hAnsi="Calibri"/>
                <w:color w:val="000000"/>
              </w:rPr>
              <w:t xml:space="preserve"> Nr 6</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76"/>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Specjalny Ośrodek Szkolno- </w:t>
            </w:r>
            <w:proofErr w:type="spellStart"/>
            <w:r w:rsidRPr="002B14FA">
              <w:rPr>
                <w:rFonts w:ascii="Calibri" w:hAnsi="Calibri"/>
                <w:color w:val="000000"/>
              </w:rPr>
              <w:t>Wych</w:t>
            </w:r>
            <w:proofErr w:type="spellEnd"/>
            <w:r w:rsidRPr="002B14FA">
              <w:rPr>
                <w:rFonts w:ascii="Calibri" w:hAnsi="Calibri"/>
                <w:color w:val="000000"/>
              </w:rPr>
              <w:t>.</w:t>
            </w:r>
            <w:r w:rsidR="000928BB">
              <w:rPr>
                <w:rFonts w:ascii="Calibri" w:hAnsi="Calibri"/>
                <w:color w:val="000000"/>
              </w:rPr>
              <w:t xml:space="preserve"> dla dzieci niewidomych i słabo widzących</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Specjalny Ośrodek Szkolno- </w:t>
            </w:r>
            <w:proofErr w:type="spellStart"/>
            <w:r w:rsidRPr="002B14FA">
              <w:rPr>
                <w:rFonts w:ascii="Calibri" w:hAnsi="Calibri"/>
                <w:color w:val="000000"/>
              </w:rPr>
              <w:t>Wych</w:t>
            </w:r>
            <w:proofErr w:type="spellEnd"/>
            <w:r w:rsidRPr="002B14FA">
              <w:rPr>
                <w:rFonts w:ascii="Calibri" w:hAnsi="Calibri"/>
                <w:color w:val="000000"/>
              </w:rPr>
              <w:t>.</w:t>
            </w:r>
            <w:r w:rsidR="000928BB">
              <w:rPr>
                <w:rFonts w:ascii="Calibri" w:hAnsi="Calibri"/>
                <w:color w:val="000000"/>
              </w:rPr>
              <w:t xml:space="preserve"> dla dzieci niesłyszących</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Bursa Szkolnictwa Ponadpodstawowego</w:t>
            </w:r>
            <w:r w:rsidR="000928BB">
              <w:rPr>
                <w:rFonts w:ascii="Calibri" w:hAnsi="Calibri"/>
                <w:color w:val="000000"/>
              </w:rPr>
              <w:t xml:space="preserve"> Nr 1</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Bursa Szkolnictwa Ponadpodstawowego</w:t>
            </w:r>
            <w:r w:rsidR="000928BB">
              <w:rPr>
                <w:rFonts w:ascii="Calibri" w:hAnsi="Calibri"/>
                <w:color w:val="000000"/>
              </w:rPr>
              <w:t xml:space="preserve"> Nr 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0928BB" w:rsidRDefault="00DC3907" w:rsidP="00661317">
            <w:pPr>
              <w:pStyle w:val="Standard"/>
              <w:spacing w:line="276" w:lineRule="auto"/>
              <w:rPr>
                <w:rFonts w:ascii="Calibri" w:hAnsi="Calibri"/>
                <w:b/>
                <w:color w:val="000000"/>
              </w:rPr>
            </w:pPr>
            <w:r w:rsidRPr="002B14FA">
              <w:rPr>
                <w:rFonts w:ascii="Calibri" w:hAnsi="Calibri"/>
                <w:color w:val="000000"/>
              </w:rPr>
              <w:t>Bursa Szkolnictwa Ponadpodstawowego</w:t>
            </w:r>
            <w:r w:rsidR="000928BB">
              <w:rPr>
                <w:rFonts w:ascii="Calibri" w:hAnsi="Calibri"/>
                <w:color w:val="000000"/>
              </w:rPr>
              <w:t xml:space="preserve"> Nr 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MDK ul. Grunwaldzka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MDK Dom Harcerza ul. Lotnicza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MDK Dom Harcerza ul. Reymonta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MDK im. Gałczyńskiego</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MDK im. J.</w:t>
            </w:r>
            <w:r>
              <w:rPr>
                <w:rFonts w:ascii="Calibri" w:hAnsi="Calibri"/>
                <w:color w:val="000000"/>
              </w:rPr>
              <w:t xml:space="preserve"> </w:t>
            </w:r>
            <w:r w:rsidRPr="002B14FA">
              <w:rPr>
                <w:rFonts w:ascii="Calibri" w:hAnsi="Calibri"/>
                <w:color w:val="000000"/>
              </w:rPr>
              <w:t>Korczaka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MDK - Fort 49 Krzesławice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Miejsca noclegowe</w:t>
            </w:r>
          </w:p>
        </w:tc>
      </w:tr>
      <w:tr w:rsidR="000928BB"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28BB" w:rsidRPr="002B14FA" w:rsidRDefault="000928BB"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28BB" w:rsidRPr="002B14FA" w:rsidRDefault="000928BB" w:rsidP="00661317">
            <w:pPr>
              <w:pStyle w:val="Standard"/>
              <w:spacing w:line="276" w:lineRule="auto"/>
              <w:rPr>
                <w:rFonts w:ascii="Calibri" w:hAnsi="Calibri"/>
                <w:color w:val="000000"/>
              </w:rPr>
            </w:pPr>
            <w:r>
              <w:rPr>
                <w:rFonts w:ascii="Calibri" w:hAnsi="Calibri"/>
                <w:color w:val="000000"/>
              </w:rPr>
              <w:t>Centrum Kształcenia Ustawicznego</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28BB" w:rsidRPr="002B14FA" w:rsidRDefault="000928BB" w:rsidP="00661317">
            <w:pPr>
              <w:pStyle w:val="Standard"/>
              <w:spacing w:line="276" w:lineRule="auto"/>
              <w:rPr>
                <w:rFonts w:ascii="Calibri" w:hAnsi="Calibri"/>
                <w:color w:val="000000"/>
              </w:rPr>
            </w:pPr>
            <w:r w:rsidRPr="002B14FA">
              <w:rPr>
                <w:rFonts w:ascii="Calibri" w:hAnsi="Calibri"/>
                <w:color w:val="000000"/>
              </w:rPr>
              <w:t>Miejsca noclegowe</w:t>
            </w:r>
          </w:p>
        </w:tc>
      </w:tr>
      <w:tr w:rsidR="000928BB"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28BB" w:rsidRPr="002B14FA" w:rsidRDefault="000928BB"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28BB" w:rsidRPr="002B14FA" w:rsidRDefault="000928BB" w:rsidP="00661317">
            <w:pPr>
              <w:pStyle w:val="Standard"/>
              <w:spacing w:line="276" w:lineRule="auto"/>
              <w:rPr>
                <w:rFonts w:ascii="Calibri" w:hAnsi="Calibri"/>
                <w:color w:val="000000"/>
              </w:rPr>
            </w:pPr>
            <w:r>
              <w:rPr>
                <w:rFonts w:ascii="Calibri" w:hAnsi="Calibri"/>
                <w:color w:val="000000"/>
              </w:rPr>
              <w:t>Szkolne schronisko młodzieżowe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928BB" w:rsidRPr="002B14FA" w:rsidRDefault="000928BB" w:rsidP="00661317">
            <w:pPr>
              <w:pStyle w:val="Standard"/>
              <w:spacing w:line="276" w:lineRule="auto"/>
              <w:rPr>
                <w:rFonts w:ascii="Calibri" w:hAnsi="Calibri"/>
                <w:color w:val="000000"/>
              </w:rPr>
            </w:pPr>
            <w:r w:rsidRPr="002B14FA">
              <w:rPr>
                <w:rFonts w:ascii="Calibri" w:hAnsi="Calibri"/>
                <w:color w:val="000000"/>
              </w:rPr>
              <w:t>Miejsca noclegowe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66- działki 1/45 1/70 1/28 1/26/ 18/9 18/16 w rejonie ulic Herberta, Podmokła Cechowa (Białe Morza)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namiotowe dla wolontariuszy</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Podgórze obręb 2 działki nr 205, 212 w rejonie ulic Falista, </w:t>
            </w:r>
            <w:proofErr w:type="spellStart"/>
            <w:r w:rsidRPr="002B14FA">
              <w:rPr>
                <w:rFonts w:ascii="Calibri" w:hAnsi="Calibri"/>
                <w:color w:val="000000"/>
              </w:rPr>
              <w:t>Krzewowa</w:t>
            </w:r>
            <w:proofErr w:type="spellEnd"/>
            <w:r w:rsidRPr="002B14FA">
              <w:rPr>
                <w:rFonts w:ascii="Calibri" w:hAnsi="Calibri"/>
                <w:color w:val="000000"/>
              </w:rPr>
              <w:t>, 9,8 ha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Nowa Huta obręb 35 działki nr 29/3 29/4 w rejonie ulic Branicka, </w:t>
            </w:r>
            <w:proofErr w:type="spellStart"/>
            <w:r w:rsidRPr="002B14FA">
              <w:rPr>
                <w:rFonts w:ascii="Calibri" w:hAnsi="Calibri"/>
                <w:color w:val="000000"/>
              </w:rPr>
              <w:t>Zaporębie</w:t>
            </w:r>
            <w:proofErr w:type="spellEnd"/>
            <w:r w:rsidRPr="002B14FA">
              <w:rPr>
                <w:rFonts w:ascii="Calibri" w:hAnsi="Calibri"/>
                <w:color w:val="000000"/>
              </w:rPr>
              <w:t>, 8 ha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Nowa Huta obręb 59 działka 94/7 Błonia Mogilskie ul. Klasztorna/ Stare </w:t>
            </w:r>
            <w:proofErr w:type="spellStart"/>
            <w:r w:rsidRPr="002B14FA">
              <w:rPr>
                <w:rFonts w:ascii="Calibri" w:hAnsi="Calibri"/>
                <w:color w:val="000000"/>
              </w:rPr>
              <w:t>Wiślisko</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64 działki 221/9, 221/10, 172/14, 172/15, 172/17, 172/12, 172/16, ul. Cechowa/Bujaka - rejon pętli autobusowej, 2ha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47 działka 82/15 w rejonie ul. Wspólnej, Puszkarskiej, 3 ha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Podgórze obręb 33 działki</w:t>
            </w:r>
            <w:r w:rsidRPr="002B14FA">
              <w:rPr>
                <w:rFonts w:ascii="Calibri" w:hAnsi="Calibri"/>
                <w:color w:val="000000"/>
              </w:rPr>
              <w:t xml:space="preserve"> 123/19, 123/20, 123/17, 123/21, 123/2, 123/9 w rejonie ul. Zalesie, Przyzby, 3ha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46, działka nr 427/30, w rejonie ul. Zbigniewa Herberta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Nowa Huta, Obręb 39, d</w:t>
            </w:r>
            <w:r w:rsidRPr="002B14FA">
              <w:rPr>
                <w:rFonts w:ascii="Calibri" w:hAnsi="Calibri"/>
                <w:color w:val="000000"/>
              </w:rPr>
              <w:t>ziałki: 532, 113, 108, 378, 503, 501, 502, 533/4 – ulica Kąkolowa, Branicka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47 działki nr 82/79, 82/83, 82/</w:t>
            </w:r>
            <w:proofErr w:type="spellStart"/>
            <w:r w:rsidRPr="002B14FA">
              <w:rPr>
                <w:rFonts w:ascii="Calibri" w:hAnsi="Calibri"/>
                <w:color w:val="000000"/>
              </w:rPr>
              <w:t>82</w:t>
            </w:r>
            <w:proofErr w:type="spellEnd"/>
            <w:r w:rsidRPr="002B14FA">
              <w:rPr>
                <w:rFonts w:ascii="Calibri" w:hAnsi="Calibri"/>
                <w:color w:val="000000"/>
              </w:rPr>
              <w:t>, ul. Turowicza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Krowodrza obręb 21 działki nr: 76/5, ul. Księcia Józefa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79 działki nr 41/1, 259/2, 259/3, 259/6, ul. Podgórki Tynieckie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80, działki: 15/1, 25, 26, 27, 28, 29, 30, 31, 32, 33, 34/1, 34/2, 36, ul. Podgórki Tynieckie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Śródmieście, obręb 146, działka nr 74 – Plac na Groblach</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lokalizacja rezerwowa pod pola namiotowe</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Krowodrza obręb 4 działka 742/4 </w:t>
            </w:r>
            <w:r w:rsidRPr="002B14FA">
              <w:rPr>
                <w:rFonts w:ascii="Calibri" w:hAnsi="Calibri"/>
                <w:b/>
                <w:bCs/>
                <w:color w:val="000000"/>
              </w:rPr>
              <w:t>Plac Inwalidów</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Krowodrza obręb 5 działka 352</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Krowodrza obręb 12 działka 223</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Krowodrza obręb 14 działka 373/9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Krowodrza obręb 44 działka 123/2 </w:t>
            </w:r>
            <w:r w:rsidRPr="002B14FA">
              <w:rPr>
                <w:rFonts w:ascii="Calibri" w:hAnsi="Calibri"/>
                <w:b/>
                <w:bCs/>
                <w:color w:val="000000"/>
              </w:rPr>
              <w:t>Park Wyspiańskiego</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Brak przeznaczenia</w:t>
            </w:r>
          </w:p>
          <w:p w:rsidR="00DC3907" w:rsidRPr="002B14FA" w:rsidRDefault="00DC3907" w:rsidP="00661317">
            <w:pPr>
              <w:pStyle w:val="Standard"/>
              <w:spacing w:line="276" w:lineRule="auto"/>
              <w:rPr>
                <w:rFonts w:ascii="Calibri" w:hAnsi="Calibri"/>
                <w:color w:val="000000"/>
              </w:rPr>
            </w:pP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Krowodrza obręb 45 działka 239</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Nowa Huta obręb 45 działka 144 </w:t>
            </w:r>
            <w:r w:rsidRPr="002B14FA">
              <w:rPr>
                <w:rFonts w:ascii="Calibri" w:hAnsi="Calibri"/>
                <w:b/>
                <w:bCs/>
                <w:color w:val="000000"/>
              </w:rPr>
              <w:t>Park Ratuszowy</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Nowa Huta obręb 52 działka 1/140 </w:t>
            </w:r>
            <w:r w:rsidRPr="002B14FA">
              <w:rPr>
                <w:rFonts w:ascii="Calibri" w:hAnsi="Calibri"/>
                <w:b/>
                <w:bCs/>
                <w:color w:val="000000"/>
              </w:rPr>
              <w:t>Park Lotników Polskich</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Festiwal Młodych, Program Rycerzy Kolumba</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 xml:space="preserve">Podgórze obręb 10 działka 485/9 </w:t>
            </w:r>
            <w:r w:rsidRPr="00F9755C">
              <w:rPr>
                <w:rFonts w:ascii="Calibri" w:hAnsi="Calibri"/>
                <w:b/>
                <w:color w:val="000000"/>
              </w:rPr>
              <w:t>Bulwary Wiślane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Pole gastronomiczne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Default="00DC3907" w:rsidP="00661317">
            <w:pPr>
              <w:pStyle w:val="Standard"/>
              <w:spacing w:line="276" w:lineRule="auto"/>
              <w:rPr>
                <w:rFonts w:ascii="Calibri" w:hAnsi="Calibri"/>
                <w:color w:val="000000"/>
              </w:rPr>
            </w:pPr>
            <w:r>
              <w:rPr>
                <w:rFonts w:ascii="Calibri" w:hAnsi="Calibri"/>
                <w:color w:val="000000"/>
              </w:rPr>
              <w:t xml:space="preserve">Podgórze obręb 10 działka 547/11 </w:t>
            </w:r>
            <w:r w:rsidRPr="00F9755C">
              <w:rPr>
                <w:rFonts w:ascii="Calibri" w:hAnsi="Calibri"/>
                <w:b/>
                <w:color w:val="000000"/>
              </w:rPr>
              <w:t>Bulwary Wiślane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Default="00DC3907" w:rsidP="00661317">
            <w:pPr>
              <w:pStyle w:val="Standard"/>
              <w:spacing w:line="276" w:lineRule="auto"/>
              <w:rPr>
                <w:rFonts w:ascii="Calibri" w:hAnsi="Calibri"/>
                <w:color w:val="000000"/>
              </w:rPr>
            </w:pPr>
            <w:r>
              <w:rPr>
                <w:rFonts w:ascii="Calibri" w:hAnsi="Calibri"/>
                <w:color w:val="000000"/>
              </w:rPr>
              <w:t>Pole gastronomiczne Smaki Regionów</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12 działka 10</w:t>
            </w:r>
            <w:r w:rsidRPr="002B14FA">
              <w:rPr>
                <w:rFonts w:ascii="Calibri" w:hAnsi="Calibri"/>
                <w:b/>
                <w:bCs/>
                <w:color w:val="000000"/>
              </w:rPr>
              <w:t xml:space="preserve"> Bulwary Wiślane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Podgórze obręb 12 działka 501/2  </w:t>
            </w:r>
            <w:r w:rsidRPr="002B14FA">
              <w:rPr>
                <w:rFonts w:ascii="Calibri" w:hAnsi="Calibri"/>
                <w:b/>
                <w:bCs/>
                <w:color w:val="000000"/>
              </w:rPr>
              <w:t>Bulwary Wiślane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Podgórze obręb 12 działka 184</w:t>
            </w:r>
            <w:r w:rsidRPr="002B14FA">
              <w:rPr>
                <w:rFonts w:ascii="Calibri" w:hAnsi="Calibri"/>
                <w:b/>
                <w:bCs/>
                <w:color w:val="000000"/>
              </w:rPr>
              <w:t xml:space="preserve"> Planty Nowackiego</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Podgórze obręb 45 działka 86/19 </w:t>
            </w:r>
            <w:r w:rsidRPr="002B14FA">
              <w:rPr>
                <w:rFonts w:ascii="Calibri" w:hAnsi="Calibri"/>
                <w:b/>
                <w:bCs/>
                <w:color w:val="000000"/>
              </w:rPr>
              <w:t>Okolice Sanktuarium JPII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Podgórze obręb 45 działka 86/21 </w:t>
            </w:r>
            <w:r w:rsidRPr="002B14FA">
              <w:rPr>
                <w:rFonts w:ascii="Calibri" w:hAnsi="Calibri"/>
                <w:b/>
                <w:bCs/>
                <w:color w:val="000000"/>
              </w:rPr>
              <w:t>Okolice Sanktuarium JPII</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7C4A72">
              <w:rPr>
                <w:rFonts w:ascii="Calibri" w:hAnsi="Calibri" w:cs="Arial"/>
                <w:color w:val="000000"/>
              </w:rPr>
              <w:t>Podgórze obręb 46 działka 380/</w:t>
            </w:r>
            <w:r>
              <w:rPr>
                <w:rFonts w:ascii="Calibri" w:hAnsi="Calibri" w:cs="Arial"/>
                <w:color w:val="000000"/>
              </w:rPr>
              <w:t>7</w:t>
            </w:r>
            <w:r w:rsidRPr="007C4A72">
              <w:rPr>
                <w:rFonts w:ascii="Calibri" w:hAnsi="Calibri" w:cs="Arial"/>
                <w:color w:val="000000"/>
              </w:rPr>
              <w:t xml:space="preserve"> </w:t>
            </w:r>
            <w:r w:rsidRPr="007C4A72">
              <w:rPr>
                <w:rFonts w:ascii="Calibri" w:hAnsi="Calibri" w:cs="Arial"/>
                <w:b/>
                <w:bCs/>
              </w:rPr>
              <w:t xml:space="preserve">ul. Totus </w:t>
            </w:r>
            <w:proofErr w:type="spellStart"/>
            <w:r w:rsidRPr="007C4A72">
              <w:rPr>
                <w:rFonts w:ascii="Calibri" w:hAnsi="Calibri" w:cs="Arial"/>
                <w:b/>
                <w:bCs/>
              </w:rPr>
              <w:t>Tuus</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Default="00DC3907" w:rsidP="00661317">
            <w:pPr>
              <w:spacing w:line="276" w:lineRule="auto"/>
            </w:pPr>
            <w:r w:rsidRPr="004935E6">
              <w:rPr>
                <w:rFonts w:ascii="Calibri" w:hAnsi="Calibri"/>
                <w:color w:val="000000"/>
              </w:rPr>
              <w:t>Pole gastronomiczne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7C4A72">
              <w:rPr>
                <w:rFonts w:ascii="Calibri" w:hAnsi="Calibri" w:cs="Arial"/>
                <w:color w:val="000000"/>
              </w:rPr>
              <w:t>Podgórze obręb 46 działka 380/</w:t>
            </w:r>
            <w:r>
              <w:rPr>
                <w:rFonts w:ascii="Calibri" w:hAnsi="Calibri" w:cs="Arial"/>
                <w:color w:val="000000"/>
              </w:rPr>
              <w:t>14</w:t>
            </w:r>
            <w:r w:rsidRPr="007C4A72">
              <w:rPr>
                <w:rFonts w:ascii="Calibri" w:hAnsi="Calibri" w:cs="Arial"/>
                <w:color w:val="000000"/>
              </w:rPr>
              <w:t xml:space="preserve"> </w:t>
            </w:r>
            <w:r w:rsidRPr="007C4A72">
              <w:rPr>
                <w:rFonts w:ascii="Calibri" w:hAnsi="Calibri" w:cs="Arial"/>
                <w:b/>
                <w:bCs/>
              </w:rPr>
              <w:t xml:space="preserve">ul. Totus </w:t>
            </w:r>
            <w:proofErr w:type="spellStart"/>
            <w:r w:rsidRPr="007C4A72">
              <w:rPr>
                <w:rFonts w:ascii="Calibri" w:hAnsi="Calibri" w:cs="Arial"/>
                <w:b/>
                <w:bCs/>
              </w:rPr>
              <w:t>Tuus</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Default="00DC3907" w:rsidP="00661317">
            <w:pPr>
              <w:spacing w:line="276" w:lineRule="auto"/>
            </w:pPr>
            <w:r w:rsidRPr="004935E6">
              <w:rPr>
                <w:rFonts w:ascii="Calibri" w:hAnsi="Calibri"/>
                <w:color w:val="000000"/>
              </w:rPr>
              <w:t>Pole gastronomiczne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7C4A72">
              <w:rPr>
                <w:rFonts w:ascii="Calibri" w:hAnsi="Calibri" w:cs="Arial"/>
                <w:color w:val="000000"/>
              </w:rPr>
              <w:t>Podgórze obręb 46 działka 380/1</w:t>
            </w:r>
            <w:r>
              <w:rPr>
                <w:rFonts w:ascii="Calibri" w:hAnsi="Calibri" w:cs="Arial"/>
                <w:color w:val="000000"/>
              </w:rPr>
              <w:t>7</w:t>
            </w:r>
            <w:r w:rsidRPr="007C4A72">
              <w:rPr>
                <w:rFonts w:ascii="Calibri" w:hAnsi="Calibri" w:cs="Arial"/>
                <w:color w:val="000000"/>
              </w:rPr>
              <w:t xml:space="preserve"> </w:t>
            </w:r>
            <w:r w:rsidRPr="007C4A72">
              <w:rPr>
                <w:rFonts w:ascii="Calibri" w:hAnsi="Calibri" w:cs="Arial"/>
                <w:b/>
                <w:bCs/>
              </w:rPr>
              <w:t xml:space="preserve">ul. Totus </w:t>
            </w:r>
            <w:proofErr w:type="spellStart"/>
            <w:r w:rsidRPr="007C4A72">
              <w:rPr>
                <w:rFonts w:ascii="Calibri" w:hAnsi="Calibri" w:cs="Arial"/>
                <w:b/>
                <w:bCs/>
              </w:rPr>
              <w:t>Tuus</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Default="00DC3907" w:rsidP="00661317">
            <w:pPr>
              <w:spacing w:line="276" w:lineRule="auto"/>
            </w:pPr>
            <w:r w:rsidRPr="004935E6">
              <w:rPr>
                <w:rFonts w:ascii="Calibri" w:hAnsi="Calibri"/>
                <w:color w:val="000000"/>
              </w:rPr>
              <w:t>Pole gastronomiczne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7C4A72">
              <w:rPr>
                <w:rFonts w:ascii="Calibri" w:hAnsi="Calibri" w:cs="Arial"/>
                <w:color w:val="000000"/>
              </w:rPr>
              <w:t>Podgórze obręb 46 działka 380/1</w:t>
            </w:r>
            <w:r>
              <w:rPr>
                <w:rFonts w:ascii="Calibri" w:hAnsi="Calibri" w:cs="Arial"/>
                <w:color w:val="000000"/>
              </w:rPr>
              <w:t>8</w:t>
            </w:r>
            <w:r w:rsidRPr="007C4A72">
              <w:rPr>
                <w:rFonts w:ascii="Calibri" w:hAnsi="Calibri" w:cs="Arial"/>
                <w:color w:val="000000"/>
              </w:rPr>
              <w:t xml:space="preserve"> </w:t>
            </w:r>
            <w:r w:rsidRPr="007C4A72">
              <w:rPr>
                <w:rFonts w:ascii="Calibri" w:hAnsi="Calibri" w:cs="Arial"/>
                <w:b/>
                <w:bCs/>
              </w:rPr>
              <w:t xml:space="preserve">ul. Totus </w:t>
            </w:r>
            <w:proofErr w:type="spellStart"/>
            <w:r w:rsidRPr="007C4A72">
              <w:rPr>
                <w:rFonts w:ascii="Calibri" w:hAnsi="Calibri" w:cs="Arial"/>
                <w:b/>
                <w:bCs/>
              </w:rPr>
              <w:t>Tuus</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4935E6" w:rsidRDefault="00DC3907" w:rsidP="00661317">
            <w:pPr>
              <w:spacing w:line="276" w:lineRule="auto"/>
              <w:rPr>
                <w:rFonts w:ascii="Calibri" w:hAnsi="Calibri"/>
                <w:color w:val="000000"/>
              </w:rPr>
            </w:pPr>
            <w:r w:rsidRPr="004935E6">
              <w:rPr>
                <w:rFonts w:ascii="Calibri" w:hAnsi="Calibri"/>
                <w:color w:val="000000"/>
              </w:rPr>
              <w:t>Pole gastronomiczne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7C4A72">
              <w:rPr>
                <w:rFonts w:ascii="Calibri" w:hAnsi="Calibri" w:cs="Arial"/>
                <w:color w:val="000000"/>
              </w:rPr>
              <w:t xml:space="preserve">Podgórze obręb 46 działka 381/1 </w:t>
            </w:r>
            <w:r w:rsidRPr="007C4A72">
              <w:rPr>
                <w:rFonts w:ascii="Calibri" w:hAnsi="Calibri" w:cs="Arial"/>
                <w:b/>
                <w:bCs/>
              </w:rPr>
              <w:t xml:space="preserve">ul. Totus </w:t>
            </w:r>
            <w:proofErr w:type="spellStart"/>
            <w:r w:rsidRPr="007C4A72">
              <w:rPr>
                <w:rFonts w:ascii="Calibri" w:hAnsi="Calibri" w:cs="Arial"/>
                <w:b/>
                <w:bCs/>
              </w:rPr>
              <w:t>Tuus</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Default="00DC3907" w:rsidP="00661317">
            <w:pPr>
              <w:spacing w:line="276" w:lineRule="auto"/>
            </w:pPr>
            <w:r w:rsidRPr="004935E6">
              <w:rPr>
                <w:rFonts w:ascii="Calibri" w:hAnsi="Calibri"/>
                <w:color w:val="000000"/>
              </w:rPr>
              <w:t>Pole gastronomiczne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7C4A72">
              <w:rPr>
                <w:rFonts w:ascii="Calibri" w:hAnsi="Calibri" w:cs="Arial"/>
                <w:color w:val="000000"/>
              </w:rPr>
              <w:t xml:space="preserve">Podgórze obręb 46 działka 381/4 </w:t>
            </w:r>
            <w:r w:rsidRPr="007C4A72">
              <w:rPr>
                <w:rFonts w:ascii="Calibri" w:hAnsi="Calibri" w:cs="Arial"/>
                <w:b/>
                <w:bCs/>
              </w:rPr>
              <w:t xml:space="preserve">ul. Totus </w:t>
            </w:r>
            <w:proofErr w:type="spellStart"/>
            <w:r w:rsidRPr="007C4A72">
              <w:rPr>
                <w:rFonts w:ascii="Calibri" w:hAnsi="Calibri" w:cs="Arial"/>
                <w:b/>
                <w:bCs/>
              </w:rPr>
              <w:t>Tuus</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Default="00DC3907" w:rsidP="00661317">
            <w:pPr>
              <w:spacing w:line="276" w:lineRule="auto"/>
            </w:pPr>
            <w:r w:rsidRPr="004935E6">
              <w:rPr>
                <w:rFonts w:ascii="Calibri" w:hAnsi="Calibri"/>
                <w:color w:val="000000"/>
              </w:rPr>
              <w:t>Pole gastronomiczne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7C4A72">
              <w:rPr>
                <w:rFonts w:ascii="Calibri" w:hAnsi="Calibri" w:cs="Arial"/>
                <w:color w:val="000000"/>
              </w:rPr>
              <w:t xml:space="preserve">Podgórze obręb 46 działka 381/5 </w:t>
            </w:r>
            <w:r w:rsidRPr="007C4A72">
              <w:rPr>
                <w:rFonts w:ascii="Calibri" w:hAnsi="Calibri" w:cs="Arial"/>
                <w:b/>
                <w:bCs/>
              </w:rPr>
              <w:t xml:space="preserve">ul. Totus </w:t>
            </w:r>
            <w:proofErr w:type="spellStart"/>
            <w:r w:rsidRPr="007C4A72">
              <w:rPr>
                <w:rFonts w:ascii="Calibri" w:hAnsi="Calibri" w:cs="Arial"/>
                <w:b/>
                <w:bCs/>
              </w:rPr>
              <w:t>Tuus</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Default="00DC3907" w:rsidP="00661317">
            <w:pPr>
              <w:spacing w:line="276" w:lineRule="auto"/>
            </w:pPr>
            <w:r w:rsidRPr="004935E6">
              <w:rPr>
                <w:rFonts w:ascii="Calibri" w:hAnsi="Calibri"/>
                <w:color w:val="000000"/>
              </w:rPr>
              <w:t>Pole gastronomiczne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7C4A72">
              <w:rPr>
                <w:rFonts w:ascii="Calibri" w:hAnsi="Calibri" w:cs="Arial"/>
                <w:color w:val="000000"/>
              </w:rPr>
              <w:t xml:space="preserve">Podgórze obręb 46 działka 427/20 </w:t>
            </w:r>
            <w:r w:rsidRPr="007C4A72">
              <w:rPr>
                <w:rFonts w:ascii="Calibri" w:hAnsi="Calibri" w:cs="Arial"/>
                <w:b/>
                <w:bCs/>
              </w:rPr>
              <w:t xml:space="preserve">ul. Totus </w:t>
            </w:r>
            <w:proofErr w:type="spellStart"/>
            <w:r w:rsidRPr="007C4A72">
              <w:rPr>
                <w:rFonts w:ascii="Calibri" w:hAnsi="Calibri" w:cs="Arial"/>
                <w:b/>
                <w:bCs/>
              </w:rPr>
              <w:t>Tuus</w:t>
            </w:r>
            <w:proofErr w:type="spellEnd"/>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Default="00DC3907" w:rsidP="00661317">
            <w:pPr>
              <w:spacing w:line="276" w:lineRule="auto"/>
            </w:pPr>
            <w:r w:rsidRPr="004935E6">
              <w:rPr>
                <w:rFonts w:ascii="Calibri" w:hAnsi="Calibri"/>
                <w:color w:val="000000"/>
              </w:rPr>
              <w:t>Pole gastronomiczne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2B14FA">
              <w:rPr>
                <w:rFonts w:ascii="Calibri" w:hAnsi="Calibri"/>
                <w:color w:val="000000"/>
              </w:rPr>
              <w:t xml:space="preserve">Śródmieście obręb </w:t>
            </w:r>
            <w:r>
              <w:rPr>
                <w:rFonts w:ascii="Calibri" w:hAnsi="Calibri"/>
                <w:color w:val="000000"/>
              </w:rPr>
              <w:t>1</w:t>
            </w:r>
            <w:r w:rsidRPr="002B14FA">
              <w:rPr>
                <w:rFonts w:ascii="Calibri" w:hAnsi="Calibri"/>
                <w:color w:val="000000"/>
              </w:rPr>
              <w:t xml:space="preserve"> działka </w:t>
            </w:r>
            <w:r>
              <w:rPr>
                <w:rFonts w:ascii="Calibri" w:hAnsi="Calibri"/>
                <w:color w:val="000000"/>
              </w:rPr>
              <w:t>606/6 ul. Bernardyńska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4935E6" w:rsidRDefault="00DC3907" w:rsidP="00661317">
            <w:pPr>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7C4A72" w:rsidRDefault="00DC3907" w:rsidP="00661317">
            <w:pPr>
              <w:spacing w:line="276" w:lineRule="auto"/>
              <w:rPr>
                <w:rFonts w:ascii="Calibri" w:hAnsi="Calibri" w:cs="Arial"/>
                <w:color w:val="000000"/>
              </w:rPr>
            </w:pPr>
            <w:r w:rsidRPr="002B14FA">
              <w:rPr>
                <w:rFonts w:ascii="Calibri" w:hAnsi="Calibri"/>
                <w:color w:val="000000"/>
              </w:rPr>
              <w:t xml:space="preserve">Śródmieście obręb </w:t>
            </w:r>
            <w:r>
              <w:rPr>
                <w:rFonts w:ascii="Calibri" w:hAnsi="Calibri"/>
                <w:color w:val="000000"/>
              </w:rPr>
              <w:t>1</w:t>
            </w:r>
            <w:r w:rsidRPr="002B14FA">
              <w:rPr>
                <w:rFonts w:ascii="Calibri" w:hAnsi="Calibri"/>
                <w:color w:val="000000"/>
              </w:rPr>
              <w:t xml:space="preserve"> działka </w:t>
            </w:r>
            <w:r>
              <w:rPr>
                <w:rFonts w:ascii="Calibri" w:hAnsi="Calibri"/>
                <w:color w:val="000000"/>
              </w:rPr>
              <w:t>606/7 ul. Bernardyńska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4935E6" w:rsidRDefault="00DC3907" w:rsidP="00661317">
            <w:pPr>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Śródmieście obręb 3 działka 179 </w:t>
            </w:r>
            <w:r w:rsidRPr="002B14FA">
              <w:rPr>
                <w:rFonts w:ascii="Calibri" w:hAnsi="Calibri"/>
                <w:b/>
                <w:bCs/>
                <w:color w:val="000000"/>
              </w:rPr>
              <w:t>Bulwary Wiślane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Śródmieście obręb 3 działka 172/7  </w:t>
            </w:r>
            <w:r w:rsidRPr="002B14FA">
              <w:rPr>
                <w:rFonts w:ascii="Calibri" w:hAnsi="Calibri"/>
                <w:b/>
                <w:bCs/>
                <w:color w:val="000000"/>
              </w:rPr>
              <w:t>Bulwary Wiślane</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Śródmieście obręb</w:t>
            </w:r>
            <w:r>
              <w:rPr>
                <w:rFonts w:ascii="Calibri" w:hAnsi="Calibri"/>
                <w:color w:val="000000"/>
              </w:rPr>
              <w:t xml:space="preserve"> 14 działka 112/9 ul. Paulińska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xml:space="preserve">Śródmieście obręb 146 działka 80/3 </w:t>
            </w:r>
            <w:r w:rsidRPr="002B14FA">
              <w:rPr>
                <w:rFonts w:ascii="Calibri" w:hAnsi="Calibri"/>
                <w:b/>
                <w:bCs/>
                <w:color w:val="000000"/>
              </w:rPr>
              <w:t>Plac Wielkiej Armii Napoleona</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  Brak przeznaczenia</w:t>
            </w:r>
          </w:p>
        </w:tc>
      </w:tr>
      <w:tr w:rsidR="00DC3907" w:rsidRPr="002B14FA" w:rsidTr="00530EC2">
        <w:trPr>
          <w:trHeight w:val="320"/>
        </w:trPr>
        <w:tc>
          <w:tcPr>
            <w:tcW w:w="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numPr>
                <w:ilvl w:val="0"/>
                <w:numId w:val="24"/>
              </w:numPr>
              <w:spacing w:line="276" w:lineRule="auto"/>
              <w:jc w:val="center"/>
              <w:rPr>
                <w:rFonts w:ascii="Calibri" w:hAnsi="Calibri"/>
                <w:color w:val="000000"/>
              </w:rPr>
            </w:pPr>
          </w:p>
        </w:tc>
        <w:tc>
          <w:tcPr>
            <w:tcW w:w="5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Pr>
                <w:rFonts w:ascii="Calibri" w:hAnsi="Calibri"/>
                <w:color w:val="000000"/>
              </w:rPr>
              <w:t>Śródmieście obręb 146 działka 81</w:t>
            </w:r>
            <w:r w:rsidRPr="002B14FA">
              <w:rPr>
                <w:rFonts w:ascii="Calibri" w:hAnsi="Calibri"/>
                <w:color w:val="000000"/>
              </w:rPr>
              <w:t>/</w:t>
            </w:r>
            <w:r>
              <w:rPr>
                <w:rFonts w:ascii="Calibri" w:hAnsi="Calibri"/>
                <w:color w:val="000000"/>
              </w:rPr>
              <w:t>5</w:t>
            </w:r>
          </w:p>
        </w:tc>
        <w:tc>
          <w:tcPr>
            <w:tcW w:w="39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C3907" w:rsidRPr="002B14FA" w:rsidRDefault="00DC3907" w:rsidP="00661317">
            <w:pPr>
              <w:pStyle w:val="Standard"/>
              <w:spacing w:line="276" w:lineRule="auto"/>
              <w:rPr>
                <w:rFonts w:ascii="Calibri" w:hAnsi="Calibri"/>
                <w:color w:val="000000"/>
              </w:rPr>
            </w:pPr>
            <w:r w:rsidRPr="002B14FA">
              <w:rPr>
                <w:rFonts w:ascii="Calibri" w:hAnsi="Calibri"/>
                <w:color w:val="000000"/>
              </w:rPr>
              <w:t>Pole gastronomiczne</w:t>
            </w:r>
            <w:r>
              <w:rPr>
                <w:rFonts w:ascii="Calibri" w:hAnsi="Calibri"/>
                <w:color w:val="000000"/>
              </w:rPr>
              <w:t xml:space="preserve"> Caritas</w:t>
            </w:r>
          </w:p>
        </w:tc>
      </w:tr>
    </w:tbl>
    <w:p w:rsidR="00C2573D" w:rsidRDefault="00C2573D" w:rsidP="00661317">
      <w:pPr>
        <w:spacing w:line="276" w:lineRule="auto"/>
      </w:pPr>
    </w:p>
    <w:p w:rsidR="00C2573D" w:rsidRDefault="00C2573D" w:rsidP="00661317">
      <w:pPr>
        <w:spacing w:line="276" w:lineRule="auto"/>
      </w:pPr>
      <w:r>
        <w:br w:type="page"/>
      </w:r>
    </w:p>
    <w:p w:rsidR="00201160" w:rsidRDefault="00201160" w:rsidP="00661317">
      <w:pPr>
        <w:pStyle w:val="Nagwek1"/>
        <w:spacing w:line="276" w:lineRule="auto"/>
      </w:pPr>
      <w:bookmarkStart w:id="55" w:name="_Toc447797011"/>
      <w:r>
        <w:t xml:space="preserve">ZAŁĄCZNIK NR </w:t>
      </w:r>
      <w:r w:rsidR="0026257D">
        <w:t>4</w:t>
      </w:r>
      <w:bookmarkEnd w:id="55"/>
    </w:p>
    <w:p w:rsidR="00201160" w:rsidRDefault="00201160" w:rsidP="00661317">
      <w:pPr>
        <w:spacing w:line="276" w:lineRule="auto"/>
        <w:jc w:val="both"/>
      </w:pPr>
    </w:p>
    <w:p w:rsidR="000912D9" w:rsidRDefault="000912D9" w:rsidP="00661317">
      <w:pPr>
        <w:pStyle w:val="Nagwek2"/>
        <w:spacing w:line="276" w:lineRule="auto"/>
      </w:pPr>
      <w:bookmarkStart w:id="56" w:name="_Toc447797012"/>
      <w:r>
        <w:t>WYKAZ MIEJSC KATECHEZ ORAZ WYDARZEŃ KULTURALNYCH</w:t>
      </w:r>
      <w:bookmarkEnd w:id="56"/>
    </w:p>
    <w:p w:rsidR="000912D9" w:rsidRDefault="000912D9" w:rsidP="00661317">
      <w:pPr>
        <w:spacing w:line="276" w:lineRule="auto"/>
        <w:jc w:val="both"/>
      </w:pPr>
    </w:p>
    <w:p w:rsidR="00201160" w:rsidRDefault="00201160" w:rsidP="00661317">
      <w:pPr>
        <w:pStyle w:val="Nagwek3"/>
        <w:spacing w:line="276" w:lineRule="auto"/>
      </w:pPr>
      <w:bookmarkStart w:id="57" w:name="_Toc447797013"/>
      <w:r>
        <w:t>Wykaz obiektów w których odbywać się będą katechezy</w:t>
      </w:r>
      <w:bookmarkEnd w:id="57"/>
    </w:p>
    <w:p w:rsidR="00201160" w:rsidRDefault="00201160" w:rsidP="00661317">
      <w:pPr>
        <w:spacing w:line="276" w:lineRule="auto"/>
        <w:jc w:val="both"/>
      </w:pPr>
    </w:p>
    <w:p w:rsidR="00201160" w:rsidRPr="00747B10" w:rsidRDefault="00201160" w:rsidP="00661317">
      <w:pPr>
        <w:spacing w:line="276" w:lineRule="auto"/>
        <w:rPr>
          <w:rFonts w:cstheme="minorHAnsi"/>
          <w:b/>
        </w:rPr>
      </w:pPr>
      <w:r w:rsidRPr="00747B10">
        <w:rPr>
          <w:rFonts w:cstheme="minorHAnsi"/>
          <w:b/>
        </w:rPr>
        <w:t>Kraków Centrum</w:t>
      </w:r>
    </w:p>
    <w:p w:rsidR="00201160" w:rsidRPr="00747B10" w:rsidRDefault="00201160" w:rsidP="00661317">
      <w:pPr>
        <w:spacing w:line="276" w:lineRule="auto"/>
        <w:ind w:firstLine="284"/>
        <w:rPr>
          <w:rFonts w:cstheme="minorHAnsi"/>
          <w:u w:val="single"/>
        </w:rPr>
      </w:pPr>
    </w:p>
    <w:p w:rsidR="00201160" w:rsidRPr="00747B10" w:rsidRDefault="00201160" w:rsidP="00661317">
      <w:pPr>
        <w:spacing w:line="276" w:lineRule="auto"/>
        <w:ind w:left="284"/>
        <w:rPr>
          <w:rFonts w:cstheme="minorHAnsi"/>
        </w:rPr>
      </w:pPr>
      <w:r w:rsidRPr="00747B10">
        <w:rPr>
          <w:rFonts w:cstheme="minorHAnsi"/>
          <w:u w:val="single"/>
        </w:rPr>
        <w:t>Parafia św. Krzyża</w:t>
      </w:r>
      <w:r w:rsidRPr="00747B10">
        <w:rPr>
          <w:rFonts w:cstheme="minorHAnsi"/>
        </w:rPr>
        <w:t>, ul. Świętego Krzyża 23, 31-023 Kraków</w:t>
      </w:r>
    </w:p>
    <w:p w:rsidR="00201160" w:rsidRPr="00747B10" w:rsidRDefault="00201160" w:rsidP="00661317">
      <w:pPr>
        <w:spacing w:line="276" w:lineRule="auto"/>
        <w:ind w:left="284"/>
        <w:rPr>
          <w:rFonts w:cstheme="minorHAnsi"/>
        </w:rPr>
      </w:pPr>
      <w:r w:rsidRPr="00747B10">
        <w:rPr>
          <w:rFonts w:cstheme="minorHAnsi"/>
          <w:u w:val="single"/>
        </w:rPr>
        <w:t xml:space="preserve">Parafia Nawiedzenia </w:t>
      </w:r>
      <w:proofErr w:type="spellStart"/>
      <w:r w:rsidRPr="00747B10">
        <w:rPr>
          <w:rFonts w:cstheme="minorHAnsi"/>
          <w:u w:val="single"/>
        </w:rPr>
        <w:t>NMP,</w:t>
      </w:r>
      <w:r w:rsidRPr="00747B10">
        <w:rPr>
          <w:rFonts w:cstheme="minorHAnsi"/>
        </w:rPr>
        <w:t>ul</w:t>
      </w:r>
      <w:proofErr w:type="spellEnd"/>
      <w:r w:rsidRPr="00747B10">
        <w:rPr>
          <w:rFonts w:cstheme="minorHAnsi"/>
        </w:rPr>
        <w:t>. Karmelicka 19, 31-131 Kraków</w:t>
      </w:r>
    </w:p>
    <w:p w:rsidR="00201160" w:rsidRPr="00747B10" w:rsidRDefault="00201160" w:rsidP="00661317">
      <w:pPr>
        <w:spacing w:line="276" w:lineRule="auto"/>
        <w:ind w:left="284"/>
        <w:rPr>
          <w:rFonts w:cstheme="minorHAnsi"/>
        </w:rPr>
      </w:pPr>
      <w:r w:rsidRPr="00747B10">
        <w:rPr>
          <w:rFonts w:cstheme="minorHAnsi"/>
          <w:u w:val="single"/>
        </w:rPr>
        <w:t>Parafia św. Floriana</w:t>
      </w:r>
      <w:r w:rsidRPr="00747B10">
        <w:rPr>
          <w:rFonts w:cstheme="minorHAnsi"/>
        </w:rPr>
        <w:t>, ul. Warszawska 1b, 31-155 Kraków</w:t>
      </w:r>
    </w:p>
    <w:p w:rsidR="00201160" w:rsidRPr="00747B10" w:rsidRDefault="00201160" w:rsidP="00661317">
      <w:pPr>
        <w:spacing w:line="276" w:lineRule="auto"/>
        <w:ind w:firstLine="284"/>
        <w:rPr>
          <w:rFonts w:cstheme="minorHAnsi"/>
        </w:rPr>
      </w:pPr>
      <w:r w:rsidRPr="00747B10">
        <w:rPr>
          <w:rFonts w:cstheme="minorHAnsi"/>
          <w:u w:val="single"/>
        </w:rPr>
        <w:t xml:space="preserve">Parafia św. </w:t>
      </w:r>
      <w:proofErr w:type="spellStart"/>
      <w:r w:rsidRPr="00747B10">
        <w:rPr>
          <w:rFonts w:cstheme="minorHAnsi"/>
          <w:u w:val="single"/>
        </w:rPr>
        <w:t>Anny,</w:t>
      </w:r>
      <w:r w:rsidRPr="00747B10">
        <w:rPr>
          <w:rFonts w:cstheme="minorHAnsi"/>
        </w:rPr>
        <w:t>ul</w:t>
      </w:r>
      <w:proofErr w:type="spellEnd"/>
      <w:r w:rsidRPr="00747B10">
        <w:rPr>
          <w:rFonts w:cstheme="minorHAnsi"/>
        </w:rPr>
        <w:t xml:space="preserve">. św. Anny 11, </w:t>
      </w:r>
      <w:r>
        <w:rPr>
          <w:rFonts w:cstheme="minorHAnsi"/>
        </w:rPr>
        <w:t xml:space="preserve"> </w:t>
      </w:r>
      <w:r w:rsidRPr="00747B10">
        <w:rPr>
          <w:rFonts w:cstheme="minorHAnsi"/>
        </w:rPr>
        <w:t>31-008 Kraków</w:t>
      </w:r>
    </w:p>
    <w:p w:rsidR="00201160" w:rsidRPr="00747B10" w:rsidRDefault="00201160" w:rsidP="00661317">
      <w:pPr>
        <w:spacing w:line="276" w:lineRule="auto"/>
        <w:ind w:firstLine="284"/>
        <w:rPr>
          <w:rFonts w:cstheme="minorHAnsi"/>
        </w:rPr>
      </w:pPr>
      <w:r w:rsidRPr="00747B10">
        <w:rPr>
          <w:rFonts w:cstheme="minorHAnsi"/>
          <w:u w:val="single"/>
        </w:rPr>
        <w:t xml:space="preserve">Kościół św. Piotra i </w:t>
      </w:r>
      <w:proofErr w:type="spellStart"/>
      <w:r w:rsidRPr="00747B10">
        <w:rPr>
          <w:rFonts w:cstheme="minorHAnsi"/>
          <w:u w:val="single"/>
        </w:rPr>
        <w:t>Pawła,</w:t>
      </w:r>
      <w:r w:rsidRPr="00747B10">
        <w:rPr>
          <w:rFonts w:cstheme="minorHAnsi"/>
        </w:rPr>
        <w:t>ul</w:t>
      </w:r>
      <w:proofErr w:type="spellEnd"/>
      <w:r w:rsidRPr="00747B10">
        <w:rPr>
          <w:rFonts w:cstheme="minorHAnsi"/>
        </w:rPr>
        <w:t>. Kanonicza 11, 31</w:t>
      </w:r>
      <w:r w:rsidRPr="00747B10">
        <w:rPr>
          <w:rFonts w:hAnsi="MS Gothic" w:cstheme="minorHAnsi"/>
        </w:rPr>
        <w:t>‑</w:t>
      </w:r>
      <w:r w:rsidRPr="00747B10">
        <w:rPr>
          <w:rFonts w:cstheme="minorHAnsi"/>
        </w:rPr>
        <w:t>002 Kraków</w:t>
      </w:r>
    </w:p>
    <w:p w:rsidR="00201160" w:rsidRPr="00747B10" w:rsidRDefault="00201160" w:rsidP="00661317">
      <w:pPr>
        <w:spacing w:line="276" w:lineRule="auto"/>
        <w:ind w:firstLine="284"/>
        <w:rPr>
          <w:rFonts w:cstheme="minorHAnsi"/>
        </w:rPr>
      </w:pPr>
      <w:r w:rsidRPr="0066780D">
        <w:rPr>
          <w:rFonts w:cstheme="minorHAnsi"/>
          <w:u w:val="single"/>
        </w:rPr>
        <w:t>św. Franciszka z Asyżu</w:t>
      </w:r>
      <w:r w:rsidRPr="00747B10">
        <w:rPr>
          <w:rFonts w:cstheme="minorHAnsi"/>
        </w:rPr>
        <w:t>, ul. Franciszkańska 2, 31-004 Kraków</w:t>
      </w:r>
    </w:p>
    <w:p w:rsidR="00201160" w:rsidRPr="00747B10" w:rsidRDefault="00201160" w:rsidP="00661317">
      <w:pPr>
        <w:spacing w:line="276" w:lineRule="auto"/>
        <w:ind w:firstLine="284"/>
        <w:rPr>
          <w:rFonts w:cstheme="minorHAnsi"/>
        </w:rPr>
      </w:pPr>
      <w:r w:rsidRPr="0066780D">
        <w:rPr>
          <w:rFonts w:cstheme="minorHAnsi"/>
          <w:u w:val="single"/>
        </w:rPr>
        <w:t>św. Bernardyna ze Sieny</w:t>
      </w:r>
      <w:r w:rsidRPr="00747B10">
        <w:rPr>
          <w:rFonts w:cstheme="minorHAnsi"/>
        </w:rPr>
        <w:t>, ul. Bernardyńska 2, 30-960 Kraków</w:t>
      </w:r>
    </w:p>
    <w:p w:rsidR="00201160" w:rsidRPr="00747B10" w:rsidRDefault="00201160" w:rsidP="00661317">
      <w:pPr>
        <w:spacing w:line="276" w:lineRule="auto"/>
        <w:ind w:firstLine="284"/>
        <w:rPr>
          <w:rFonts w:cstheme="minorHAnsi"/>
        </w:rPr>
      </w:pPr>
      <w:r w:rsidRPr="0066780D">
        <w:rPr>
          <w:rFonts w:cstheme="minorHAnsi"/>
          <w:u w:val="single"/>
        </w:rPr>
        <w:t>Parafia Wojskowa , św. Agnieszki</w:t>
      </w:r>
      <w:r w:rsidRPr="00747B10">
        <w:rPr>
          <w:rFonts w:cstheme="minorHAnsi"/>
        </w:rPr>
        <w:t xml:space="preserve"> - </w:t>
      </w:r>
      <w:r w:rsidRPr="00747B10">
        <w:rPr>
          <w:rFonts w:cstheme="minorHAnsi"/>
          <w:bCs/>
        </w:rPr>
        <w:t>Ul. Dietla 30, 31-070 Kraków</w:t>
      </w:r>
    </w:p>
    <w:p w:rsidR="00201160" w:rsidRPr="00747B10" w:rsidRDefault="00201160" w:rsidP="00661317">
      <w:pPr>
        <w:spacing w:line="276" w:lineRule="auto"/>
        <w:rPr>
          <w:rFonts w:cstheme="minorHAnsi"/>
        </w:rPr>
      </w:pPr>
    </w:p>
    <w:p w:rsidR="00201160" w:rsidRPr="00747B10" w:rsidRDefault="00201160" w:rsidP="00661317">
      <w:pPr>
        <w:spacing w:line="276" w:lineRule="auto"/>
        <w:rPr>
          <w:rFonts w:cstheme="minorHAnsi"/>
          <w:b/>
        </w:rPr>
      </w:pPr>
      <w:r w:rsidRPr="00747B10">
        <w:rPr>
          <w:rFonts w:cstheme="minorHAnsi"/>
          <w:b/>
        </w:rPr>
        <w:t>Kraków Kazimierz</w:t>
      </w:r>
    </w:p>
    <w:p w:rsidR="00201160" w:rsidRPr="00747B10" w:rsidRDefault="00201160" w:rsidP="00661317">
      <w:pPr>
        <w:spacing w:line="276" w:lineRule="auto"/>
        <w:rPr>
          <w:rFonts w:cstheme="minorHAnsi"/>
          <w:b/>
        </w:rPr>
      </w:pPr>
    </w:p>
    <w:p w:rsidR="00201160" w:rsidRPr="00747B10" w:rsidRDefault="00201160" w:rsidP="00661317">
      <w:pPr>
        <w:spacing w:line="276" w:lineRule="auto"/>
        <w:ind w:left="284"/>
        <w:rPr>
          <w:rFonts w:cstheme="minorHAnsi"/>
        </w:rPr>
      </w:pPr>
      <w:r w:rsidRPr="00747B10">
        <w:rPr>
          <w:rFonts w:cstheme="minorHAnsi"/>
          <w:u w:val="single"/>
        </w:rPr>
        <w:t>Parafia św. Stanisława BM na Dąbiu</w:t>
      </w:r>
      <w:r w:rsidRPr="00747B10">
        <w:rPr>
          <w:rFonts w:cstheme="minorHAnsi"/>
        </w:rPr>
        <w:t>, ul. Zwycięstwa 21, 31-563 Kraków</w:t>
      </w:r>
    </w:p>
    <w:p w:rsidR="00201160" w:rsidRPr="00747B10" w:rsidRDefault="00201160" w:rsidP="00661317">
      <w:pPr>
        <w:spacing w:line="276" w:lineRule="auto"/>
        <w:ind w:left="284"/>
        <w:rPr>
          <w:rFonts w:cstheme="minorHAnsi"/>
        </w:rPr>
      </w:pPr>
      <w:r w:rsidRPr="00747B10">
        <w:rPr>
          <w:rFonts w:cstheme="minorHAnsi"/>
          <w:u w:val="single"/>
        </w:rPr>
        <w:t>Parafia Miłosierdzia Bożego</w:t>
      </w:r>
      <w:r w:rsidRPr="00747B10">
        <w:rPr>
          <w:rFonts w:cstheme="minorHAnsi"/>
        </w:rPr>
        <w:t xml:space="preserve"> na os. Oficerskim,</w:t>
      </w:r>
      <w:r>
        <w:rPr>
          <w:rFonts w:cstheme="minorHAnsi"/>
        </w:rPr>
        <w:t xml:space="preserve"> </w:t>
      </w:r>
      <w:r w:rsidRPr="00747B10">
        <w:rPr>
          <w:rFonts w:cstheme="minorHAnsi"/>
        </w:rPr>
        <w:t>ul. bpa Bandurskiego 12, 31-515 Kraków</w:t>
      </w:r>
    </w:p>
    <w:p w:rsidR="00201160" w:rsidRPr="00747B10" w:rsidRDefault="00201160" w:rsidP="00661317">
      <w:pPr>
        <w:spacing w:line="276" w:lineRule="auto"/>
        <w:ind w:left="284"/>
        <w:rPr>
          <w:rFonts w:cstheme="minorHAnsi"/>
        </w:rPr>
      </w:pPr>
      <w:r w:rsidRPr="00747B10">
        <w:rPr>
          <w:rFonts w:cstheme="minorHAnsi"/>
          <w:u w:val="single"/>
        </w:rPr>
        <w:t>Parafia Bożego Ciała</w:t>
      </w:r>
      <w:r w:rsidRPr="00747B10">
        <w:rPr>
          <w:rFonts w:cstheme="minorHAnsi"/>
        </w:rPr>
        <w:t>, ul. Bożego Ciała 26,31</w:t>
      </w:r>
      <w:r w:rsidRPr="00747B10">
        <w:rPr>
          <w:rFonts w:hAnsi="MS Gothic" w:cstheme="minorHAnsi"/>
        </w:rPr>
        <w:t>‑</w:t>
      </w:r>
      <w:r w:rsidRPr="00747B10">
        <w:rPr>
          <w:rFonts w:cstheme="minorHAnsi"/>
        </w:rPr>
        <w:t>059 Kraków</w:t>
      </w:r>
    </w:p>
    <w:p w:rsidR="00201160" w:rsidRPr="00747B10" w:rsidRDefault="00201160" w:rsidP="00661317">
      <w:pPr>
        <w:spacing w:line="276" w:lineRule="auto"/>
        <w:rPr>
          <w:rFonts w:cstheme="minorHAnsi"/>
        </w:rPr>
      </w:pPr>
      <w:r w:rsidRPr="005268B8">
        <w:rPr>
          <w:rFonts w:cstheme="minorHAnsi"/>
        </w:rPr>
        <w:t xml:space="preserve">     </w:t>
      </w:r>
      <w:r w:rsidRPr="005268B8">
        <w:rPr>
          <w:rFonts w:cstheme="minorHAnsi"/>
          <w:u w:val="single"/>
        </w:rPr>
        <w:t>Parafia św. Katarzyny Aleksandryjskiej</w:t>
      </w:r>
      <w:r w:rsidRPr="005268B8">
        <w:rPr>
          <w:rFonts w:cstheme="minorHAnsi"/>
        </w:rPr>
        <w:t>,  ul</w:t>
      </w:r>
      <w:r w:rsidRPr="00747B10">
        <w:rPr>
          <w:rFonts w:cstheme="minorHAnsi"/>
        </w:rPr>
        <w:t>. Augustiańska 7, 31</w:t>
      </w:r>
      <w:r w:rsidRPr="00747B10">
        <w:rPr>
          <w:rFonts w:hAnsi="MS Gothic" w:cstheme="minorHAnsi"/>
        </w:rPr>
        <w:t>‑</w:t>
      </w:r>
      <w:r w:rsidRPr="00747B10">
        <w:rPr>
          <w:rFonts w:cstheme="minorHAnsi"/>
        </w:rPr>
        <w:t>064 Kraków</w:t>
      </w:r>
    </w:p>
    <w:p w:rsidR="00201160" w:rsidRPr="00747B10" w:rsidRDefault="00201160" w:rsidP="00661317">
      <w:pPr>
        <w:spacing w:line="276" w:lineRule="auto"/>
        <w:ind w:firstLine="284"/>
        <w:rPr>
          <w:rFonts w:cstheme="minorHAnsi"/>
          <w:u w:val="single"/>
        </w:rPr>
      </w:pPr>
      <w:r w:rsidRPr="00747B10">
        <w:rPr>
          <w:rFonts w:cstheme="minorHAnsi"/>
          <w:u w:val="single"/>
        </w:rPr>
        <w:t xml:space="preserve">św. Michała Archanioła i św. Stanisława, </w:t>
      </w:r>
      <w:r w:rsidRPr="00747B10">
        <w:rPr>
          <w:rFonts w:cstheme="minorHAnsi"/>
        </w:rPr>
        <w:t xml:space="preserve">ul. </w:t>
      </w:r>
      <w:proofErr w:type="spellStart"/>
      <w:r w:rsidRPr="00747B10">
        <w:rPr>
          <w:rFonts w:cstheme="minorHAnsi"/>
        </w:rPr>
        <w:t>Skałeczna</w:t>
      </w:r>
      <w:proofErr w:type="spellEnd"/>
      <w:r w:rsidRPr="00747B10">
        <w:rPr>
          <w:rFonts w:cstheme="minorHAnsi"/>
        </w:rPr>
        <w:t xml:space="preserve"> 15,  31-065 Kraków</w:t>
      </w:r>
    </w:p>
    <w:p w:rsidR="00201160" w:rsidRPr="00747B10" w:rsidRDefault="00201160" w:rsidP="00661317">
      <w:pPr>
        <w:spacing w:line="276" w:lineRule="auto"/>
        <w:ind w:left="284"/>
        <w:rPr>
          <w:rFonts w:cstheme="minorHAnsi"/>
        </w:rPr>
      </w:pPr>
      <w:r w:rsidRPr="00747B10">
        <w:rPr>
          <w:rFonts w:cstheme="minorHAnsi"/>
          <w:u w:val="single"/>
        </w:rPr>
        <w:t>Parafia św. Kazimierza</w:t>
      </w:r>
      <w:r w:rsidRPr="00747B10">
        <w:rPr>
          <w:rFonts w:cstheme="minorHAnsi"/>
        </w:rPr>
        <w:t>, ul. Bobrowskiego 6, 31-552 Kraków</w:t>
      </w:r>
    </w:p>
    <w:p w:rsidR="00201160" w:rsidRPr="00747B10" w:rsidRDefault="00201160" w:rsidP="00661317">
      <w:pPr>
        <w:spacing w:line="276" w:lineRule="auto"/>
        <w:ind w:left="284"/>
        <w:rPr>
          <w:rFonts w:cstheme="minorHAnsi"/>
        </w:rPr>
      </w:pPr>
      <w:r w:rsidRPr="00747B10">
        <w:rPr>
          <w:rFonts w:cstheme="minorHAnsi"/>
          <w:u w:val="single"/>
        </w:rPr>
        <w:t>Parafia św. Mikołaja</w:t>
      </w:r>
      <w:r w:rsidRPr="00747B10">
        <w:rPr>
          <w:rFonts w:cstheme="minorHAnsi"/>
        </w:rPr>
        <w:t>, ul. Kopernika 9, 31-034 Kraków</w:t>
      </w:r>
    </w:p>
    <w:p w:rsidR="00201160" w:rsidRPr="00747B10" w:rsidRDefault="00201160" w:rsidP="00661317">
      <w:pPr>
        <w:spacing w:line="276" w:lineRule="auto"/>
        <w:ind w:firstLine="284"/>
        <w:rPr>
          <w:rFonts w:cstheme="minorHAnsi"/>
        </w:rPr>
      </w:pPr>
      <w:r w:rsidRPr="0066780D">
        <w:rPr>
          <w:rFonts w:cstheme="minorHAnsi"/>
          <w:u w:val="single"/>
        </w:rPr>
        <w:t>Bazylika NSPJ</w:t>
      </w:r>
      <w:r>
        <w:rPr>
          <w:rFonts w:cstheme="minorHAnsi"/>
          <w:u w:val="single"/>
        </w:rPr>
        <w:t xml:space="preserve">, </w:t>
      </w:r>
      <w:r w:rsidRPr="00747B10">
        <w:rPr>
          <w:rFonts w:cstheme="minorHAnsi"/>
        </w:rPr>
        <w:t>ul. Kopernika 26, 31-501 Kraków</w:t>
      </w:r>
    </w:p>
    <w:p w:rsidR="00201160" w:rsidRPr="00747B10" w:rsidRDefault="00201160" w:rsidP="00661317">
      <w:pPr>
        <w:spacing w:line="276" w:lineRule="auto"/>
        <w:ind w:firstLine="284"/>
        <w:rPr>
          <w:rFonts w:cstheme="minorHAnsi"/>
        </w:rPr>
      </w:pPr>
      <w:r w:rsidRPr="0066780D">
        <w:rPr>
          <w:rFonts w:cstheme="minorHAnsi"/>
          <w:u w:val="single"/>
        </w:rPr>
        <w:t>Niepokalanego Poczęcia NMP</w:t>
      </w:r>
      <w:r>
        <w:rPr>
          <w:rFonts w:cstheme="minorHAnsi"/>
          <w:u w:val="single"/>
        </w:rPr>
        <w:t xml:space="preserve">, </w:t>
      </w:r>
      <w:r w:rsidRPr="00747B10">
        <w:rPr>
          <w:rFonts w:cstheme="minorHAnsi"/>
        </w:rPr>
        <w:t>ul. Mikołaja Kopernika 19, 31-501 Kraków</w:t>
      </w:r>
    </w:p>
    <w:p w:rsidR="00201160" w:rsidRDefault="00201160" w:rsidP="00661317">
      <w:pPr>
        <w:spacing w:line="276" w:lineRule="auto"/>
        <w:rPr>
          <w:rFonts w:cstheme="minorHAnsi"/>
          <w:b/>
        </w:rPr>
      </w:pPr>
    </w:p>
    <w:p w:rsidR="00201160" w:rsidRPr="00747B10" w:rsidRDefault="00201160" w:rsidP="00661317">
      <w:pPr>
        <w:spacing w:line="276" w:lineRule="auto"/>
        <w:rPr>
          <w:rFonts w:cstheme="minorHAnsi"/>
          <w:b/>
        </w:rPr>
      </w:pPr>
      <w:r w:rsidRPr="00747B10">
        <w:rPr>
          <w:rFonts w:cstheme="minorHAnsi"/>
          <w:b/>
        </w:rPr>
        <w:t>Kraków Salwator</w:t>
      </w:r>
    </w:p>
    <w:p w:rsidR="00201160" w:rsidRPr="00747B10" w:rsidRDefault="00201160" w:rsidP="00661317">
      <w:pPr>
        <w:spacing w:line="276" w:lineRule="auto"/>
        <w:rPr>
          <w:rFonts w:cstheme="minorHAnsi"/>
          <w:b/>
        </w:rPr>
      </w:pPr>
    </w:p>
    <w:p w:rsidR="00201160" w:rsidRPr="00747B10" w:rsidRDefault="00201160" w:rsidP="00661317">
      <w:pPr>
        <w:spacing w:line="276" w:lineRule="auto"/>
        <w:ind w:firstLine="284"/>
        <w:rPr>
          <w:rFonts w:cstheme="minorHAnsi"/>
        </w:rPr>
      </w:pPr>
      <w:proofErr w:type="spellStart"/>
      <w:r w:rsidRPr="00747B10">
        <w:rPr>
          <w:rFonts w:cstheme="minorHAnsi"/>
        </w:rPr>
        <w:t>Ruczaj,</w:t>
      </w:r>
      <w:r w:rsidRPr="00747B10">
        <w:rPr>
          <w:rFonts w:cstheme="minorHAnsi"/>
          <w:u w:val="single"/>
        </w:rPr>
        <w:t>Parafia</w:t>
      </w:r>
      <w:proofErr w:type="spellEnd"/>
      <w:r w:rsidRPr="00747B10">
        <w:rPr>
          <w:rFonts w:cstheme="minorHAnsi"/>
          <w:u w:val="single"/>
        </w:rPr>
        <w:t xml:space="preserve"> Zesłania Ducha Świętego,</w:t>
      </w:r>
      <w:r>
        <w:rPr>
          <w:rFonts w:cstheme="minorHAnsi"/>
          <w:u w:val="single"/>
        </w:rPr>
        <w:t xml:space="preserve"> </w:t>
      </w:r>
      <w:r w:rsidRPr="00747B10">
        <w:rPr>
          <w:rFonts w:cstheme="minorHAnsi"/>
        </w:rPr>
        <w:t>ul. Rostworowskiego 13, 30</w:t>
      </w:r>
      <w:r w:rsidRPr="00747B10">
        <w:rPr>
          <w:rFonts w:hAnsi="MS Gothic" w:cstheme="minorHAnsi"/>
        </w:rPr>
        <w:t>‑</w:t>
      </w:r>
      <w:r w:rsidRPr="00747B10">
        <w:rPr>
          <w:rFonts w:cstheme="minorHAnsi"/>
        </w:rPr>
        <w:t>358 Kraków</w:t>
      </w:r>
    </w:p>
    <w:p w:rsidR="00201160" w:rsidRPr="00747B10" w:rsidRDefault="00201160" w:rsidP="00661317">
      <w:pPr>
        <w:spacing w:line="276" w:lineRule="auto"/>
        <w:ind w:firstLine="284"/>
        <w:rPr>
          <w:rFonts w:cstheme="minorHAnsi"/>
        </w:rPr>
      </w:pPr>
      <w:r w:rsidRPr="00747B10">
        <w:rPr>
          <w:rFonts w:cstheme="minorHAnsi"/>
        </w:rPr>
        <w:t xml:space="preserve">Wola </w:t>
      </w:r>
      <w:proofErr w:type="spellStart"/>
      <w:r w:rsidRPr="00747B10">
        <w:rPr>
          <w:rFonts w:cstheme="minorHAnsi"/>
        </w:rPr>
        <w:t>Justowska</w:t>
      </w:r>
      <w:proofErr w:type="spellEnd"/>
      <w:r w:rsidRPr="00747B10">
        <w:rPr>
          <w:rFonts w:cstheme="minorHAnsi"/>
        </w:rPr>
        <w:t xml:space="preserve">, </w:t>
      </w:r>
      <w:r w:rsidRPr="00747B10">
        <w:rPr>
          <w:rFonts w:cstheme="minorHAnsi"/>
          <w:u w:val="single"/>
        </w:rPr>
        <w:t>NMP Królowej Polski</w:t>
      </w:r>
      <w:r w:rsidRPr="00747B10">
        <w:rPr>
          <w:rFonts w:cstheme="minorHAnsi"/>
        </w:rPr>
        <w:t>,</w:t>
      </w:r>
      <w:r>
        <w:rPr>
          <w:rFonts w:cstheme="minorHAnsi"/>
        </w:rPr>
        <w:t xml:space="preserve"> </w:t>
      </w:r>
      <w:r w:rsidRPr="00747B10">
        <w:rPr>
          <w:rFonts w:cstheme="minorHAnsi"/>
        </w:rPr>
        <w:t>al. Panieńskich Skał 18, 30</w:t>
      </w:r>
      <w:r w:rsidRPr="00747B10">
        <w:rPr>
          <w:rFonts w:hAnsi="MS Gothic" w:cstheme="minorHAnsi"/>
        </w:rPr>
        <w:t>‑</w:t>
      </w:r>
      <w:r w:rsidRPr="00747B10">
        <w:rPr>
          <w:rFonts w:cstheme="minorHAnsi"/>
        </w:rPr>
        <w:t>225 Kraków</w:t>
      </w:r>
    </w:p>
    <w:p w:rsidR="00201160" w:rsidRPr="00747B10" w:rsidRDefault="00201160" w:rsidP="00661317">
      <w:pPr>
        <w:spacing w:line="276" w:lineRule="auto"/>
        <w:ind w:firstLine="284"/>
        <w:rPr>
          <w:rFonts w:cstheme="minorHAnsi"/>
        </w:rPr>
      </w:pPr>
      <w:r w:rsidRPr="00747B10">
        <w:rPr>
          <w:rFonts w:cstheme="minorHAnsi"/>
          <w:u w:val="single"/>
        </w:rPr>
        <w:t>Rektorat św. Jana Pawła II</w:t>
      </w:r>
      <w:r w:rsidRPr="00747B10">
        <w:rPr>
          <w:rFonts w:cstheme="minorHAnsi"/>
        </w:rPr>
        <w:t>, ul. Bobrzyńskiego 8, 30-348 Kraków</w:t>
      </w:r>
    </w:p>
    <w:p w:rsidR="00201160" w:rsidRPr="00747B10" w:rsidRDefault="00201160" w:rsidP="00661317">
      <w:pPr>
        <w:spacing w:line="276" w:lineRule="auto"/>
        <w:ind w:left="284"/>
        <w:rPr>
          <w:rFonts w:cstheme="minorHAnsi"/>
        </w:rPr>
      </w:pPr>
      <w:r w:rsidRPr="00747B10">
        <w:rPr>
          <w:rFonts w:cstheme="minorHAnsi"/>
          <w:u w:val="single"/>
        </w:rPr>
        <w:t>Bielany, MB Nieustającej Pomocy</w:t>
      </w:r>
      <w:r w:rsidRPr="00747B10">
        <w:rPr>
          <w:rFonts w:cstheme="minorHAnsi"/>
        </w:rPr>
        <w:t>, ul. Księcia Józefa 176, 30</w:t>
      </w:r>
      <w:r w:rsidRPr="00747B10">
        <w:rPr>
          <w:rFonts w:hAnsi="MS Gothic" w:cstheme="minorHAnsi"/>
        </w:rPr>
        <w:t>‑</w:t>
      </w:r>
      <w:r w:rsidRPr="00747B10">
        <w:rPr>
          <w:rFonts w:cstheme="minorHAnsi"/>
        </w:rPr>
        <w:t>243 Kraków</w:t>
      </w:r>
    </w:p>
    <w:p w:rsidR="00201160" w:rsidRPr="00747B10" w:rsidRDefault="00201160" w:rsidP="00661317">
      <w:pPr>
        <w:spacing w:line="276" w:lineRule="auto"/>
        <w:ind w:left="284"/>
        <w:rPr>
          <w:rFonts w:cstheme="minorHAnsi"/>
        </w:rPr>
      </w:pPr>
      <w:proofErr w:type="spellStart"/>
      <w:r w:rsidRPr="00747B10">
        <w:rPr>
          <w:rFonts w:cstheme="minorHAnsi"/>
        </w:rPr>
        <w:t>Dębniki,</w:t>
      </w:r>
      <w:r w:rsidRPr="00747B10">
        <w:rPr>
          <w:rFonts w:cstheme="minorHAnsi"/>
          <w:u w:val="single"/>
        </w:rPr>
        <w:t>Parafia</w:t>
      </w:r>
      <w:proofErr w:type="spellEnd"/>
      <w:r w:rsidRPr="00747B10">
        <w:rPr>
          <w:rFonts w:cstheme="minorHAnsi"/>
          <w:u w:val="single"/>
        </w:rPr>
        <w:t xml:space="preserve"> św. Stanisława Kostki</w:t>
      </w:r>
      <w:r w:rsidRPr="00747B10">
        <w:rPr>
          <w:rFonts w:cstheme="minorHAnsi"/>
        </w:rPr>
        <w:t>, ul. Konfederacka 6, 30</w:t>
      </w:r>
      <w:r w:rsidRPr="00747B10">
        <w:rPr>
          <w:rFonts w:hAnsi="MS Gothic" w:cstheme="minorHAnsi"/>
        </w:rPr>
        <w:t>‑</w:t>
      </w:r>
      <w:r w:rsidRPr="00747B10">
        <w:rPr>
          <w:rFonts w:cstheme="minorHAnsi"/>
        </w:rPr>
        <w:t>306 Kraków</w:t>
      </w:r>
    </w:p>
    <w:p w:rsidR="00201160" w:rsidRPr="00747B10" w:rsidRDefault="00201160" w:rsidP="00661317">
      <w:pPr>
        <w:spacing w:line="276" w:lineRule="auto"/>
        <w:ind w:left="284"/>
        <w:rPr>
          <w:rFonts w:cstheme="minorHAnsi"/>
        </w:rPr>
      </w:pPr>
      <w:proofErr w:type="spellStart"/>
      <w:r w:rsidRPr="00747B10">
        <w:rPr>
          <w:rFonts w:cstheme="minorHAnsi"/>
        </w:rPr>
        <w:t>Przegorzały</w:t>
      </w:r>
      <w:proofErr w:type="spellEnd"/>
      <w:r w:rsidRPr="00747B10">
        <w:rPr>
          <w:rFonts w:cstheme="minorHAnsi"/>
        </w:rPr>
        <w:t xml:space="preserve">, </w:t>
      </w:r>
      <w:r w:rsidRPr="00747B10">
        <w:rPr>
          <w:rFonts w:cstheme="minorHAnsi"/>
          <w:u w:val="single"/>
        </w:rPr>
        <w:t>Parafia Chrystusa Króla</w:t>
      </w:r>
      <w:r w:rsidRPr="00747B10">
        <w:rPr>
          <w:rFonts w:cstheme="minorHAnsi"/>
        </w:rPr>
        <w:t xml:space="preserve">, </w:t>
      </w:r>
      <w:r>
        <w:rPr>
          <w:rFonts w:cstheme="minorHAnsi"/>
        </w:rPr>
        <w:t xml:space="preserve"> </w:t>
      </w:r>
      <w:r w:rsidRPr="00747B10">
        <w:rPr>
          <w:rFonts w:cstheme="minorHAnsi"/>
        </w:rPr>
        <w:t xml:space="preserve">ul. </w:t>
      </w:r>
      <w:proofErr w:type="spellStart"/>
      <w:r w:rsidRPr="00747B10">
        <w:rPr>
          <w:rFonts w:cstheme="minorHAnsi"/>
        </w:rPr>
        <w:t>Korzeniaka</w:t>
      </w:r>
      <w:proofErr w:type="spellEnd"/>
      <w:r w:rsidRPr="00747B10">
        <w:rPr>
          <w:rFonts w:cstheme="minorHAnsi"/>
        </w:rPr>
        <w:t xml:space="preserve"> 16, 30</w:t>
      </w:r>
      <w:r w:rsidRPr="00747B10">
        <w:rPr>
          <w:rFonts w:hAnsi="MS Gothic" w:cstheme="minorHAnsi"/>
        </w:rPr>
        <w:t>‑</w:t>
      </w:r>
      <w:r w:rsidRPr="00747B10">
        <w:rPr>
          <w:rFonts w:cstheme="minorHAnsi"/>
        </w:rPr>
        <w:t>298 Kraków</w:t>
      </w:r>
    </w:p>
    <w:p w:rsidR="00201160" w:rsidRPr="00747B10" w:rsidRDefault="00201160" w:rsidP="00661317">
      <w:pPr>
        <w:spacing w:line="276" w:lineRule="auto"/>
        <w:ind w:left="284"/>
        <w:rPr>
          <w:rFonts w:cstheme="minorHAnsi"/>
        </w:rPr>
      </w:pPr>
      <w:proofErr w:type="spellStart"/>
      <w:r w:rsidRPr="00747B10">
        <w:rPr>
          <w:rFonts w:cstheme="minorHAnsi"/>
        </w:rPr>
        <w:t>Pychowice</w:t>
      </w:r>
      <w:proofErr w:type="spellEnd"/>
      <w:r w:rsidRPr="00747B10">
        <w:rPr>
          <w:rFonts w:cstheme="minorHAnsi"/>
        </w:rPr>
        <w:t xml:space="preserve">, </w:t>
      </w:r>
      <w:r w:rsidRPr="00747B10">
        <w:rPr>
          <w:rFonts w:cstheme="minorHAnsi"/>
          <w:u w:val="single"/>
        </w:rPr>
        <w:t>Parafia NSPJ,</w:t>
      </w:r>
      <w:r>
        <w:rPr>
          <w:rFonts w:cstheme="minorHAnsi"/>
          <w:u w:val="single"/>
        </w:rPr>
        <w:t xml:space="preserve"> </w:t>
      </w:r>
      <w:r w:rsidRPr="00747B10">
        <w:rPr>
          <w:rFonts w:cstheme="minorHAnsi"/>
        </w:rPr>
        <w:t>30-377 Kraków, ul. Wzgórze 33</w:t>
      </w:r>
    </w:p>
    <w:p w:rsidR="00201160" w:rsidRPr="00747B10" w:rsidRDefault="00201160" w:rsidP="00661317">
      <w:pPr>
        <w:spacing w:line="276" w:lineRule="auto"/>
        <w:ind w:left="284"/>
        <w:rPr>
          <w:rFonts w:cstheme="minorHAnsi"/>
        </w:rPr>
      </w:pPr>
      <w:r w:rsidRPr="00747B10">
        <w:rPr>
          <w:rFonts w:cstheme="minorHAnsi"/>
        </w:rPr>
        <w:t>Salwator,  Św. Jana Chrzciciela, ul. Kościuszki 88, 30-114 Kraków</w:t>
      </w:r>
    </w:p>
    <w:p w:rsidR="00201160" w:rsidRPr="00747B10" w:rsidRDefault="00201160" w:rsidP="00661317">
      <w:pPr>
        <w:spacing w:line="276" w:lineRule="auto"/>
        <w:rPr>
          <w:rFonts w:cstheme="minorHAnsi"/>
        </w:rPr>
      </w:pPr>
    </w:p>
    <w:p w:rsidR="00201160" w:rsidRPr="00747B10" w:rsidRDefault="00201160" w:rsidP="00661317">
      <w:pPr>
        <w:spacing w:line="276" w:lineRule="auto"/>
        <w:rPr>
          <w:rFonts w:cstheme="minorHAnsi"/>
          <w:b/>
        </w:rPr>
      </w:pPr>
      <w:r w:rsidRPr="00747B10">
        <w:rPr>
          <w:rFonts w:cstheme="minorHAnsi"/>
          <w:b/>
        </w:rPr>
        <w:t>Kraków Bronowice</w:t>
      </w:r>
    </w:p>
    <w:p w:rsidR="00201160" w:rsidRPr="00747B10" w:rsidRDefault="00201160" w:rsidP="00661317">
      <w:pPr>
        <w:spacing w:line="276" w:lineRule="auto"/>
        <w:rPr>
          <w:rFonts w:cstheme="minorHAnsi"/>
          <w:b/>
        </w:rPr>
      </w:pPr>
    </w:p>
    <w:p w:rsidR="00201160" w:rsidRPr="00747B10" w:rsidRDefault="00201160" w:rsidP="00661317">
      <w:pPr>
        <w:spacing w:line="276" w:lineRule="auto"/>
        <w:ind w:left="284"/>
        <w:rPr>
          <w:rFonts w:cstheme="minorHAnsi"/>
        </w:rPr>
      </w:pPr>
      <w:r w:rsidRPr="00747B10">
        <w:rPr>
          <w:rFonts w:cstheme="minorHAnsi"/>
          <w:u w:val="single"/>
        </w:rPr>
        <w:t>Parafia Św. Wojciecha</w:t>
      </w:r>
      <w:r w:rsidRPr="00747B10">
        <w:rPr>
          <w:rFonts w:cstheme="minorHAnsi"/>
        </w:rPr>
        <w:t>, ul. św. Wojciecha 4, 30</w:t>
      </w:r>
      <w:r w:rsidRPr="00747B10">
        <w:rPr>
          <w:rFonts w:hAnsi="MS Gothic" w:cstheme="minorHAnsi"/>
        </w:rPr>
        <w:t>‑</w:t>
      </w:r>
      <w:r w:rsidRPr="00747B10">
        <w:rPr>
          <w:rFonts w:cstheme="minorHAnsi"/>
        </w:rPr>
        <w:t>134 Kraków</w:t>
      </w:r>
    </w:p>
    <w:p w:rsidR="00201160" w:rsidRPr="00747B10" w:rsidRDefault="00201160" w:rsidP="00661317">
      <w:pPr>
        <w:spacing w:line="276" w:lineRule="auto"/>
        <w:ind w:left="284"/>
        <w:rPr>
          <w:rFonts w:cstheme="minorHAnsi"/>
        </w:rPr>
      </w:pPr>
      <w:r w:rsidRPr="00747B10">
        <w:rPr>
          <w:rFonts w:cstheme="minorHAnsi"/>
          <w:u w:val="single"/>
        </w:rPr>
        <w:t xml:space="preserve">Św. Jana </w:t>
      </w:r>
      <w:proofErr w:type="spellStart"/>
      <w:r w:rsidRPr="00747B10">
        <w:rPr>
          <w:rFonts w:cstheme="minorHAnsi"/>
          <w:u w:val="single"/>
        </w:rPr>
        <w:t>Kantego</w:t>
      </w:r>
      <w:proofErr w:type="spellEnd"/>
      <w:r w:rsidRPr="00747B10">
        <w:rPr>
          <w:rFonts w:cstheme="minorHAnsi"/>
        </w:rPr>
        <w:t>, ul. Jabłonkowska 18, 30</w:t>
      </w:r>
      <w:r w:rsidRPr="00747B10">
        <w:rPr>
          <w:rFonts w:hAnsi="MS Gothic" w:cstheme="minorHAnsi"/>
        </w:rPr>
        <w:t>‑</w:t>
      </w:r>
      <w:r w:rsidRPr="00747B10">
        <w:rPr>
          <w:rFonts w:cstheme="minorHAnsi"/>
        </w:rPr>
        <w:t>139 Kraków</w:t>
      </w:r>
    </w:p>
    <w:p w:rsidR="00201160" w:rsidRPr="00747B10" w:rsidRDefault="00201160" w:rsidP="00661317">
      <w:pPr>
        <w:spacing w:line="276" w:lineRule="auto"/>
        <w:ind w:left="284"/>
        <w:rPr>
          <w:rFonts w:cstheme="minorHAnsi"/>
        </w:rPr>
      </w:pPr>
      <w:r w:rsidRPr="00747B10">
        <w:rPr>
          <w:rFonts w:cstheme="minorHAnsi"/>
          <w:u w:val="single"/>
        </w:rPr>
        <w:t xml:space="preserve">Parafia Bł. Anieli </w:t>
      </w:r>
      <w:proofErr w:type="spellStart"/>
      <w:r w:rsidRPr="00747B10">
        <w:rPr>
          <w:rFonts w:cstheme="minorHAnsi"/>
          <w:u w:val="single"/>
        </w:rPr>
        <w:t>Salawy</w:t>
      </w:r>
      <w:proofErr w:type="spellEnd"/>
      <w:r w:rsidRPr="00747B10">
        <w:rPr>
          <w:rFonts w:cstheme="minorHAnsi"/>
        </w:rPr>
        <w:t>, al. Kijowska 29, 30</w:t>
      </w:r>
      <w:r w:rsidRPr="00747B10">
        <w:rPr>
          <w:rFonts w:hAnsi="MS Gothic" w:cstheme="minorHAnsi"/>
        </w:rPr>
        <w:t>‑</w:t>
      </w:r>
      <w:r w:rsidRPr="00747B10">
        <w:rPr>
          <w:rFonts w:cstheme="minorHAnsi"/>
        </w:rPr>
        <w:t>079 Kraków</w:t>
      </w:r>
    </w:p>
    <w:p w:rsidR="00201160" w:rsidRPr="00747B10" w:rsidRDefault="00201160" w:rsidP="00661317">
      <w:pPr>
        <w:spacing w:line="276" w:lineRule="auto"/>
        <w:ind w:left="284"/>
        <w:rPr>
          <w:rFonts w:cstheme="minorHAnsi"/>
        </w:rPr>
      </w:pPr>
      <w:r w:rsidRPr="00747B10">
        <w:rPr>
          <w:rFonts w:cstheme="minorHAnsi"/>
          <w:u w:val="single"/>
        </w:rPr>
        <w:t>Parafia NMP z Lourdes</w:t>
      </w:r>
      <w:r w:rsidRPr="00747B10">
        <w:rPr>
          <w:rFonts w:cstheme="minorHAnsi"/>
        </w:rPr>
        <w:t>, ul. Misjonarska 37, 30</w:t>
      </w:r>
      <w:r w:rsidRPr="00747B10">
        <w:rPr>
          <w:rFonts w:hAnsi="MS Gothic" w:cstheme="minorHAnsi"/>
        </w:rPr>
        <w:t>‑</w:t>
      </w:r>
      <w:r w:rsidRPr="00747B10">
        <w:rPr>
          <w:rFonts w:cstheme="minorHAnsi"/>
        </w:rPr>
        <w:t>058 Kraków</w:t>
      </w:r>
    </w:p>
    <w:p w:rsidR="00201160" w:rsidRPr="00747B10" w:rsidRDefault="00201160" w:rsidP="00661317">
      <w:pPr>
        <w:spacing w:line="276" w:lineRule="auto"/>
        <w:ind w:left="284"/>
        <w:rPr>
          <w:rFonts w:cstheme="minorHAnsi"/>
        </w:rPr>
      </w:pPr>
      <w:r w:rsidRPr="00747B10">
        <w:rPr>
          <w:rFonts w:cstheme="minorHAnsi"/>
          <w:u w:val="single"/>
        </w:rPr>
        <w:t>Parafia Św. Szczepana</w:t>
      </w:r>
      <w:r w:rsidRPr="00747B10">
        <w:rPr>
          <w:rFonts w:cstheme="minorHAnsi"/>
        </w:rPr>
        <w:t>, ul. Sienkiewicza 19, 30</w:t>
      </w:r>
      <w:r w:rsidRPr="00747B10">
        <w:rPr>
          <w:rFonts w:hAnsi="MS Gothic" w:cstheme="minorHAnsi"/>
        </w:rPr>
        <w:t>‑</w:t>
      </w:r>
      <w:r w:rsidRPr="00747B10">
        <w:rPr>
          <w:rFonts w:cstheme="minorHAnsi"/>
        </w:rPr>
        <w:t>033 Kraków</w:t>
      </w:r>
    </w:p>
    <w:p w:rsidR="00201160" w:rsidRPr="00747B10" w:rsidRDefault="00201160" w:rsidP="00661317">
      <w:pPr>
        <w:spacing w:line="276" w:lineRule="auto"/>
        <w:ind w:left="284"/>
        <w:rPr>
          <w:rFonts w:cstheme="minorHAnsi"/>
        </w:rPr>
      </w:pPr>
      <w:r w:rsidRPr="00747B10">
        <w:rPr>
          <w:rFonts w:cstheme="minorHAnsi"/>
          <w:u w:val="single"/>
        </w:rPr>
        <w:t>Św. Antoniego z Padwy</w:t>
      </w:r>
      <w:r w:rsidRPr="00747B10">
        <w:rPr>
          <w:rFonts w:cstheme="minorHAnsi"/>
        </w:rPr>
        <w:t>, ul. Pod Strzechą 16, 31</w:t>
      </w:r>
      <w:r w:rsidRPr="00747B10">
        <w:rPr>
          <w:rFonts w:hAnsi="MS Gothic" w:cstheme="minorHAnsi"/>
        </w:rPr>
        <w:t>‑</w:t>
      </w:r>
      <w:r w:rsidRPr="00747B10">
        <w:rPr>
          <w:rFonts w:cstheme="minorHAnsi"/>
        </w:rPr>
        <w:t>352 Kraków</w:t>
      </w:r>
    </w:p>
    <w:p w:rsidR="00201160" w:rsidRPr="00747B10" w:rsidRDefault="00201160" w:rsidP="00661317">
      <w:pPr>
        <w:spacing w:line="276" w:lineRule="auto"/>
        <w:ind w:firstLine="284"/>
        <w:rPr>
          <w:rFonts w:cstheme="minorHAnsi"/>
        </w:rPr>
      </w:pPr>
      <w:r w:rsidRPr="00747B10">
        <w:rPr>
          <w:rFonts w:cstheme="minorHAnsi"/>
        </w:rPr>
        <w:t>Parafia Matki Bożej Nieustającej Pomocy, ul. Hemara 1, 30</w:t>
      </w:r>
      <w:r w:rsidRPr="00747B10">
        <w:rPr>
          <w:rFonts w:cstheme="minorHAnsi"/>
        </w:rPr>
        <w:noBreakHyphen/>
        <w:t>198 Kraków</w:t>
      </w:r>
    </w:p>
    <w:p w:rsidR="00201160" w:rsidRPr="00747B10" w:rsidRDefault="00201160" w:rsidP="00661317">
      <w:pPr>
        <w:spacing w:line="276" w:lineRule="auto"/>
        <w:ind w:firstLine="284"/>
        <w:rPr>
          <w:rFonts w:cstheme="minorHAnsi"/>
        </w:rPr>
      </w:pPr>
      <w:r w:rsidRPr="00747B10">
        <w:rPr>
          <w:rFonts w:cstheme="minorHAnsi"/>
          <w:u w:val="single"/>
        </w:rPr>
        <w:t>Parafia Św. Antoniego z Padwy (Rząska),</w:t>
      </w:r>
      <w:r>
        <w:rPr>
          <w:rFonts w:cstheme="minorHAnsi"/>
          <w:u w:val="single"/>
        </w:rPr>
        <w:t xml:space="preserve"> </w:t>
      </w:r>
      <w:r w:rsidRPr="00747B10">
        <w:rPr>
          <w:rFonts w:cstheme="minorHAnsi"/>
        </w:rPr>
        <w:t>Rząska, ul. Słoneczna 24, 30-199 Kraków</w:t>
      </w:r>
    </w:p>
    <w:p w:rsidR="00201160" w:rsidRPr="00747B10" w:rsidRDefault="00201160" w:rsidP="00661317">
      <w:pPr>
        <w:spacing w:line="276" w:lineRule="auto"/>
        <w:rPr>
          <w:rFonts w:cstheme="minorHAnsi"/>
          <w:b/>
        </w:rPr>
      </w:pPr>
    </w:p>
    <w:p w:rsidR="00201160" w:rsidRPr="00747B10" w:rsidRDefault="00201160" w:rsidP="00661317">
      <w:pPr>
        <w:spacing w:line="276" w:lineRule="auto"/>
        <w:rPr>
          <w:rFonts w:cstheme="minorHAnsi"/>
          <w:b/>
        </w:rPr>
      </w:pPr>
      <w:r w:rsidRPr="00747B10">
        <w:rPr>
          <w:rFonts w:cstheme="minorHAnsi"/>
          <w:b/>
        </w:rPr>
        <w:t>Kraków Krowodrza</w:t>
      </w:r>
    </w:p>
    <w:p w:rsidR="00201160" w:rsidRPr="00747B10" w:rsidRDefault="00201160" w:rsidP="00661317">
      <w:pPr>
        <w:spacing w:line="276" w:lineRule="auto"/>
        <w:rPr>
          <w:rFonts w:cstheme="minorHAnsi"/>
          <w:b/>
        </w:rPr>
      </w:pPr>
    </w:p>
    <w:p w:rsidR="00201160" w:rsidRPr="00747B10" w:rsidRDefault="00201160" w:rsidP="00661317">
      <w:pPr>
        <w:spacing w:line="276" w:lineRule="auto"/>
        <w:ind w:left="284"/>
        <w:rPr>
          <w:rFonts w:cstheme="minorHAnsi"/>
        </w:rPr>
      </w:pPr>
      <w:r w:rsidRPr="00747B10">
        <w:rPr>
          <w:rFonts w:cstheme="minorHAnsi"/>
          <w:u w:val="single"/>
        </w:rPr>
        <w:t>Parafia Narodzenia św. Jana Chrzciciela</w:t>
      </w:r>
      <w:r w:rsidRPr="00747B10">
        <w:rPr>
          <w:rFonts w:cstheme="minorHAnsi"/>
        </w:rPr>
        <w:t>, Korzkiew 3, 32</w:t>
      </w:r>
      <w:r w:rsidRPr="00747B10">
        <w:rPr>
          <w:rFonts w:hAnsi="MS Gothic" w:cstheme="minorHAnsi"/>
        </w:rPr>
        <w:t>‑</w:t>
      </w:r>
      <w:r w:rsidRPr="00747B10">
        <w:rPr>
          <w:rFonts w:cstheme="minorHAnsi"/>
        </w:rPr>
        <w:t>088 Przybysławice</w:t>
      </w:r>
    </w:p>
    <w:p w:rsidR="00201160" w:rsidRPr="00747B10" w:rsidRDefault="00201160" w:rsidP="00661317">
      <w:pPr>
        <w:spacing w:line="276" w:lineRule="auto"/>
        <w:ind w:left="284"/>
        <w:rPr>
          <w:rFonts w:cstheme="minorHAnsi"/>
        </w:rPr>
      </w:pPr>
      <w:r w:rsidRPr="00747B10">
        <w:rPr>
          <w:rFonts w:cstheme="minorHAnsi"/>
          <w:u w:val="single"/>
        </w:rPr>
        <w:t xml:space="preserve">Parafia Św. Karola </w:t>
      </w:r>
      <w:proofErr w:type="spellStart"/>
      <w:r w:rsidRPr="00747B10">
        <w:rPr>
          <w:rFonts w:cstheme="minorHAnsi"/>
          <w:u w:val="single"/>
        </w:rPr>
        <w:t>Boromeusza</w:t>
      </w:r>
      <w:proofErr w:type="spellEnd"/>
      <w:r w:rsidRPr="00747B10">
        <w:rPr>
          <w:rFonts w:cstheme="minorHAnsi"/>
        </w:rPr>
        <w:t>, ul. Zdrowa, 31</w:t>
      </w:r>
      <w:r w:rsidRPr="00747B10">
        <w:rPr>
          <w:rFonts w:hAnsi="MS Gothic" w:cstheme="minorHAnsi"/>
        </w:rPr>
        <w:t>‑</w:t>
      </w:r>
      <w:r w:rsidRPr="00747B10">
        <w:rPr>
          <w:rFonts w:cstheme="minorHAnsi"/>
        </w:rPr>
        <w:t>216 Kraków</w:t>
      </w:r>
    </w:p>
    <w:p w:rsidR="00201160" w:rsidRPr="00747B10" w:rsidRDefault="00201160" w:rsidP="00661317">
      <w:pPr>
        <w:spacing w:line="276" w:lineRule="auto"/>
        <w:ind w:left="284"/>
        <w:rPr>
          <w:rFonts w:cstheme="minorHAnsi"/>
        </w:rPr>
      </w:pPr>
      <w:r w:rsidRPr="00747B10">
        <w:rPr>
          <w:rFonts w:cstheme="minorHAnsi"/>
          <w:u w:val="single"/>
        </w:rPr>
        <w:t>Parafia Niepokalanego Poczęcia NMP</w:t>
      </w:r>
      <w:r w:rsidRPr="00747B10">
        <w:rPr>
          <w:rFonts w:cstheme="minorHAnsi"/>
        </w:rPr>
        <w:t>, ul. Chełmońskiego 41, 31</w:t>
      </w:r>
      <w:r w:rsidRPr="00747B10">
        <w:rPr>
          <w:rFonts w:hAnsi="MS Gothic" w:cstheme="minorHAnsi"/>
        </w:rPr>
        <w:t>‑</w:t>
      </w:r>
      <w:r w:rsidRPr="00747B10">
        <w:rPr>
          <w:rFonts w:cstheme="minorHAnsi"/>
        </w:rPr>
        <w:t>301 Kraków</w:t>
      </w:r>
    </w:p>
    <w:p w:rsidR="00201160" w:rsidRPr="00747B10" w:rsidRDefault="00201160" w:rsidP="00661317">
      <w:pPr>
        <w:spacing w:line="276" w:lineRule="auto"/>
        <w:ind w:left="284"/>
        <w:rPr>
          <w:rFonts w:cstheme="minorHAnsi"/>
        </w:rPr>
      </w:pPr>
      <w:r w:rsidRPr="00747B10">
        <w:rPr>
          <w:rFonts w:cstheme="minorHAnsi"/>
          <w:u w:val="single"/>
        </w:rPr>
        <w:t>Parafia Stygmatów Św. Franciszka z Asyżu</w:t>
      </w:r>
      <w:r w:rsidRPr="00747B10">
        <w:rPr>
          <w:rFonts w:cstheme="minorHAnsi"/>
        </w:rPr>
        <w:t>, ul. Ojcowska 1, 31</w:t>
      </w:r>
      <w:r w:rsidRPr="00747B10">
        <w:rPr>
          <w:rFonts w:hAnsi="MS Gothic" w:cstheme="minorHAnsi"/>
        </w:rPr>
        <w:t>‑</w:t>
      </w:r>
      <w:r w:rsidRPr="00747B10">
        <w:rPr>
          <w:rFonts w:cstheme="minorHAnsi"/>
        </w:rPr>
        <w:t>344 Kraków</w:t>
      </w:r>
    </w:p>
    <w:p w:rsidR="00201160" w:rsidRPr="00747B10" w:rsidRDefault="00201160" w:rsidP="00661317">
      <w:pPr>
        <w:spacing w:line="276" w:lineRule="auto"/>
        <w:ind w:left="284"/>
        <w:rPr>
          <w:rFonts w:cstheme="minorHAnsi"/>
        </w:rPr>
      </w:pPr>
      <w:r w:rsidRPr="00747B10">
        <w:rPr>
          <w:rFonts w:cstheme="minorHAnsi"/>
          <w:u w:val="single"/>
        </w:rPr>
        <w:t>Parafia Św. Jadwigi Królowej</w:t>
      </w:r>
      <w:r w:rsidRPr="00747B10">
        <w:rPr>
          <w:rFonts w:cstheme="minorHAnsi"/>
        </w:rPr>
        <w:t>, ul. Łokietka 60, 31</w:t>
      </w:r>
      <w:r w:rsidRPr="00747B10">
        <w:rPr>
          <w:rFonts w:hAnsi="MS Gothic" w:cstheme="minorHAnsi"/>
        </w:rPr>
        <w:t>‑</w:t>
      </w:r>
      <w:r w:rsidRPr="00747B10">
        <w:rPr>
          <w:rFonts w:cstheme="minorHAnsi"/>
        </w:rPr>
        <w:t>334 Kraków</w:t>
      </w:r>
    </w:p>
    <w:p w:rsidR="00201160" w:rsidRPr="00747B10" w:rsidRDefault="00201160" w:rsidP="00661317">
      <w:pPr>
        <w:spacing w:line="276" w:lineRule="auto"/>
        <w:ind w:left="284"/>
        <w:rPr>
          <w:rFonts w:cstheme="minorHAnsi"/>
        </w:rPr>
      </w:pPr>
      <w:r w:rsidRPr="00747B10">
        <w:rPr>
          <w:rFonts w:cstheme="minorHAnsi"/>
          <w:u w:val="single"/>
        </w:rPr>
        <w:t>Parafia NMP Matki Kościoła</w:t>
      </w:r>
      <w:r w:rsidRPr="00747B10">
        <w:rPr>
          <w:rFonts w:cstheme="minorHAnsi"/>
        </w:rPr>
        <w:t>, ul. Pasteura 1, 31</w:t>
      </w:r>
      <w:r w:rsidRPr="00747B10">
        <w:rPr>
          <w:rFonts w:hAnsi="MS Gothic" w:cstheme="minorHAnsi"/>
        </w:rPr>
        <w:t>‑</w:t>
      </w:r>
      <w:r w:rsidRPr="00747B10">
        <w:rPr>
          <w:rFonts w:cstheme="minorHAnsi"/>
        </w:rPr>
        <w:t>222 Kraków</w:t>
      </w:r>
    </w:p>
    <w:p w:rsidR="00201160" w:rsidRPr="00747B10" w:rsidRDefault="00201160" w:rsidP="00661317">
      <w:pPr>
        <w:spacing w:line="276" w:lineRule="auto"/>
        <w:ind w:left="284"/>
        <w:rPr>
          <w:rFonts w:cstheme="minorHAnsi"/>
        </w:rPr>
      </w:pPr>
      <w:r w:rsidRPr="00747B10">
        <w:rPr>
          <w:rFonts w:cstheme="minorHAnsi"/>
          <w:u w:val="single"/>
        </w:rPr>
        <w:t>Parafia Św. Stanisława BM</w:t>
      </w:r>
      <w:r w:rsidRPr="00747B10">
        <w:rPr>
          <w:rFonts w:cstheme="minorHAnsi"/>
        </w:rPr>
        <w:t xml:space="preserve">, ul. Gaik 7, </w:t>
      </w:r>
      <w:r>
        <w:rPr>
          <w:rFonts w:cstheme="minorHAnsi"/>
        </w:rPr>
        <w:t xml:space="preserve"> </w:t>
      </w:r>
      <w:r w:rsidRPr="00747B10">
        <w:rPr>
          <w:rFonts w:cstheme="minorHAnsi"/>
        </w:rPr>
        <w:t>31</w:t>
      </w:r>
      <w:r w:rsidRPr="00747B10">
        <w:rPr>
          <w:rFonts w:hAnsi="MS Gothic" w:cstheme="minorHAnsi"/>
        </w:rPr>
        <w:t>‑</w:t>
      </w:r>
      <w:r w:rsidRPr="00747B10">
        <w:rPr>
          <w:rFonts w:cstheme="minorHAnsi"/>
        </w:rPr>
        <w:t>338 Kraków</w:t>
      </w:r>
    </w:p>
    <w:p w:rsidR="00201160" w:rsidRPr="00747B10" w:rsidRDefault="00201160" w:rsidP="00661317">
      <w:pPr>
        <w:spacing w:line="276" w:lineRule="auto"/>
        <w:ind w:left="284"/>
        <w:rPr>
          <w:rFonts w:cstheme="minorHAnsi"/>
        </w:rPr>
      </w:pPr>
      <w:r w:rsidRPr="00747B10">
        <w:rPr>
          <w:rFonts w:cstheme="minorHAnsi"/>
          <w:u w:val="single"/>
        </w:rPr>
        <w:t>Parafia Św. Marii Magdaleny</w:t>
      </w:r>
      <w:r w:rsidRPr="00747B10">
        <w:rPr>
          <w:rFonts w:cstheme="minorHAnsi"/>
        </w:rPr>
        <w:t>, ul. Dożynkowa 35, 31</w:t>
      </w:r>
      <w:r w:rsidRPr="00747B10">
        <w:rPr>
          <w:rFonts w:hAnsi="MS Gothic" w:cstheme="minorHAnsi"/>
        </w:rPr>
        <w:t>‑</w:t>
      </w:r>
      <w:r w:rsidRPr="00747B10">
        <w:rPr>
          <w:rFonts w:cstheme="minorHAnsi"/>
        </w:rPr>
        <w:t>234 Kraków</w:t>
      </w:r>
    </w:p>
    <w:p w:rsidR="00201160" w:rsidRDefault="00201160" w:rsidP="00661317">
      <w:pPr>
        <w:spacing w:line="276" w:lineRule="auto"/>
        <w:rPr>
          <w:rFonts w:cstheme="minorHAnsi"/>
        </w:rPr>
      </w:pPr>
    </w:p>
    <w:p w:rsidR="00201160" w:rsidRPr="00747B10" w:rsidRDefault="00201160" w:rsidP="00661317">
      <w:pPr>
        <w:spacing w:line="276" w:lineRule="auto"/>
        <w:rPr>
          <w:rFonts w:cstheme="minorHAnsi"/>
          <w:b/>
        </w:rPr>
      </w:pPr>
      <w:r w:rsidRPr="00747B10">
        <w:rPr>
          <w:rFonts w:cstheme="minorHAnsi"/>
          <w:b/>
        </w:rPr>
        <w:t>Kraków Prądnik</w:t>
      </w:r>
    </w:p>
    <w:p w:rsidR="00201160" w:rsidRPr="00747B10" w:rsidRDefault="00201160" w:rsidP="00661317">
      <w:pPr>
        <w:spacing w:line="276" w:lineRule="auto"/>
        <w:rPr>
          <w:rFonts w:cstheme="minorHAnsi"/>
          <w:b/>
        </w:rPr>
      </w:pPr>
    </w:p>
    <w:p w:rsidR="00201160" w:rsidRPr="00747B10" w:rsidRDefault="00201160" w:rsidP="00661317">
      <w:pPr>
        <w:spacing w:line="276" w:lineRule="auto"/>
        <w:ind w:left="284"/>
        <w:rPr>
          <w:rFonts w:cstheme="minorHAnsi"/>
        </w:rPr>
      </w:pPr>
      <w:r w:rsidRPr="00747B10">
        <w:rPr>
          <w:rFonts w:cstheme="minorHAnsi"/>
          <w:u w:val="single"/>
        </w:rPr>
        <w:t>Parafia MB Nieustającej Pomocy</w:t>
      </w:r>
      <w:r w:rsidRPr="00747B10">
        <w:rPr>
          <w:rFonts w:cstheme="minorHAnsi"/>
        </w:rPr>
        <w:t>, Bibice, Rynek 3, 32</w:t>
      </w:r>
      <w:r w:rsidRPr="00747B10">
        <w:rPr>
          <w:rFonts w:hAnsi="MS Gothic" w:cstheme="minorHAnsi"/>
        </w:rPr>
        <w:t>‑</w:t>
      </w:r>
      <w:r w:rsidRPr="00747B10">
        <w:rPr>
          <w:rFonts w:cstheme="minorHAnsi"/>
        </w:rPr>
        <w:t>087 Zielonki</w:t>
      </w:r>
    </w:p>
    <w:p w:rsidR="00201160" w:rsidRPr="00747B10" w:rsidRDefault="00201160" w:rsidP="00661317">
      <w:pPr>
        <w:spacing w:line="276" w:lineRule="auto"/>
        <w:ind w:left="284"/>
        <w:rPr>
          <w:rFonts w:cstheme="minorHAnsi"/>
        </w:rPr>
      </w:pPr>
      <w:r w:rsidRPr="00747B10">
        <w:rPr>
          <w:rFonts w:cstheme="minorHAnsi"/>
          <w:u w:val="single"/>
        </w:rPr>
        <w:t>Parafia Św. Jakuba Apostoła,</w:t>
      </w:r>
      <w:r w:rsidR="009D52DF">
        <w:rPr>
          <w:rFonts w:cstheme="minorHAnsi"/>
          <w:u w:val="single"/>
        </w:rPr>
        <w:t xml:space="preserve"> </w:t>
      </w:r>
      <w:r w:rsidRPr="00747B10">
        <w:rPr>
          <w:rFonts w:cstheme="minorHAnsi"/>
        </w:rPr>
        <w:t>Więcławice Stare 20, 32</w:t>
      </w:r>
      <w:r w:rsidRPr="00747B10">
        <w:rPr>
          <w:rFonts w:hAnsi="MS Gothic" w:cstheme="minorHAnsi"/>
        </w:rPr>
        <w:t>‑</w:t>
      </w:r>
      <w:r w:rsidRPr="00747B10">
        <w:rPr>
          <w:rFonts w:cstheme="minorHAnsi"/>
        </w:rPr>
        <w:t>091 Michałowice</w:t>
      </w:r>
    </w:p>
    <w:p w:rsidR="00201160" w:rsidRPr="00747B10" w:rsidRDefault="00201160" w:rsidP="00661317">
      <w:pPr>
        <w:spacing w:line="276" w:lineRule="auto"/>
        <w:ind w:left="284"/>
        <w:rPr>
          <w:rFonts w:cstheme="minorHAnsi"/>
        </w:rPr>
      </w:pPr>
      <w:r w:rsidRPr="00747B10">
        <w:rPr>
          <w:rFonts w:cstheme="minorHAnsi"/>
          <w:u w:val="single"/>
        </w:rPr>
        <w:t>Parafia Chrystusa Króla,</w:t>
      </w:r>
      <w:r w:rsidR="009D52DF">
        <w:rPr>
          <w:rFonts w:cstheme="minorHAnsi"/>
          <w:u w:val="single"/>
        </w:rPr>
        <w:t xml:space="preserve"> </w:t>
      </w:r>
      <w:r w:rsidRPr="00747B10">
        <w:rPr>
          <w:rFonts w:cstheme="minorHAnsi"/>
        </w:rPr>
        <w:t>Al. 29 Listopada 195, 31</w:t>
      </w:r>
      <w:r w:rsidRPr="00747B10">
        <w:rPr>
          <w:rFonts w:hAnsi="MS Gothic" w:cstheme="minorHAnsi"/>
        </w:rPr>
        <w:t>‑</w:t>
      </w:r>
      <w:r w:rsidRPr="00747B10">
        <w:rPr>
          <w:rFonts w:cstheme="minorHAnsi"/>
        </w:rPr>
        <w:t>241 Kraków</w:t>
      </w:r>
    </w:p>
    <w:p w:rsidR="00201160" w:rsidRPr="00747B10" w:rsidRDefault="00201160" w:rsidP="00661317">
      <w:pPr>
        <w:spacing w:line="276" w:lineRule="auto"/>
        <w:ind w:left="284"/>
        <w:rPr>
          <w:rFonts w:cstheme="minorHAnsi"/>
        </w:rPr>
      </w:pPr>
      <w:r w:rsidRPr="00747B10">
        <w:rPr>
          <w:rFonts w:cstheme="minorHAnsi"/>
          <w:u w:val="single"/>
        </w:rPr>
        <w:t>Parafia Pana Jezusa Dobrego Pasterza,</w:t>
      </w:r>
      <w:r w:rsidR="009D52DF">
        <w:rPr>
          <w:rFonts w:cstheme="minorHAnsi"/>
          <w:u w:val="single"/>
        </w:rPr>
        <w:t xml:space="preserve"> </w:t>
      </w:r>
      <w:r w:rsidRPr="00747B10">
        <w:rPr>
          <w:rFonts w:cstheme="minorHAnsi"/>
        </w:rPr>
        <w:t>ul. Dobrego Pasterza 4, 31</w:t>
      </w:r>
      <w:r w:rsidRPr="00747B10">
        <w:rPr>
          <w:rFonts w:hAnsi="MS Gothic" w:cstheme="minorHAnsi"/>
        </w:rPr>
        <w:t>‑</w:t>
      </w:r>
      <w:r w:rsidRPr="00747B10">
        <w:rPr>
          <w:rFonts w:cstheme="minorHAnsi"/>
        </w:rPr>
        <w:t>416 Kraków</w:t>
      </w:r>
    </w:p>
    <w:p w:rsidR="00201160" w:rsidRPr="00747B10" w:rsidRDefault="00201160" w:rsidP="00661317">
      <w:pPr>
        <w:spacing w:line="276" w:lineRule="auto"/>
        <w:ind w:left="284"/>
        <w:rPr>
          <w:rFonts w:cstheme="minorHAnsi"/>
        </w:rPr>
      </w:pPr>
      <w:r w:rsidRPr="00747B10">
        <w:rPr>
          <w:rFonts w:cstheme="minorHAnsi"/>
          <w:u w:val="single"/>
        </w:rPr>
        <w:t>Parafia św. Jana Chrzciciela</w:t>
      </w:r>
      <w:r w:rsidRPr="00747B10">
        <w:rPr>
          <w:rFonts w:cstheme="minorHAnsi"/>
        </w:rPr>
        <w:t>, ul. Dobrego Pasterza 117, 31 416 Kraków</w:t>
      </w:r>
    </w:p>
    <w:p w:rsidR="00201160" w:rsidRPr="00747B10" w:rsidRDefault="00201160" w:rsidP="00661317">
      <w:pPr>
        <w:spacing w:line="276" w:lineRule="auto"/>
        <w:ind w:left="284"/>
        <w:rPr>
          <w:rFonts w:cstheme="minorHAnsi"/>
        </w:rPr>
      </w:pPr>
      <w:r w:rsidRPr="00747B10">
        <w:rPr>
          <w:rFonts w:cstheme="minorHAnsi"/>
          <w:u w:val="single"/>
        </w:rPr>
        <w:t>Parafia Najświętszego Imienia Maryi,</w:t>
      </w:r>
      <w:r w:rsidR="009D52DF">
        <w:rPr>
          <w:rFonts w:cstheme="minorHAnsi"/>
          <w:u w:val="single"/>
        </w:rPr>
        <w:t xml:space="preserve"> </w:t>
      </w:r>
      <w:r w:rsidRPr="00747B10">
        <w:rPr>
          <w:rFonts w:cstheme="minorHAnsi"/>
        </w:rPr>
        <w:t xml:space="preserve">ul. </w:t>
      </w:r>
      <w:proofErr w:type="spellStart"/>
      <w:r w:rsidRPr="00747B10">
        <w:rPr>
          <w:rFonts w:cstheme="minorHAnsi"/>
        </w:rPr>
        <w:t>Dzielskiego</w:t>
      </w:r>
      <w:proofErr w:type="spellEnd"/>
      <w:r w:rsidRPr="00747B10">
        <w:rPr>
          <w:rFonts w:cstheme="minorHAnsi"/>
        </w:rPr>
        <w:t xml:space="preserve"> 1, 31</w:t>
      </w:r>
      <w:r w:rsidRPr="00747B10">
        <w:rPr>
          <w:rFonts w:hAnsi="MS Gothic" w:cstheme="minorHAnsi"/>
        </w:rPr>
        <w:t>‑</w:t>
      </w:r>
      <w:r w:rsidRPr="00747B10">
        <w:rPr>
          <w:rFonts w:cstheme="minorHAnsi"/>
        </w:rPr>
        <w:t>465 Kraków</w:t>
      </w:r>
    </w:p>
    <w:p w:rsidR="00201160" w:rsidRPr="00747B10" w:rsidRDefault="00201160" w:rsidP="00661317">
      <w:pPr>
        <w:spacing w:line="276" w:lineRule="auto"/>
        <w:ind w:left="284"/>
        <w:rPr>
          <w:rFonts w:cstheme="minorHAnsi"/>
        </w:rPr>
      </w:pPr>
      <w:r w:rsidRPr="00747B10">
        <w:rPr>
          <w:rFonts w:cstheme="minorHAnsi"/>
          <w:u w:val="single"/>
        </w:rPr>
        <w:t>Parafia MB Ostrobramskiej,</w:t>
      </w:r>
      <w:r w:rsidR="009D52DF">
        <w:rPr>
          <w:rFonts w:cstheme="minorHAnsi"/>
          <w:u w:val="single"/>
        </w:rPr>
        <w:t xml:space="preserve"> </w:t>
      </w:r>
      <w:r w:rsidRPr="00747B10">
        <w:rPr>
          <w:rFonts w:cstheme="minorHAnsi"/>
        </w:rPr>
        <w:t>ul. Meissnera 20, 31</w:t>
      </w:r>
      <w:r w:rsidRPr="00747B10">
        <w:rPr>
          <w:rFonts w:hAnsi="MS Gothic" w:cstheme="minorHAnsi"/>
        </w:rPr>
        <w:t>‑</w:t>
      </w:r>
      <w:r w:rsidRPr="00747B10">
        <w:rPr>
          <w:rFonts w:cstheme="minorHAnsi"/>
        </w:rPr>
        <w:t>457 Kraków</w:t>
      </w:r>
    </w:p>
    <w:p w:rsidR="00201160" w:rsidRPr="00747B10" w:rsidRDefault="00201160" w:rsidP="00661317">
      <w:pPr>
        <w:spacing w:line="276" w:lineRule="auto"/>
        <w:ind w:left="284"/>
        <w:rPr>
          <w:rFonts w:cstheme="minorHAnsi"/>
        </w:rPr>
      </w:pPr>
      <w:r w:rsidRPr="00747B10">
        <w:rPr>
          <w:rFonts w:cstheme="minorHAnsi"/>
          <w:u w:val="single"/>
        </w:rPr>
        <w:t>Parafia NMP Królowej Polski</w:t>
      </w:r>
      <w:r w:rsidRPr="00747B10">
        <w:rPr>
          <w:rFonts w:cstheme="minorHAnsi"/>
        </w:rPr>
        <w:t>, Ul. Jana Pawła II 2, 32-091 Michałowice</w:t>
      </w:r>
    </w:p>
    <w:p w:rsidR="00201160" w:rsidRPr="00747B10" w:rsidRDefault="00201160" w:rsidP="00661317">
      <w:pPr>
        <w:spacing w:line="276" w:lineRule="auto"/>
        <w:ind w:left="284"/>
        <w:rPr>
          <w:rFonts w:cstheme="minorHAnsi"/>
        </w:rPr>
      </w:pPr>
      <w:r w:rsidRPr="00747B10">
        <w:rPr>
          <w:rFonts w:cstheme="minorHAnsi"/>
          <w:u w:val="single"/>
        </w:rPr>
        <w:t>Parafia Św. Małgorzaty</w:t>
      </w:r>
      <w:r w:rsidRPr="00747B10">
        <w:rPr>
          <w:rFonts w:cstheme="minorHAnsi"/>
        </w:rPr>
        <w:t>, Raciborowice 2, 32</w:t>
      </w:r>
      <w:r w:rsidRPr="00747B10">
        <w:rPr>
          <w:rFonts w:hAnsi="MS Gothic" w:cstheme="minorHAnsi"/>
        </w:rPr>
        <w:t>‑</w:t>
      </w:r>
      <w:r w:rsidRPr="00747B10">
        <w:rPr>
          <w:rFonts w:cstheme="minorHAnsi"/>
        </w:rPr>
        <w:t>091 Michałowice</w:t>
      </w:r>
    </w:p>
    <w:p w:rsidR="00201160" w:rsidRPr="00747B10" w:rsidRDefault="00201160" w:rsidP="00661317">
      <w:pPr>
        <w:spacing w:line="276" w:lineRule="auto"/>
        <w:ind w:left="284"/>
        <w:rPr>
          <w:rFonts w:cstheme="minorHAnsi"/>
        </w:rPr>
      </w:pPr>
      <w:r w:rsidRPr="00747B10">
        <w:rPr>
          <w:rFonts w:cstheme="minorHAnsi"/>
          <w:u w:val="single"/>
        </w:rPr>
        <w:t>Parafia Św. Andrzeja Boboli,</w:t>
      </w:r>
      <w:r>
        <w:rPr>
          <w:rFonts w:cstheme="minorHAnsi"/>
          <w:u w:val="single"/>
        </w:rPr>
        <w:t xml:space="preserve"> </w:t>
      </w:r>
      <w:r w:rsidRPr="00747B10">
        <w:rPr>
          <w:rFonts w:cstheme="minorHAnsi"/>
        </w:rPr>
        <w:t>ul. A6 nr 4, 32</w:t>
      </w:r>
      <w:r w:rsidRPr="00747B10">
        <w:rPr>
          <w:rFonts w:hAnsi="MS Gothic" w:cstheme="minorHAnsi"/>
        </w:rPr>
        <w:t>‑</w:t>
      </w:r>
      <w:r w:rsidRPr="00747B10">
        <w:rPr>
          <w:rFonts w:cstheme="minorHAnsi"/>
        </w:rPr>
        <w:t>086 Węgrzce 33</w:t>
      </w:r>
    </w:p>
    <w:p w:rsidR="00201160" w:rsidRPr="00747B10" w:rsidRDefault="00201160" w:rsidP="00661317">
      <w:pPr>
        <w:spacing w:line="276" w:lineRule="auto"/>
        <w:rPr>
          <w:rFonts w:cstheme="minorHAnsi"/>
        </w:rPr>
      </w:pPr>
    </w:p>
    <w:p w:rsidR="00201160" w:rsidRPr="00747B10" w:rsidRDefault="00201160" w:rsidP="00661317">
      <w:pPr>
        <w:spacing w:line="276" w:lineRule="auto"/>
        <w:rPr>
          <w:rFonts w:cstheme="minorHAnsi"/>
          <w:b/>
        </w:rPr>
      </w:pPr>
      <w:r w:rsidRPr="00747B10">
        <w:rPr>
          <w:rFonts w:cstheme="minorHAnsi"/>
          <w:b/>
        </w:rPr>
        <w:t>Kraków Podgórze</w:t>
      </w:r>
    </w:p>
    <w:p w:rsidR="00201160" w:rsidRPr="00747B10" w:rsidRDefault="00201160" w:rsidP="00661317">
      <w:pPr>
        <w:spacing w:line="276" w:lineRule="auto"/>
        <w:rPr>
          <w:rFonts w:cstheme="minorHAnsi"/>
          <w:b/>
        </w:rPr>
      </w:pPr>
    </w:p>
    <w:p w:rsidR="00201160" w:rsidRPr="00747B10" w:rsidRDefault="00201160" w:rsidP="00661317">
      <w:pPr>
        <w:spacing w:line="276" w:lineRule="auto"/>
        <w:ind w:left="284"/>
        <w:rPr>
          <w:rFonts w:cstheme="minorHAnsi"/>
        </w:rPr>
      </w:pPr>
      <w:r w:rsidRPr="00747B10">
        <w:rPr>
          <w:rFonts w:cstheme="minorHAnsi"/>
          <w:u w:val="single"/>
        </w:rPr>
        <w:t>Parafia MB Fatimskiej Podwawelskie,</w:t>
      </w:r>
      <w:r>
        <w:rPr>
          <w:rFonts w:cstheme="minorHAnsi"/>
          <w:u w:val="single"/>
        </w:rPr>
        <w:t xml:space="preserve"> </w:t>
      </w:r>
      <w:r w:rsidRPr="00747B10">
        <w:rPr>
          <w:rFonts w:cstheme="minorHAnsi"/>
        </w:rPr>
        <w:t>ul. Komandosów 18, 30</w:t>
      </w:r>
      <w:r w:rsidRPr="00747B10">
        <w:rPr>
          <w:rFonts w:hAnsi="MS Gothic" w:cstheme="minorHAnsi"/>
        </w:rPr>
        <w:t>‑</w:t>
      </w:r>
      <w:r w:rsidRPr="00747B10">
        <w:rPr>
          <w:rFonts w:cstheme="minorHAnsi"/>
        </w:rPr>
        <w:t>334 Kraków</w:t>
      </w:r>
    </w:p>
    <w:p w:rsidR="00201160" w:rsidRPr="00747B10" w:rsidRDefault="00201160" w:rsidP="00661317">
      <w:pPr>
        <w:spacing w:line="276" w:lineRule="auto"/>
        <w:ind w:left="284"/>
        <w:rPr>
          <w:rFonts w:cstheme="minorHAnsi"/>
        </w:rPr>
      </w:pPr>
      <w:r w:rsidRPr="00747B10">
        <w:rPr>
          <w:rFonts w:cstheme="minorHAnsi"/>
          <w:u w:val="single"/>
        </w:rPr>
        <w:t>Parafia Św. Kingi</w:t>
      </w:r>
      <w:r w:rsidRPr="00747B10">
        <w:rPr>
          <w:rFonts w:cstheme="minorHAnsi"/>
        </w:rPr>
        <w:t xml:space="preserve">, ul. </w:t>
      </w:r>
      <w:proofErr w:type="spellStart"/>
      <w:r w:rsidRPr="00747B10">
        <w:rPr>
          <w:rFonts w:cstheme="minorHAnsi"/>
        </w:rPr>
        <w:t>Siemomysła</w:t>
      </w:r>
      <w:proofErr w:type="spellEnd"/>
      <w:r w:rsidRPr="00747B10">
        <w:rPr>
          <w:rFonts w:cstheme="minorHAnsi"/>
        </w:rPr>
        <w:t xml:space="preserve"> 37, 30</w:t>
      </w:r>
      <w:r w:rsidRPr="00747B10">
        <w:rPr>
          <w:rFonts w:hAnsi="MS Gothic" w:cstheme="minorHAnsi"/>
        </w:rPr>
        <w:t>‑</w:t>
      </w:r>
      <w:r w:rsidRPr="00747B10">
        <w:rPr>
          <w:rFonts w:cstheme="minorHAnsi"/>
        </w:rPr>
        <w:t>571 Kraków</w:t>
      </w:r>
    </w:p>
    <w:p w:rsidR="00201160" w:rsidRPr="00747B10" w:rsidRDefault="00201160" w:rsidP="00661317">
      <w:pPr>
        <w:spacing w:line="276" w:lineRule="auto"/>
        <w:ind w:left="284"/>
        <w:rPr>
          <w:rFonts w:cstheme="minorHAnsi"/>
        </w:rPr>
      </w:pPr>
      <w:r w:rsidRPr="00747B10">
        <w:rPr>
          <w:rFonts w:cstheme="minorHAnsi"/>
          <w:u w:val="single"/>
        </w:rPr>
        <w:t xml:space="preserve">Parafia MB </w:t>
      </w:r>
      <w:proofErr w:type="spellStart"/>
      <w:r w:rsidRPr="00747B10">
        <w:rPr>
          <w:rFonts w:cstheme="minorHAnsi"/>
          <w:u w:val="single"/>
        </w:rPr>
        <w:t>Saletyńskiej,</w:t>
      </w:r>
      <w:r w:rsidRPr="00747B10">
        <w:rPr>
          <w:rFonts w:cstheme="minorHAnsi"/>
        </w:rPr>
        <w:t>ul</w:t>
      </w:r>
      <w:proofErr w:type="spellEnd"/>
      <w:r w:rsidRPr="00747B10">
        <w:rPr>
          <w:rFonts w:cstheme="minorHAnsi"/>
        </w:rPr>
        <w:t>. Cegielniana 43, 30</w:t>
      </w:r>
      <w:r w:rsidRPr="00747B10">
        <w:rPr>
          <w:rFonts w:hAnsi="MS Gothic" w:cstheme="minorHAnsi"/>
        </w:rPr>
        <w:t>‑</w:t>
      </w:r>
      <w:r w:rsidRPr="00747B10">
        <w:rPr>
          <w:rFonts w:cstheme="minorHAnsi"/>
        </w:rPr>
        <w:t>404 Kraków</w:t>
      </w:r>
    </w:p>
    <w:p w:rsidR="00201160" w:rsidRPr="00747B10" w:rsidRDefault="00201160" w:rsidP="00661317">
      <w:pPr>
        <w:spacing w:line="276" w:lineRule="auto"/>
        <w:ind w:left="284"/>
        <w:rPr>
          <w:rFonts w:cstheme="minorHAnsi"/>
          <w:u w:val="single"/>
        </w:rPr>
      </w:pPr>
      <w:r w:rsidRPr="00747B10">
        <w:rPr>
          <w:rFonts w:cstheme="minorHAnsi"/>
          <w:u w:val="single"/>
        </w:rPr>
        <w:t>Parafia MB Nieustającej Pomocy</w:t>
      </w:r>
      <w:r w:rsidRPr="00747B10">
        <w:rPr>
          <w:rFonts w:cstheme="minorHAnsi"/>
        </w:rPr>
        <w:t>, ul. Zamoyskiego 56, 30-523 Kraków</w:t>
      </w:r>
    </w:p>
    <w:p w:rsidR="00201160" w:rsidRPr="00747B10" w:rsidRDefault="00201160" w:rsidP="00661317">
      <w:pPr>
        <w:spacing w:line="276" w:lineRule="auto"/>
        <w:ind w:left="284"/>
        <w:rPr>
          <w:rFonts w:cstheme="minorHAnsi"/>
        </w:rPr>
      </w:pPr>
      <w:r w:rsidRPr="00747B10">
        <w:rPr>
          <w:rFonts w:cstheme="minorHAnsi"/>
          <w:u w:val="single"/>
        </w:rPr>
        <w:t>Parafia Św. Józefa</w:t>
      </w:r>
      <w:r w:rsidRPr="00747B10">
        <w:rPr>
          <w:rFonts w:cstheme="minorHAnsi"/>
        </w:rPr>
        <w:t>, Podgórze,</w:t>
      </w:r>
      <w:r>
        <w:rPr>
          <w:rFonts w:cstheme="minorHAnsi"/>
        </w:rPr>
        <w:t xml:space="preserve"> </w:t>
      </w:r>
      <w:r w:rsidRPr="00747B10">
        <w:rPr>
          <w:rFonts w:cstheme="minorHAnsi"/>
        </w:rPr>
        <w:t>ul. Zamoyskiego 2, 30</w:t>
      </w:r>
      <w:r w:rsidRPr="00747B10">
        <w:rPr>
          <w:rFonts w:hAnsi="MS Gothic" w:cstheme="minorHAnsi"/>
        </w:rPr>
        <w:t>‑</w:t>
      </w:r>
      <w:r w:rsidRPr="00747B10">
        <w:rPr>
          <w:rFonts w:cstheme="minorHAnsi"/>
        </w:rPr>
        <w:t>523 Kraków</w:t>
      </w:r>
    </w:p>
    <w:p w:rsidR="00201160" w:rsidRPr="00747B10" w:rsidRDefault="00201160" w:rsidP="00661317">
      <w:pPr>
        <w:spacing w:line="276" w:lineRule="auto"/>
        <w:ind w:left="284"/>
        <w:rPr>
          <w:rFonts w:cstheme="minorHAnsi"/>
        </w:rPr>
      </w:pPr>
      <w:r w:rsidRPr="00747B10">
        <w:rPr>
          <w:rFonts w:cstheme="minorHAnsi"/>
          <w:u w:val="single"/>
        </w:rPr>
        <w:t xml:space="preserve">Parafia MB </w:t>
      </w:r>
      <w:proofErr w:type="spellStart"/>
      <w:r w:rsidRPr="00747B10">
        <w:rPr>
          <w:rFonts w:cstheme="minorHAnsi"/>
          <w:u w:val="single"/>
        </w:rPr>
        <w:t>Fatimskiej,</w:t>
      </w:r>
      <w:r w:rsidRPr="00747B10">
        <w:rPr>
          <w:rFonts w:cstheme="minorHAnsi"/>
        </w:rPr>
        <w:t>Płaszów,ul</w:t>
      </w:r>
      <w:proofErr w:type="spellEnd"/>
      <w:r w:rsidRPr="00747B10">
        <w:rPr>
          <w:rFonts w:cstheme="minorHAnsi"/>
        </w:rPr>
        <w:t xml:space="preserve">. Mały </w:t>
      </w:r>
      <w:proofErr w:type="spellStart"/>
      <w:r w:rsidRPr="00747B10">
        <w:rPr>
          <w:rFonts w:cstheme="minorHAnsi"/>
        </w:rPr>
        <w:t>Płaszów</w:t>
      </w:r>
      <w:proofErr w:type="spellEnd"/>
      <w:r w:rsidRPr="00747B10">
        <w:rPr>
          <w:rFonts w:cstheme="minorHAnsi"/>
        </w:rPr>
        <w:t xml:space="preserve"> 11,30-720 Kraków</w:t>
      </w:r>
    </w:p>
    <w:p w:rsidR="00201160" w:rsidRPr="00747B10" w:rsidRDefault="00201160" w:rsidP="00661317">
      <w:pPr>
        <w:spacing w:line="276" w:lineRule="auto"/>
        <w:ind w:left="284"/>
        <w:rPr>
          <w:rFonts w:cstheme="minorHAnsi"/>
        </w:rPr>
      </w:pPr>
      <w:r w:rsidRPr="00747B10">
        <w:rPr>
          <w:rFonts w:cstheme="minorHAnsi"/>
          <w:u w:val="single"/>
        </w:rPr>
        <w:t xml:space="preserve">Parafia NSPJ </w:t>
      </w:r>
      <w:proofErr w:type="spellStart"/>
      <w:r w:rsidRPr="00747B10">
        <w:rPr>
          <w:rFonts w:cstheme="minorHAnsi"/>
          <w:u w:val="single"/>
        </w:rPr>
        <w:t>Kraków-Płaszów</w:t>
      </w:r>
      <w:proofErr w:type="spellEnd"/>
      <w:r w:rsidRPr="00747B10">
        <w:rPr>
          <w:rFonts w:cstheme="minorHAnsi"/>
        </w:rPr>
        <w:t>, ul. Saska 2, 30</w:t>
      </w:r>
      <w:r w:rsidRPr="00747B10">
        <w:rPr>
          <w:rFonts w:hAnsi="MS Gothic" w:cstheme="minorHAnsi"/>
        </w:rPr>
        <w:t>‑</w:t>
      </w:r>
      <w:r w:rsidRPr="00747B10">
        <w:rPr>
          <w:rFonts w:cstheme="minorHAnsi"/>
        </w:rPr>
        <w:t>715 Kraków</w:t>
      </w:r>
    </w:p>
    <w:p w:rsidR="00201160" w:rsidRPr="00747B10" w:rsidRDefault="00201160" w:rsidP="00661317">
      <w:pPr>
        <w:spacing w:line="276" w:lineRule="auto"/>
        <w:ind w:left="284"/>
        <w:rPr>
          <w:rFonts w:cstheme="minorHAnsi"/>
        </w:rPr>
      </w:pPr>
      <w:r w:rsidRPr="00747B10">
        <w:rPr>
          <w:rFonts w:cstheme="minorHAnsi"/>
          <w:u w:val="single"/>
        </w:rPr>
        <w:t>Parafia Zmartwychwstania Pańskiego</w:t>
      </w:r>
      <w:r w:rsidRPr="00747B10">
        <w:rPr>
          <w:rFonts w:cstheme="minorHAnsi"/>
        </w:rPr>
        <w:t>,</w:t>
      </w:r>
      <w:r>
        <w:rPr>
          <w:rFonts w:cstheme="minorHAnsi"/>
        </w:rPr>
        <w:t xml:space="preserve"> </w:t>
      </w:r>
      <w:r w:rsidRPr="00747B10">
        <w:rPr>
          <w:rFonts w:cstheme="minorHAnsi"/>
        </w:rPr>
        <w:t xml:space="preserve">Wola </w:t>
      </w:r>
      <w:proofErr w:type="spellStart"/>
      <w:r w:rsidRPr="00747B10">
        <w:rPr>
          <w:rFonts w:cstheme="minorHAnsi"/>
        </w:rPr>
        <w:t>Duchacka</w:t>
      </w:r>
      <w:proofErr w:type="spellEnd"/>
      <w:r w:rsidRPr="00747B10">
        <w:rPr>
          <w:rFonts w:cstheme="minorHAnsi"/>
        </w:rPr>
        <w:t>, ul. Szkolna 4, 30</w:t>
      </w:r>
      <w:r w:rsidRPr="00747B10">
        <w:rPr>
          <w:rFonts w:hAnsi="MS Gothic" w:cstheme="minorHAnsi"/>
        </w:rPr>
        <w:t>‑</w:t>
      </w:r>
      <w:r w:rsidRPr="00747B10">
        <w:rPr>
          <w:rFonts w:cstheme="minorHAnsi"/>
        </w:rPr>
        <w:t>648 Kraków</w:t>
      </w:r>
    </w:p>
    <w:p w:rsidR="00201160" w:rsidRPr="00747B10" w:rsidRDefault="00201160" w:rsidP="00661317">
      <w:pPr>
        <w:spacing w:line="276" w:lineRule="auto"/>
        <w:rPr>
          <w:rFonts w:cstheme="minorHAnsi"/>
        </w:rPr>
      </w:pPr>
    </w:p>
    <w:p w:rsidR="00201160" w:rsidRPr="00747B10" w:rsidRDefault="00201160" w:rsidP="00661317">
      <w:pPr>
        <w:spacing w:line="276" w:lineRule="auto"/>
        <w:rPr>
          <w:rFonts w:cstheme="minorHAnsi"/>
          <w:b/>
        </w:rPr>
      </w:pPr>
      <w:r w:rsidRPr="00747B10">
        <w:rPr>
          <w:rFonts w:cstheme="minorHAnsi"/>
          <w:b/>
        </w:rPr>
        <w:t>Kraków Prokocim</w:t>
      </w:r>
    </w:p>
    <w:p w:rsidR="00201160" w:rsidRPr="00747B10" w:rsidRDefault="00201160" w:rsidP="00661317">
      <w:pPr>
        <w:spacing w:line="276" w:lineRule="auto"/>
        <w:rPr>
          <w:rFonts w:cstheme="minorHAnsi"/>
          <w:b/>
        </w:rPr>
      </w:pPr>
    </w:p>
    <w:p w:rsidR="00201160" w:rsidRPr="00747B10" w:rsidRDefault="00201160" w:rsidP="00661317">
      <w:pPr>
        <w:spacing w:line="276" w:lineRule="auto"/>
        <w:ind w:firstLine="284"/>
        <w:rPr>
          <w:rFonts w:cstheme="minorHAnsi"/>
        </w:rPr>
      </w:pPr>
      <w:r w:rsidRPr="00747B10">
        <w:rPr>
          <w:rFonts w:cstheme="minorHAnsi"/>
        </w:rPr>
        <w:t xml:space="preserve">Złocień, </w:t>
      </w:r>
      <w:r w:rsidRPr="002A7396">
        <w:rPr>
          <w:rFonts w:cstheme="minorHAnsi"/>
          <w:u w:val="single"/>
        </w:rPr>
        <w:t>Bł. Ks. Jerzego Popiełuszki</w:t>
      </w:r>
      <w:r w:rsidRPr="00747B10">
        <w:rPr>
          <w:rFonts w:cstheme="minorHAnsi"/>
        </w:rPr>
        <w:t>,</w:t>
      </w:r>
      <w:r>
        <w:rPr>
          <w:rFonts w:cstheme="minorHAnsi"/>
        </w:rPr>
        <w:t xml:space="preserve"> </w:t>
      </w:r>
      <w:proofErr w:type="spellStart"/>
      <w:r w:rsidRPr="00747B10">
        <w:rPr>
          <w:rFonts w:cstheme="minorHAnsi"/>
        </w:rPr>
        <w:t>ul.Agatowa</w:t>
      </w:r>
      <w:proofErr w:type="spellEnd"/>
      <w:r w:rsidRPr="00747B10">
        <w:rPr>
          <w:rFonts w:cstheme="minorHAnsi"/>
        </w:rPr>
        <w:t xml:space="preserve"> 39 ,  30-798 Kraków</w:t>
      </w:r>
    </w:p>
    <w:p w:rsidR="00201160" w:rsidRPr="00747B10" w:rsidRDefault="00201160" w:rsidP="00661317">
      <w:pPr>
        <w:spacing w:line="276" w:lineRule="auto"/>
        <w:ind w:left="284"/>
        <w:rPr>
          <w:rFonts w:cstheme="minorHAnsi"/>
        </w:rPr>
      </w:pPr>
      <w:r w:rsidRPr="00747B10">
        <w:rPr>
          <w:rFonts w:cstheme="minorHAnsi"/>
        </w:rPr>
        <w:t xml:space="preserve">Prokocim, </w:t>
      </w:r>
      <w:r w:rsidRPr="00747B10">
        <w:rPr>
          <w:rFonts w:cstheme="minorHAnsi"/>
          <w:u w:val="single"/>
        </w:rPr>
        <w:t xml:space="preserve">Parafia Matki Bożej Dobrej </w:t>
      </w:r>
      <w:proofErr w:type="spellStart"/>
      <w:r w:rsidRPr="00747B10">
        <w:rPr>
          <w:rFonts w:cstheme="minorHAnsi"/>
          <w:u w:val="single"/>
        </w:rPr>
        <w:t>Rady</w:t>
      </w:r>
      <w:r w:rsidRPr="00747B10">
        <w:rPr>
          <w:rFonts w:cstheme="minorHAnsi"/>
        </w:rPr>
        <w:t>,al</w:t>
      </w:r>
      <w:proofErr w:type="spellEnd"/>
      <w:r w:rsidRPr="00747B10">
        <w:rPr>
          <w:rFonts w:cstheme="minorHAnsi"/>
        </w:rPr>
        <w:t>. Dygasińskiego 44A, 30</w:t>
      </w:r>
      <w:r w:rsidRPr="00747B10">
        <w:rPr>
          <w:rFonts w:hAnsi="MS Gothic" w:cstheme="minorHAnsi"/>
        </w:rPr>
        <w:t>‑</w:t>
      </w:r>
      <w:r w:rsidRPr="00747B10">
        <w:rPr>
          <w:rFonts w:cstheme="minorHAnsi"/>
        </w:rPr>
        <w:t>820 Kraków</w:t>
      </w:r>
    </w:p>
    <w:p w:rsidR="00201160" w:rsidRPr="00747B10" w:rsidRDefault="00201160" w:rsidP="00661317">
      <w:pPr>
        <w:spacing w:line="276" w:lineRule="auto"/>
        <w:ind w:firstLine="284"/>
        <w:rPr>
          <w:rFonts w:cstheme="minorHAnsi"/>
        </w:rPr>
      </w:pPr>
      <w:r w:rsidRPr="00747B10">
        <w:rPr>
          <w:rFonts w:cstheme="minorHAnsi"/>
        </w:rPr>
        <w:t xml:space="preserve">Prokocim,  </w:t>
      </w:r>
      <w:proofErr w:type="spellStart"/>
      <w:r w:rsidRPr="00747B10">
        <w:rPr>
          <w:rFonts w:cstheme="minorHAnsi"/>
        </w:rPr>
        <w:t>pw</w:t>
      </w:r>
      <w:proofErr w:type="spellEnd"/>
      <w:r w:rsidRPr="00747B10">
        <w:rPr>
          <w:rFonts w:cstheme="minorHAnsi"/>
        </w:rPr>
        <w:t xml:space="preserve">. Św. Mikołaja z </w:t>
      </w:r>
      <w:proofErr w:type="spellStart"/>
      <w:r w:rsidRPr="00747B10">
        <w:rPr>
          <w:rFonts w:cstheme="minorHAnsi"/>
        </w:rPr>
        <w:t>Tolentino</w:t>
      </w:r>
      <w:proofErr w:type="spellEnd"/>
      <w:r w:rsidRPr="00747B10">
        <w:rPr>
          <w:rFonts w:cstheme="minorHAnsi"/>
        </w:rPr>
        <w:t>, ul. Górników 27, 30</w:t>
      </w:r>
      <w:r w:rsidRPr="00747B10">
        <w:rPr>
          <w:rFonts w:cstheme="minorHAnsi"/>
        </w:rPr>
        <w:noBreakHyphen/>
        <w:t>820 Kraków</w:t>
      </w:r>
    </w:p>
    <w:p w:rsidR="00201160" w:rsidRPr="00747B10" w:rsidRDefault="00201160" w:rsidP="00661317">
      <w:pPr>
        <w:spacing w:line="276" w:lineRule="auto"/>
        <w:ind w:left="284"/>
        <w:rPr>
          <w:rFonts w:cstheme="minorHAnsi"/>
        </w:rPr>
      </w:pPr>
      <w:r w:rsidRPr="00747B10">
        <w:rPr>
          <w:rFonts w:cstheme="minorHAnsi"/>
        </w:rPr>
        <w:t xml:space="preserve">Bieżanów, </w:t>
      </w:r>
      <w:r w:rsidRPr="00747B10">
        <w:rPr>
          <w:rFonts w:cstheme="minorHAnsi"/>
          <w:u w:val="single"/>
        </w:rPr>
        <w:t>Parafia Narodzenia NMP</w:t>
      </w:r>
      <w:r w:rsidRPr="00747B10">
        <w:rPr>
          <w:rFonts w:cstheme="minorHAnsi"/>
        </w:rPr>
        <w:t>, ul. ks. J. Popiełuszki 35, 30</w:t>
      </w:r>
      <w:r w:rsidRPr="00747B10">
        <w:rPr>
          <w:rFonts w:hAnsi="MS Gothic" w:cstheme="minorHAnsi"/>
        </w:rPr>
        <w:t>‑</w:t>
      </w:r>
      <w:r w:rsidRPr="00747B10">
        <w:rPr>
          <w:rFonts w:cstheme="minorHAnsi"/>
        </w:rPr>
        <w:t>898 Kraków</w:t>
      </w:r>
    </w:p>
    <w:p w:rsidR="00201160" w:rsidRPr="00747B10" w:rsidRDefault="00201160" w:rsidP="00661317">
      <w:pPr>
        <w:spacing w:line="276" w:lineRule="auto"/>
        <w:ind w:firstLine="284"/>
        <w:rPr>
          <w:rFonts w:cstheme="minorHAnsi"/>
        </w:rPr>
      </w:pPr>
      <w:r w:rsidRPr="00747B10">
        <w:rPr>
          <w:rFonts w:cstheme="minorHAnsi"/>
        </w:rPr>
        <w:t>Nowy Bieżanów</w:t>
      </w:r>
      <w:r w:rsidRPr="00747B10">
        <w:rPr>
          <w:rFonts w:cstheme="minorHAnsi"/>
          <w:u w:val="single"/>
        </w:rPr>
        <w:t>, Parafia  Najświętszej Rodziny</w:t>
      </w:r>
      <w:r w:rsidRPr="00747B10">
        <w:rPr>
          <w:rFonts w:cstheme="minorHAnsi"/>
        </w:rPr>
        <w:t>, ul. Aleksandry 1, 30</w:t>
      </w:r>
      <w:r w:rsidRPr="00747B10">
        <w:rPr>
          <w:rFonts w:hAnsi="MS Gothic" w:cstheme="minorHAnsi"/>
        </w:rPr>
        <w:t>‑</w:t>
      </w:r>
      <w:r w:rsidRPr="00747B10">
        <w:rPr>
          <w:rFonts w:cstheme="minorHAnsi"/>
        </w:rPr>
        <w:t>837 Kraków</w:t>
      </w:r>
    </w:p>
    <w:p w:rsidR="00201160" w:rsidRPr="00747B10" w:rsidRDefault="00201160" w:rsidP="00661317">
      <w:pPr>
        <w:spacing w:line="276" w:lineRule="auto"/>
        <w:ind w:firstLine="284"/>
        <w:rPr>
          <w:rFonts w:cstheme="minorHAnsi"/>
        </w:rPr>
      </w:pPr>
      <w:r w:rsidRPr="00747B10">
        <w:rPr>
          <w:rFonts w:cstheme="minorHAnsi"/>
        </w:rPr>
        <w:t xml:space="preserve">Nowy Prokocim, </w:t>
      </w:r>
      <w:r w:rsidRPr="00747B10">
        <w:rPr>
          <w:rFonts w:cstheme="minorHAnsi"/>
          <w:u w:val="single"/>
        </w:rPr>
        <w:t>Parafia Miłosierdzia Bożego</w:t>
      </w:r>
      <w:r w:rsidRPr="00747B10">
        <w:rPr>
          <w:rFonts w:cstheme="minorHAnsi"/>
        </w:rPr>
        <w:t>,</w:t>
      </w:r>
      <w:r>
        <w:rPr>
          <w:rFonts w:cstheme="minorHAnsi"/>
        </w:rPr>
        <w:t xml:space="preserve"> </w:t>
      </w:r>
      <w:r w:rsidRPr="00747B10">
        <w:rPr>
          <w:rFonts w:cstheme="minorHAnsi"/>
        </w:rPr>
        <w:t xml:space="preserve">ul. </w:t>
      </w:r>
      <w:proofErr w:type="spellStart"/>
      <w:r w:rsidRPr="00747B10">
        <w:rPr>
          <w:rFonts w:cstheme="minorHAnsi"/>
        </w:rPr>
        <w:t>Kurczaba</w:t>
      </w:r>
      <w:proofErr w:type="spellEnd"/>
      <w:r w:rsidRPr="00747B10">
        <w:rPr>
          <w:rFonts w:cstheme="minorHAnsi"/>
        </w:rPr>
        <w:t xml:space="preserve"> 5, 30-868 Kraków</w:t>
      </w:r>
    </w:p>
    <w:p w:rsidR="00201160" w:rsidRPr="00747B10" w:rsidRDefault="00201160" w:rsidP="00661317">
      <w:pPr>
        <w:spacing w:line="276" w:lineRule="auto"/>
        <w:ind w:left="284"/>
        <w:rPr>
          <w:rFonts w:cstheme="minorHAnsi"/>
        </w:rPr>
      </w:pPr>
      <w:r w:rsidRPr="00747B10">
        <w:rPr>
          <w:rFonts w:cstheme="minorHAnsi"/>
        </w:rPr>
        <w:t>Piaski Nowe,</w:t>
      </w:r>
      <w:r w:rsidR="009D52DF">
        <w:rPr>
          <w:rFonts w:cstheme="minorHAnsi"/>
        </w:rPr>
        <w:t xml:space="preserve"> </w:t>
      </w:r>
      <w:r w:rsidRPr="00747B10">
        <w:rPr>
          <w:rFonts w:cstheme="minorHAnsi"/>
          <w:u w:val="single"/>
        </w:rPr>
        <w:t>Parafia MB Różańcowej</w:t>
      </w:r>
      <w:r w:rsidRPr="00747B10">
        <w:rPr>
          <w:rFonts w:cstheme="minorHAnsi"/>
        </w:rPr>
        <w:t>,</w:t>
      </w:r>
      <w:r>
        <w:rPr>
          <w:rFonts w:cstheme="minorHAnsi"/>
        </w:rPr>
        <w:t xml:space="preserve"> </w:t>
      </w:r>
      <w:r w:rsidRPr="00747B10">
        <w:rPr>
          <w:rFonts w:cstheme="minorHAnsi"/>
        </w:rPr>
        <w:t>ul. Nowosądecka 41, 30</w:t>
      </w:r>
      <w:r w:rsidRPr="00747B10">
        <w:rPr>
          <w:rFonts w:hAnsi="MS Gothic" w:cstheme="minorHAnsi"/>
        </w:rPr>
        <w:t>‑</w:t>
      </w:r>
      <w:r w:rsidRPr="00747B10">
        <w:rPr>
          <w:rFonts w:cstheme="minorHAnsi"/>
        </w:rPr>
        <w:t>683 Kraków</w:t>
      </w:r>
    </w:p>
    <w:p w:rsidR="00201160" w:rsidRPr="00747B10" w:rsidRDefault="00201160" w:rsidP="00661317">
      <w:pPr>
        <w:spacing w:line="276" w:lineRule="auto"/>
        <w:ind w:left="284"/>
        <w:rPr>
          <w:rFonts w:cstheme="minorHAnsi"/>
        </w:rPr>
      </w:pPr>
      <w:r w:rsidRPr="00747B10">
        <w:rPr>
          <w:rFonts w:cstheme="minorHAnsi"/>
        </w:rPr>
        <w:t xml:space="preserve">Piaski Wielkie, </w:t>
      </w:r>
      <w:r w:rsidRPr="00747B10">
        <w:rPr>
          <w:rFonts w:cstheme="minorHAnsi"/>
          <w:u w:val="single"/>
        </w:rPr>
        <w:t>Parafia NSPJ</w:t>
      </w:r>
      <w:r w:rsidRPr="00747B10">
        <w:rPr>
          <w:rFonts w:cstheme="minorHAnsi"/>
        </w:rPr>
        <w:t>, ul. Cechowa 144, 30</w:t>
      </w:r>
      <w:r w:rsidRPr="00747B10">
        <w:rPr>
          <w:rFonts w:hAnsi="MS Gothic" w:cstheme="minorHAnsi"/>
        </w:rPr>
        <w:t>‑</w:t>
      </w:r>
      <w:r w:rsidRPr="00747B10">
        <w:rPr>
          <w:rFonts w:cstheme="minorHAnsi"/>
        </w:rPr>
        <w:t>685 Kraków</w:t>
      </w:r>
    </w:p>
    <w:p w:rsidR="00201160" w:rsidRPr="00747B10" w:rsidRDefault="00201160" w:rsidP="00661317">
      <w:pPr>
        <w:spacing w:line="276" w:lineRule="auto"/>
        <w:ind w:left="284"/>
        <w:rPr>
          <w:rFonts w:cstheme="minorHAnsi"/>
        </w:rPr>
      </w:pPr>
      <w:r w:rsidRPr="00747B10">
        <w:rPr>
          <w:rFonts w:cstheme="minorHAnsi"/>
        </w:rPr>
        <w:t xml:space="preserve">Rybitwy-Przewóz, </w:t>
      </w:r>
      <w:r w:rsidRPr="00747B10">
        <w:rPr>
          <w:rFonts w:cstheme="minorHAnsi"/>
          <w:u w:val="single"/>
        </w:rPr>
        <w:t>Parafia Niepokalanego Serca NMP,</w:t>
      </w:r>
      <w:r w:rsidR="009D52DF">
        <w:rPr>
          <w:rFonts w:cstheme="minorHAnsi"/>
          <w:u w:val="single"/>
        </w:rPr>
        <w:t xml:space="preserve"> </w:t>
      </w:r>
      <w:r w:rsidRPr="00747B10">
        <w:rPr>
          <w:rFonts w:cstheme="minorHAnsi"/>
        </w:rPr>
        <w:t>ul. Półłanki 100, 30</w:t>
      </w:r>
      <w:r w:rsidRPr="00747B10">
        <w:rPr>
          <w:rFonts w:hAnsi="MS Gothic" w:cstheme="minorHAnsi"/>
        </w:rPr>
        <w:t>‑</w:t>
      </w:r>
      <w:r w:rsidRPr="00747B10">
        <w:rPr>
          <w:rFonts w:cstheme="minorHAnsi"/>
        </w:rPr>
        <w:t>740 Kraków</w:t>
      </w:r>
    </w:p>
    <w:p w:rsidR="00201160" w:rsidRPr="00747B10" w:rsidRDefault="00201160" w:rsidP="00661317">
      <w:pPr>
        <w:spacing w:line="276" w:lineRule="auto"/>
        <w:ind w:firstLine="284"/>
        <w:rPr>
          <w:rFonts w:cstheme="minorHAnsi"/>
        </w:rPr>
      </w:pPr>
      <w:proofErr w:type="spellStart"/>
      <w:r w:rsidRPr="00747B10">
        <w:rPr>
          <w:rFonts w:cstheme="minorHAnsi"/>
        </w:rPr>
        <w:t>Rżąka</w:t>
      </w:r>
      <w:proofErr w:type="spellEnd"/>
      <w:r w:rsidRPr="00747B10">
        <w:rPr>
          <w:rFonts w:cstheme="minorHAnsi"/>
        </w:rPr>
        <w:t xml:space="preserve">, </w:t>
      </w:r>
      <w:r w:rsidRPr="00747B10">
        <w:rPr>
          <w:rFonts w:cstheme="minorHAnsi"/>
          <w:u w:val="single"/>
        </w:rPr>
        <w:t>Parafia Nawiedzenia NMP</w:t>
      </w:r>
      <w:r w:rsidRPr="00747B10">
        <w:rPr>
          <w:rFonts w:cstheme="minorHAnsi"/>
        </w:rPr>
        <w:t>,</w:t>
      </w:r>
      <w:r w:rsidR="009D52DF">
        <w:rPr>
          <w:rFonts w:cstheme="minorHAnsi"/>
        </w:rPr>
        <w:t xml:space="preserve"> </w:t>
      </w:r>
      <w:r w:rsidRPr="00747B10">
        <w:rPr>
          <w:rFonts w:cstheme="minorHAnsi"/>
        </w:rPr>
        <w:t>ul. Ks. Prymasa S. Wyszyńskiego 6, 30</w:t>
      </w:r>
      <w:r w:rsidRPr="00747B10">
        <w:rPr>
          <w:rFonts w:hAnsi="MS Gothic" w:cstheme="minorHAnsi"/>
        </w:rPr>
        <w:t>‑</w:t>
      </w:r>
      <w:r w:rsidRPr="00747B10">
        <w:rPr>
          <w:rFonts w:cstheme="minorHAnsi"/>
        </w:rPr>
        <w:t>695 Kraków</w:t>
      </w:r>
    </w:p>
    <w:p w:rsidR="00201160" w:rsidRPr="00747B10" w:rsidRDefault="00201160" w:rsidP="00661317">
      <w:pPr>
        <w:spacing w:line="276" w:lineRule="auto"/>
        <w:rPr>
          <w:rFonts w:cstheme="minorHAnsi"/>
          <w:b/>
        </w:rPr>
      </w:pPr>
    </w:p>
    <w:p w:rsidR="00201160" w:rsidRPr="00747B10" w:rsidRDefault="00201160" w:rsidP="00661317">
      <w:pPr>
        <w:spacing w:line="276" w:lineRule="auto"/>
        <w:rPr>
          <w:rFonts w:cstheme="minorHAnsi"/>
          <w:b/>
        </w:rPr>
      </w:pPr>
      <w:r w:rsidRPr="00747B10">
        <w:rPr>
          <w:rFonts w:cstheme="minorHAnsi"/>
          <w:b/>
        </w:rPr>
        <w:t xml:space="preserve">Kraków Borek </w:t>
      </w:r>
      <w:proofErr w:type="spellStart"/>
      <w:r w:rsidRPr="00747B10">
        <w:rPr>
          <w:rFonts w:cstheme="minorHAnsi"/>
          <w:b/>
        </w:rPr>
        <w:t>Fałęcki</w:t>
      </w:r>
      <w:proofErr w:type="spellEnd"/>
    </w:p>
    <w:p w:rsidR="00201160" w:rsidRPr="00747B10" w:rsidRDefault="00201160" w:rsidP="00661317">
      <w:pPr>
        <w:spacing w:line="276" w:lineRule="auto"/>
        <w:rPr>
          <w:rFonts w:cstheme="minorHAnsi"/>
          <w:b/>
        </w:rPr>
      </w:pPr>
    </w:p>
    <w:p w:rsidR="00201160" w:rsidRPr="00747B10" w:rsidRDefault="00201160" w:rsidP="00661317">
      <w:pPr>
        <w:spacing w:line="276" w:lineRule="auto"/>
        <w:ind w:left="284"/>
        <w:rPr>
          <w:rFonts w:cstheme="minorHAnsi"/>
        </w:rPr>
      </w:pPr>
      <w:r w:rsidRPr="00747B10">
        <w:rPr>
          <w:rFonts w:cstheme="minorHAnsi"/>
        </w:rPr>
        <w:t xml:space="preserve">Borek </w:t>
      </w:r>
      <w:proofErr w:type="spellStart"/>
      <w:r w:rsidRPr="00747B10">
        <w:rPr>
          <w:rFonts w:cstheme="minorHAnsi"/>
        </w:rPr>
        <w:t>Fałęcki</w:t>
      </w:r>
      <w:proofErr w:type="spellEnd"/>
      <w:r w:rsidRPr="00747B10">
        <w:rPr>
          <w:rFonts w:cstheme="minorHAnsi"/>
          <w:u w:val="single"/>
        </w:rPr>
        <w:t>, Parafia Matki Bożej Zwycięskiej,</w:t>
      </w:r>
      <w:r w:rsidR="009D52DF">
        <w:rPr>
          <w:rFonts w:cstheme="minorHAnsi"/>
          <w:u w:val="single"/>
        </w:rPr>
        <w:t xml:space="preserve"> </w:t>
      </w:r>
      <w:r w:rsidRPr="00747B10">
        <w:rPr>
          <w:rFonts w:cstheme="minorHAnsi"/>
        </w:rPr>
        <w:t>ul. Zakopiańska 86, 30</w:t>
      </w:r>
      <w:r w:rsidRPr="00747B10">
        <w:rPr>
          <w:rFonts w:hAnsi="MS Gothic" w:cstheme="minorHAnsi"/>
        </w:rPr>
        <w:t>‑</w:t>
      </w:r>
      <w:r w:rsidRPr="00747B10">
        <w:rPr>
          <w:rFonts w:cstheme="minorHAnsi"/>
        </w:rPr>
        <w:t>418 Kraków</w:t>
      </w:r>
    </w:p>
    <w:p w:rsidR="00201160" w:rsidRPr="00747B10" w:rsidRDefault="00201160" w:rsidP="00661317">
      <w:pPr>
        <w:spacing w:line="276" w:lineRule="auto"/>
        <w:ind w:left="284"/>
        <w:rPr>
          <w:rFonts w:cstheme="minorHAnsi"/>
        </w:rPr>
      </w:pPr>
      <w:r w:rsidRPr="00747B10">
        <w:rPr>
          <w:rFonts w:cstheme="minorHAnsi"/>
        </w:rPr>
        <w:t xml:space="preserve">Borek </w:t>
      </w:r>
      <w:proofErr w:type="spellStart"/>
      <w:r w:rsidRPr="00747B10">
        <w:rPr>
          <w:rFonts w:cstheme="minorHAnsi"/>
        </w:rPr>
        <w:t>Fałęcki</w:t>
      </w:r>
      <w:proofErr w:type="spellEnd"/>
      <w:r w:rsidRPr="00747B10">
        <w:rPr>
          <w:rFonts w:cstheme="minorHAnsi"/>
        </w:rPr>
        <w:t>, Kaplica św. Teresy, ul. Goryczkowa, 30-962</w:t>
      </w:r>
    </w:p>
    <w:p w:rsidR="00201160" w:rsidRPr="00747B10" w:rsidRDefault="00201160" w:rsidP="00661317">
      <w:pPr>
        <w:spacing w:line="276" w:lineRule="auto"/>
        <w:ind w:left="284"/>
        <w:rPr>
          <w:rFonts w:cstheme="minorHAnsi"/>
        </w:rPr>
      </w:pPr>
      <w:r w:rsidRPr="00747B10">
        <w:rPr>
          <w:rFonts w:cstheme="minorHAnsi"/>
        </w:rPr>
        <w:t>Kliny Borkowskie,</w:t>
      </w:r>
      <w:r w:rsidR="009D52DF">
        <w:rPr>
          <w:rFonts w:cstheme="minorHAnsi"/>
        </w:rPr>
        <w:t xml:space="preserve"> </w:t>
      </w:r>
      <w:r w:rsidRPr="00747B10">
        <w:rPr>
          <w:rFonts w:cstheme="minorHAnsi"/>
          <w:u w:val="single"/>
        </w:rPr>
        <w:t>Parafia Świętej Jadwigi,</w:t>
      </w:r>
      <w:r>
        <w:rPr>
          <w:rFonts w:cstheme="minorHAnsi"/>
          <w:u w:val="single"/>
        </w:rPr>
        <w:t xml:space="preserve"> </w:t>
      </w:r>
      <w:r w:rsidRPr="00747B10">
        <w:rPr>
          <w:rFonts w:cstheme="minorHAnsi"/>
        </w:rPr>
        <w:t>ul. Zagaje 42, 30</w:t>
      </w:r>
      <w:r w:rsidRPr="00747B10">
        <w:rPr>
          <w:rFonts w:hAnsi="MS Gothic" w:cstheme="minorHAnsi"/>
        </w:rPr>
        <w:t>‑</w:t>
      </w:r>
      <w:r w:rsidRPr="00747B10">
        <w:rPr>
          <w:rFonts w:cstheme="minorHAnsi"/>
        </w:rPr>
        <w:t>437 Kraków</w:t>
      </w:r>
    </w:p>
    <w:p w:rsidR="00201160" w:rsidRPr="00747B10" w:rsidRDefault="00201160" w:rsidP="00661317">
      <w:pPr>
        <w:spacing w:line="276" w:lineRule="auto"/>
        <w:ind w:left="284"/>
        <w:rPr>
          <w:rFonts w:cstheme="minorHAnsi"/>
        </w:rPr>
      </w:pPr>
      <w:r w:rsidRPr="00747B10">
        <w:rPr>
          <w:rFonts w:cstheme="minorHAnsi"/>
        </w:rPr>
        <w:t>Kliny Zacisze,</w:t>
      </w:r>
      <w:r w:rsidR="009D52DF">
        <w:rPr>
          <w:rFonts w:cstheme="minorHAnsi"/>
        </w:rPr>
        <w:t xml:space="preserve"> </w:t>
      </w:r>
      <w:r w:rsidRPr="00747B10">
        <w:rPr>
          <w:rFonts w:cstheme="minorHAnsi"/>
          <w:u w:val="single"/>
        </w:rPr>
        <w:t>Parafia św. Rafała Kalinowskiego</w:t>
      </w:r>
      <w:r w:rsidRPr="00747B10">
        <w:rPr>
          <w:rFonts w:cstheme="minorHAnsi"/>
        </w:rPr>
        <w:t>,</w:t>
      </w:r>
      <w:r w:rsidR="009D52DF">
        <w:rPr>
          <w:rFonts w:cstheme="minorHAnsi"/>
        </w:rPr>
        <w:t xml:space="preserve"> </w:t>
      </w:r>
      <w:r w:rsidRPr="00747B10">
        <w:rPr>
          <w:rFonts w:cstheme="minorHAnsi"/>
        </w:rPr>
        <w:t>ul. bpa Albina Małysiaka 1</w:t>
      </w:r>
      <w:r>
        <w:rPr>
          <w:rFonts w:cstheme="minorHAnsi"/>
        </w:rPr>
        <w:t xml:space="preserve"> </w:t>
      </w:r>
      <w:r w:rsidRPr="00747B10">
        <w:rPr>
          <w:rFonts w:cstheme="minorHAnsi"/>
        </w:rPr>
        <w:t>30-389 Kraków</w:t>
      </w:r>
    </w:p>
    <w:p w:rsidR="00201160" w:rsidRDefault="00201160" w:rsidP="00661317">
      <w:pPr>
        <w:spacing w:line="276" w:lineRule="auto"/>
        <w:ind w:firstLine="284"/>
        <w:rPr>
          <w:rFonts w:cstheme="minorHAnsi"/>
        </w:rPr>
      </w:pPr>
      <w:r w:rsidRPr="00747B10">
        <w:rPr>
          <w:rFonts w:cstheme="minorHAnsi"/>
        </w:rPr>
        <w:t xml:space="preserve">Nowy Ruczaj, </w:t>
      </w:r>
      <w:r w:rsidRPr="002A7396">
        <w:rPr>
          <w:rFonts w:cstheme="minorHAnsi"/>
          <w:u w:val="single"/>
        </w:rPr>
        <w:t>Parafia NMP Królowej Polski</w:t>
      </w:r>
      <w:r w:rsidRPr="00747B10">
        <w:rPr>
          <w:rFonts w:cstheme="minorHAnsi"/>
        </w:rPr>
        <w:t>,</w:t>
      </w:r>
      <w:r>
        <w:rPr>
          <w:rFonts w:cstheme="minorHAnsi"/>
        </w:rPr>
        <w:t xml:space="preserve"> </w:t>
      </w:r>
    </w:p>
    <w:p w:rsidR="00201160" w:rsidRPr="00747B10" w:rsidRDefault="00201160" w:rsidP="00661317">
      <w:pPr>
        <w:spacing w:line="276" w:lineRule="auto"/>
        <w:ind w:firstLine="284"/>
        <w:rPr>
          <w:rFonts w:cstheme="minorHAnsi"/>
        </w:rPr>
      </w:pPr>
      <w:r w:rsidRPr="00747B10">
        <w:rPr>
          <w:rFonts w:cstheme="minorHAnsi"/>
        </w:rPr>
        <w:t>ul. Zamiejska 6 (Kobierzyńska 199), 30</w:t>
      </w:r>
      <w:r w:rsidRPr="00747B10">
        <w:rPr>
          <w:rFonts w:cstheme="minorHAnsi"/>
        </w:rPr>
        <w:noBreakHyphen/>
        <w:t>382 Kraków</w:t>
      </w:r>
    </w:p>
    <w:p w:rsidR="00201160" w:rsidRPr="00747B10" w:rsidRDefault="00201160" w:rsidP="00661317">
      <w:pPr>
        <w:spacing w:line="276" w:lineRule="auto"/>
        <w:ind w:left="284"/>
        <w:rPr>
          <w:rFonts w:cstheme="minorHAnsi"/>
        </w:rPr>
      </w:pPr>
      <w:r w:rsidRPr="00747B10">
        <w:rPr>
          <w:rFonts w:cstheme="minorHAnsi"/>
        </w:rPr>
        <w:t>Kurdwanów,</w:t>
      </w:r>
      <w:r w:rsidR="009D52DF">
        <w:rPr>
          <w:rFonts w:cstheme="minorHAnsi"/>
        </w:rPr>
        <w:t xml:space="preserve"> </w:t>
      </w:r>
      <w:r w:rsidRPr="00747B10">
        <w:rPr>
          <w:rFonts w:cstheme="minorHAnsi"/>
          <w:u w:val="single"/>
        </w:rPr>
        <w:t xml:space="preserve">Parafia Podwyższenia Krzyża </w:t>
      </w:r>
      <w:proofErr w:type="spellStart"/>
      <w:r w:rsidRPr="00747B10">
        <w:rPr>
          <w:rFonts w:cstheme="minorHAnsi"/>
          <w:u w:val="single"/>
        </w:rPr>
        <w:t>Świętego,</w:t>
      </w:r>
      <w:r w:rsidRPr="00747B10">
        <w:rPr>
          <w:rFonts w:cstheme="minorHAnsi"/>
        </w:rPr>
        <w:t>ul</w:t>
      </w:r>
      <w:proofErr w:type="spellEnd"/>
      <w:r w:rsidRPr="00747B10">
        <w:rPr>
          <w:rFonts w:cstheme="minorHAnsi"/>
        </w:rPr>
        <w:t>. Witosa 9, 30</w:t>
      </w:r>
      <w:r w:rsidRPr="00747B10">
        <w:rPr>
          <w:rFonts w:hAnsi="MS Gothic" w:cstheme="minorHAnsi"/>
        </w:rPr>
        <w:t>‑</w:t>
      </w:r>
      <w:r w:rsidRPr="00747B10">
        <w:rPr>
          <w:rFonts w:cstheme="minorHAnsi"/>
        </w:rPr>
        <w:t>612 Kraków</w:t>
      </w:r>
    </w:p>
    <w:p w:rsidR="00201160" w:rsidRPr="00747B10" w:rsidRDefault="00201160" w:rsidP="00661317">
      <w:pPr>
        <w:spacing w:line="276" w:lineRule="auto"/>
        <w:ind w:left="284"/>
        <w:rPr>
          <w:rFonts w:cstheme="minorHAnsi"/>
        </w:rPr>
      </w:pPr>
      <w:r w:rsidRPr="00747B10">
        <w:rPr>
          <w:rFonts w:cstheme="minorHAnsi"/>
        </w:rPr>
        <w:t xml:space="preserve">Łagiewniki, </w:t>
      </w:r>
      <w:r w:rsidRPr="00747B10">
        <w:rPr>
          <w:rFonts w:cstheme="minorHAnsi"/>
          <w:u w:val="single"/>
        </w:rPr>
        <w:t>Parafia NSPJ</w:t>
      </w:r>
      <w:r w:rsidRPr="00747B10">
        <w:rPr>
          <w:rFonts w:cstheme="minorHAnsi"/>
        </w:rPr>
        <w:t xml:space="preserve">, ul. </w:t>
      </w:r>
      <w:proofErr w:type="spellStart"/>
      <w:r w:rsidRPr="00747B10">
        <w:rPr>
          <w:rFonts w:cstheme="minorHAnsi"/>
        </w:rPr>
        <w:t>Millana</w:t>
      </w:r>
      <w:proofErr w:type="spellEnd"/>
      <w:r w:rsidRPr="00747B10">
        <w:rPr>
          <w:rFonts w:cstheme="minorHAnsi"/>
        </w:rPr>
        <w:t xml:space="preserve"> 13, 30</w:t>
      </w:r>
      <w:r w:rsidRPr="00747B10">
        <w:rPr>
          <w:rFonts w:hAnsi="MS Gothic" w:cstheme="minorHAnsi"/>
        </w:rPr>
        <w:t>‑</w:t>
      </w:r>
      <w:r w:rsidRPr="00747B10">
        <w:rPr>
          <w:rFonts w:cstheme="minorHAnsi"/>
        </w:rPr>
        <w:t>610 Kraków</w:t>
      </w:r>
    </w:p>
    <w:p w:rsidR="00201160" w:rsidRPr="00747B10" w:rsidRDefault="00201160" w:rsidP="00661317">
      <w:pPr>
        <w:spacing w:line="276" w:lineRule="auto"/>
        <w:ind w:left="284"/>
        <w:rPr>
          <w:rFonts w:cstheme="minorHAnsi"/>
        </w:rPr>
      </w:pPr>
      <w:r w:rsidRPr="00747B10">
        <w:rPr>
          <w:rFonts w:cstheme="minorHAnsi"/>
        </w:rPr>
        <w:t xml:space="preserve">Wróblowice, </w:t>
      </w:r>
      <w:r w:rsidRPr="00747B10">
        <w:rPr>
          <w:rFonts w:cstheme="minorHAnsi"/>
          <w:u w:val="single"/>
        </w:rPr>
        <w:t>Parafia Przemienienia Pańskiego</w:t>
      </w:r>
      <w:r w:rsidRPr="00747B10">
        <w:rPr>
          <w:rFonts w:cstheme="minorHAnsi"/>
        </w:rPr>
        <w:t>, ul. Bogdanowskiego 14, 30</w:t>
      </w:r>
      <w:r w:rsidRPr="00747B10">
        <w:rPr>
          <w:rFonts w:hAnsi="MS Gothic" w:cstheme="minorHAnsi"/>
        </w:rPr>
        <w:t>‑</w:t>
      </w:r>
      <w:r w:rsidRPr="00747B10">
        <w:rPr>
          <w:rFonts w:cstheme="minorHAnsi"/>
        </w:rPr>
        <w:t>698 Kraków</w:t>
      </w:r>
    </w:p>
    <w:p w:rsidR="00201160" w:rsidRPr="00747B10" w:rsidRDefault="00201160" w:rsidP="00661317">
      <w:pPr>
        <w:spacing w:line="276" w:lineRule="auto"/>
        <w:rPr>
          <w:rFonts w:cstheme="minorHAnsi"/>
        </w:rPr>
      </w:pPr>
    </w:p>
    <w:p w:rsidR="00201160" w:rsidRPr="00747B10" w:rsidRDefault="00201160" w:rsidP="00661317">
      <w:pPr>
        <w:spacing w:line="276" w:lineRule="auto"/>
        <w:rPr>
          <w:rFonts w:cstheme="minorHAnsi"/>
          <w:b/>
        </w:rPr>
      </w:pPr>
      <w:r w:rsidRPr="00747B10">
        <w:rPr>
          <w:rFonts w:cstheme="minorHAnsi"/>
          <w:b/>
        </w:rPr>
        <w:t>Kraków Mogiła</w:t>
      </w:r>
    </w:p>
    <w:p w:rsidR="00201160" w:rsidRPr="00747B10" w:rsidRDefault="00201160" w:rsidP="00661317">
      <w:pPr>
        <w:spacing w:line="276" w:lineRule="auto"/>
        <w:rPr>
          <w:rFonts w:cstheme="minorHAnsi"/>
          <w:b/>
        </w:rPr>
      </w:pPr>
    </w:p>
    <w:p w:rsidR="00201160" w:rsidRPr="00747B10" w:rsidRDefault="00201160" w:rsidP="00661317">
      <w:pPr>
        <w:spacing w:line="276" w:lineRule="auto"/>
        <w:ind w:left="284"/>
        <w:rPr>
          <w:rFonts w:cstheme="minorHAnsi"/>
        </w:rPr>
      </w:pPr>
      <w:r w:rsidRPr="00747B10">
        <w:rPr>
          <w:rFonts w:cstheme="minorHAnsi"/>
          <w:u w:val="single"/>
        </w:rPr>
        <w:t xml:space="preserve">Parafia </w:t>
      </w:r>
      <w:proofErr w:type="spellStart"/>
      <w:r w:rsidRPr="00747B10">
        <w:rPr>
          <w:rFonts w:cstheme="minorHAnsi"/>
          <w:u w:val="single"/>
        </w:rPr>
        <w:t>Św.Brata</w:t>
      </w:r>
      <w:proofErr w:type="spellEnd"/>
      <w:r w:rsidRPr="00747B10">
        <w:rPr>
          <w:rFonts w:cstheme="minorHAnsi"/>
          <w:u w:val="single"/>
        </w:rPr>
        <w:t xml:space="preserve"> Alberta</w:t>
      </w:r>
      <w:r w:rsidRPr="00747B10">
        <w:rPr>
          <w:rFonts w:cstheme="minorHAnsi"/>
        </w:rPr>
        <w:t xml:space="preserve">, </w:t>
      </w:r>
      <w:r>
        <w:rPr>
          <w:rFonts w:cstheme="minorHAnsi"/>
        </w:rPr>
        <w:t xml:space="preserve"> </w:t>
      </w:r>
      <w:r w:rsidRPr="00747B10">
        <w:rPr>
          <w:rFonts w:cstheme="minorHAnsi"/>
        </w:rPr>
        <w:t>os. Dywizjonu 303 nr 63, 31-875 Kraków</w:t>
      </w:r>
    </w:p>
    <w:p w:rsidR="00201160" w:rsidRPr="00747B10" w:rsidRDefault="00201160" w:rsidP="00661317">
      <w:pPr>
        <w:spacing w:line="276" w:lineRule="auto"/>
        <w:ind w:left="284"/>
        <w:rPr>
          <w:rFonts w:cstheme="minorHAnsi"/>
        </w:rPr>
      </w:pPr>
      <w:proofErr w:type="spellStart"/>
      <w:r w:rsidRPr="00747B10">
        <w:rPr>
          <w:rFonts w:cstheme="minorHAnsi"/>
        </w:rPr>
        <w:t>Czyżyny</w:t>
      </w:r>
      <w:proofErr w:type="spellEnd"/>
      <w:r w:rsidRPr="00747B10">
        <w:rPr>
          <w:rFonts w:cstheme="minorHAnsi"/>
        </w:rPr>
        <w:t xml:space="preserve">, </w:t>
      </w:r>
      <w:r w:rsidRPr="00747B10">
        <w:rPr>
          <w:rFonts w:cstheme="minorHAnsi"/>
          <w:u w:val="single"/>
        </w:rPr>
        <w:t xml:space="preserve">Parafia Św. </w:t>
      </w:r>
      <w:proofErr w:type="spellStart"/>
      <w:r w:rsidRPr="00747B10">
        <w:rPr>
          <w:rFonts w:cstheme="minorHAnsi"/>
          <w:u w:val="single"/>
        </w:rPr>
        <w:t>Judy</w:t>
      </w:r>
      <w:proofErr w:type="spellEnd"/>
      <w:r w:rsidRPr="00747B10">
        <w:rPr>
          <w:rFonts w:cstheme="minorHAnsi"/>
          <w:u w:val="single"/>
        </w:rPr>
        <w:t xml:space="preserve"> Tadeusza</w:t>
      </w:r>
      <w:r w:rsidRPr="00747B10">
        <w:rPr>
          <w:rFonts w:cstheme="minorHAnsi"/>
        </w:rPr>
        <w:t xml:space="preserve">, </w:t>
      </w:r>
      <w:r>
        <w:rPr>
          <w:rFonts w:cstheme="minorHAnsi"/>
        </w:rPr>
        <w:t xml:space="preserve"> </w:t>
      </w:r>
      <w:r w:rsidRPr="00747B10">
        <w:rPr>
          <w:rFonts w:cstheme="minorHAnsi"/>
        </w:rPr>
        <w:t>ul. Wężyka 6, 31</w:t>
      </w:r>
      <w:r w:rsidRPr="00747B10">
        <w:rPr>
          <w:rFonts w:hAnsi="MS Gothic" w:cstheme="minorHAnsi"/>
        </w:rPr>
        <w:t>‑</w:t>
      </w:r>
      <w:r w:rsidRPr="00747B10">
        <w:rPr>
          <w:rFonts w:cstheme="minorHAnsi"/>
        </w:rPr>
        <w:t>580 Kraków</w:t>
      </w:r>
    </w:p>
    <w:p w:rsidR="00201160" w:rsidRPr="00747B10" w:rsidRDefault="00201160" w:rsidP="00661317">
      <w:pPr>
        <w:spacing w:line="276" w:lineRule="auto"/>
        <w:ind w:left="284"/>
        <w:rPr>
          <w:rFonts w:cstheme="minorHAnsi"/>
        </w:rPr>
      </w:pPr>
      <w:proofErr w:type="spellStart"/>
      <w:r w:rsidRPr="00747B10">
        <w:rPr>
          <w:rFonts w:cstheme="minorHAnsi"/>
        </w:rPr>
        <w:t>Mistrzejowice</w:t>
      </w:r>
      <w:proofErr w:type="spellEnd"/>
      <w:r w:rsidRPr="00747B10">
        <w:rPr>
          <w:rFonts w:cstheme="minorHAnsi"/>
        </w:rPr>
        <w:t xml:space="preserve">, </w:t>
      </w:r>
      <w:r w:rsidRPr="00747B10">
        <w:rPr>
          <w:rFonts w:cstheme="minorHAnsi"/>
          <w:u w:val="single"/>
        </w:rPr>
        <w:t>Parafia Św. Maksymiliana Kolbego</w:t>
      </w:r>
      <w:r w:rsidRPr="00747B10">
        <w:rPr>
          <w:rFonts w:cstheme="minorHAnsi"/>
        </w:rPr>
        <w:t>, os.</w:t>
      </w:r>
      <w:r>
        <w:rPr>
          <w:rFonts w:cstheme="minorHAnsi"/>
        </w:rPr>
        <w:t xml:space="preserve"> </w:t>
      </w:r>
      <w:r w:rsidRPr="00747B10">
        <w:rPr>
          <w:rFonts w:cstheme="minorHAnsi"/>
        </w:rPr>
        <w:t>Tysiąclecia 86, 31-610 Kraków</w:t>
      </w:r>
    </w:p>
    <w:p w:rsidR="00201160" w:rsidRPr="00747B10" w:rsidRDefault="00201160" w:rsidP="00661317">
      <w:pPr>
        <w:spacing w:line="276" w:lineRule="auto"/>
        <w:ind w:left="284"/>
        <w:rPr>
          <w:rFonts w:cstheme="minorHAnsi"/>
        </w:rPr>
      </w:pPr>
      <w:r w:rsidRPr="00747B10">
        <w:rPr>
          <w:rFonts w:cstheme="minorHAnsi"/>
          <w:u w:val="single"/>
        </w:rPr>
        <w:t>Parafia św. Bartłomieja</w:t>
      </w:r>
      <w:r w:rsidRPr="00747B10">
        <w:rPr>
          <w:rFonts w:cstheme="minorHAnsi"/>
        </w:rPr>
        <w:t>, ul. Klasztorna 11, 31-979 Kraków</w:t>
      </w:r>
    </w:p>
    <w:p w:rsidR="00201160" w:rsidRPr="00747B10" w:rsidRDefault="00201160" w:rsidP="00661317">
      <w:pPr>
        <w:spacing w:line="276" w:lineRule="auto"/>
        <w:ind w:left="284"/>
        <w:rPr>
          <w:rFonts w:cstheme="minorHAnsi"/>
          <w:bCs/>
        </w:rPr>
      </w:pPr>
      <w:r w:rsidRPr="002A7396">
        <w:rPr>
          <w:rFonts w:cstheme="minorHAnsi"/>
          <w:u w:val="single"/>
        </w:rPr>
        <w:t>Bazylika Krzyża Świętego</w:t>
      </w:r>
      <w:r w:rsidRPr="00747B10">
        <w:rPr>
          <w:rFonts w:cstheme="minorHAnsi"/>
        </w:rPr>
        <w:t xml:space="preserve">, </w:t>
      </w:r>
      <w:r w:rsidRPr="00747B10">
        <w:rPr>
          <w:rFonts w:cstheme="minorHAnsi"/>
          <w:bCs/>
        </w:rPr>
        <w:t>ul. Klasztorna 11</w:t>
      </w:r>
      <w:r>
        <w:rPr>
          <w:rFonts w:cstheme="minorHAnsi"/>
          <w:bCs/>
        </w:rPr>
        <w:t xml:space="preserve">, </w:t>
      </w:r>
      <w:r w:rsidRPr="00747B10">
        <w:rPr>
          <w:rFonts w:cstheme="minorHAnsi"/>
          <w:bCs/>
        </w:rPr>
        <w:t>31-979 Kraków</w:t>
      </w:r>
    </w:p>
    <w:p w:rsidR="00201160" w:rsidRPr="00747B10" w:rsidRDefault="00201160" w:rsidP="00661317">
      <w:pPr>
        <w:spacing w:line="276" w:lineRule="auto"/>
        <w:ind w:firstLine="284"/>
        <w:rPr>
          <w:rFonts w:cstheme="minorHAnsi"/>
        </w:rPr>
      </w:pPr>
      <w:proofErr w:type="spellStart"/>
      <w:r w:rsidRPr="00747B10">
        <w:rPr>
          <w:rFonts w:cstheme="minorHAnsi"/>
        </w:rPr>
        <w:t>Pleszów</w:t>
      </w:r>
      <w:proofErr w:type="spellEnd"/>
      <w:r w:rsidRPr="00747B10">
        <w:rPr>
          <w:rFonts w:cstheme="minorHAnsi"/>
        </w:rPr>
        <w:t xml:space="preserve">, </w:t>
      </w:r>
      <w:r w:rsidRPr="008252DD">
        <w:rPr>
          <w:rFonts w:cstheme="minorHAnsi"/>
          <w:u w:val="single"/>
        </w:rPr>
        <w:t>Parafia Św. Wincentego</w:t>
      </w:r>
      <w:r w:rsidRPr="00747B10">
        <w:rPr>
          <w:rFonts w:cstheme="minorHAnsi"/>
        </w:rPr>
        <w:t>,</w:t>
      </w:r>
      <w:r>
        <w:rPr>
          <w:rFonts w:cstheme="minorHAnsi"/>
        </w:rPr>
        <w:t xml:space="preserve"> </w:t>
      </w:r>
      <w:r w:rsidRPr="00747B10">
        <w:rPr>
          <w:rFonts w:cstheme="minorHAnsi"/>
        </w:rPr>
        <w:t>ul. Klasztorna 11, 31-979 Kraków</w:t>
      </w:r>
    </w:p>
    <w:p w:rsidR="00201160" w:rsidRDefault="00201160" w:rsidP="00E64E13">
      <w:pPr>
        <w:spacing w:line="276" w:lineRule="auto"/>
        <w:ind w:left="284"/>
        <w:rPr>
          <w:rFonts w:cstheme="minorHAnsi"/>
        </w:rPr>
      </w:pPr>
      <w:r w:rsidRPr="00747B10">
        <w:rPr>
          <w:rFonts w:cstheme="minorHAnsi"/>
          <w:u w:val="single"/>
        </w:rPr>
        <w:t>Parafia MB Częstochowskiej</w:t>
      </w:r>
      <w:r w:rsidRPr="00747B10">
        <w:rPr>
          <w:rFonts w:cstheme="minorHAnsi"/>
        </w:rPr>
        <w:t>,</w:t>
      </w:r>
      <w:r>
        <w:rPr>
          <w:rFonts w:cstheme="minorHAnsi"/>
        </w:rPr>
        <w:t xml:space="preserve"> </w:t>
      </w:r>
      <w:r w:rsidRPr="00747B10">
        <w:rPr>
          <w:rFonts w:cstheme="minorHAnsi"/>
        </w:rPr>
        <w:t>os. Szklane Domy 7, 31-972 Kraków</w:t>
      </w:r>
      <w:r>
        <w:rPr>
          <w:rFonts w:cstheme="minorHAnsi"/>
        </w:rPr>
        <w:br w:type="page"/>
      </w:r>
    </w:p>
    <w:p w:rsidR="00201160" w:rsidRPr="00747B10" w:rsidRDefault="00201160" w:rsidP="00661317">
      <w:pPr>
        <w:spacing w:line="276" w:lineRule="auto"/>
        <w:rPr>
          <w:rFonts w:cstheme="minorHAnsi"/>
          <w:b/>
        </w:rPr>
      </w:pPr>
      <w:r w:rsidRPr="00747B10">
        <w:rPr>
          <w:rFonts w:cstheme="minorHAnsi"/>
          <w:b/>
        </w:rPr>
        <w:t>Kraków Bieńczyce</w:t>
      </w:r>
    </w:p>
    <w:p w:rsidR="00201160" w:rsidRPr="00747B10" w:rsidRDefault="00201160" w:rsidP="00661317">
      <w:pPr>
        <w:spacing w:line="276" w:lineRule="auto"/>
        <w:rPr>
          <w:rFonts w:cstheme="minorHAnsi"/>
          <w:b/>
        </w:rPr>
      </w:pPr>
    </w:p>
    <w:p w:rsidR="00201160" w:rsidRDefault="00201160" w:rsidP="00661317">
      <w:pPr>
        <w:spacing w:line="276" w:lineRule="auto"/>
        <w:ind w:firstLine="284"/>
        <w:rPr>
          <w:rFonts w:cstheme="minorHAnsi"/>
        </w:rPr>
      </w:pPr>
      <w:r w:rsidRPr="00747B10">
        <w:rPr>
          <w:rFonts w:cstheme="minorHAnsi"/>
          <w:u w:val="single"/>
        </w:rPr>
        <w:t>Parafia  Św. Józefa</w:t>
      </w:r>
      <w:r w:rsidRPr="00747B10">
        <w:rPr>
          <w:rFonts w:cstheme="minorHAnsi"/>
        </w:rPr>
        <w:t>, os. Kalinowe 5, 31</w:t>
      </w:r>
      <w:r w:rsidRPr="00747B10">
        <w:rPr>
          <w:rFonts w:hAnsi="MS Gothic" w:cstheme="minorHAnsi"/>
        </w:rPr>
        <w:t>‑</w:t>
      </w:r>
      <w:r w:rsidRPr="00747B10">
        <w:rPr>
          <w:rFonts w:cstheme="minorHAnsi"/>
        </w:rPr>
        <w:t>816 Kraków</w:t>
      </w:r>
      <w:r>
        <w:rPr>
          <w:rFonts w:cstheme="minorHAnsi"/>
        </w:rPr>
        <w:t xml:space="preserve">, </w:t>
      </w:r>
      <w:r w:rsidRPr="00747B10">
        <w:rPr>
          <w:rFonts w:cstheme="minorHAnsi"/>
        </w:rPr>
        <w:t>os. Teatralne,</w:t>
      </w:r>
    </w:p>
    <w:p w:rsidR="00201160" w:rsidRPr="00747B10" w:rsidRDefault="00201160" w:rsidP="00661317">
      <w:pPr>
        <w:spacing w:line="276" w:lineRule="auto"/>
        <w:ind w:firstLine="284"/>
        <w:rPr>
          <w:rFonts w:cstheme="minorHAnsi"/>
        </w:rPr>
      </w:pPr>
      <w:r w:rsidRPr="00747B10">
        <w:rPr>
          <w:rFonts w:cstheme="minorHAnsi"/>
          <w:u w:val="single"/>
        </w:rPr>
        <w:t>Parafia NSPJ,</w:t>
      </w:r>
      <w:r>
        <w:rPr>
          <w:rFonts w:cstheme="minorHAnsi"/>
          <w:u w:val="single"/>
        </w:rPr>
        <w:t xml:space="preserve"> </w:t>
      </w:r>
      <w:r w:rsidRPr="00747B10">
        <w:rPr>
          <w:rFonts w:cstheme="minorHAnsi"/>
        </w:rPr>
        <w:t>ul. Ludźmierska 2, 31</w:t>
      </w:r>
      <w:r w:rsidRPr="00747B10">
        <w:rPr>
          <w:rFonts w:hAnsi="MS Gothic" w:cstheme="minorHAnsi"/>
        </w:rPr>
        <w:t>‑</w:t>
      </w:r>
      <w:r w:rsidRPr="00747B10">
        <w:rPr>
          <w:rFonts w:cstheme="minorHAnsi"/>
        </w:rPr>
        <w:t>953 Kraków</w:t>
      </w:r>
    </w:p>
    <w:p w:rsidR="00201160" w:rsidRPr="00747B10" w:rsidRDefault="00201160" w:rsidP="00661317">
      <w:pPr>
        <w:spacing w:line="276" w:lineRule="auto"/>
        <w:ind w:left="284"/>
        <w:rPr>
          <w:rFonts w:cstheme="minorHAnsi"/>
        </w:rPr>
      </w:pPr>
      <w:r w:rsidRPr="00747B10">
        <w:rPr>
          <w:rFonts w:cstheme="minorHAnsi"/>
          <w:u w:val="single"/>
        </w:rPr>
        <w:t xml:space="preserve">Parafia MB Pocieszenia, </w:t>
      </w:r>
      <w:r w:rsidRPr="00747B10">
        <w:rPr>
          <w:rFonts w:cstheme="minorHAnsi"/>
        </w:rPr>
        <w:t>ul. Bulwarowa 15 a, 31</w:t>
      </w:r>
      <w:r w:rsidRPr="00747B10">
        <w:rPr>
          <w:rFonts w:hAnsi="MS Gothic" w:cstheme="minorHAnsi"/>
        </w:rPr>
        <w:t>‑</w:t>
      </w:r>
      <w:r w:rsidRPr="00747B10">
        <w:rPr>
          <w:rFonts w:cstheme="minorHAnsi"/>
        </w:rPr>
        <w:t>751 Kraków</w:t>
      </w:r>
    </w:p>
    <w:p w:rsidR="00201160" w:rsidRPr="00747B10" w:rsidRDefault="00201160" w:rsidP="00661317">
      <w:pPr>
        <w:spacing w:line="276" w:lineRule="auto"/>
        <w:ind w:firstLine="284"/>
        <w:rPr>
          <w:rFonts w:cstheme="minorHAnsi"/>
        </w:rPr>
      </w:pPr>
      <w:r w:rsidRPr="00747B10">
        <w:rPr>
          <w:rFonts w:cstheme="minorHAnsi"/>
        </w:rPr>
        <w:t>Bieńczyce,</w:t>
      </w:r>
      <w:r>
        <w:rPr>
          <w:rFonts w:cstheme="minorHAnsi"/>
        </w:rPr>
        <w:t xml:space="preserve"> </w:t>
      </w:r>
      <w:r w:rsidRPr="00747B10">
        <w:rPr>
          <w:rFonts w:cstheme="minorHAnsi"/>
          <w:u w:val="single"/>
        </w:rPr>
        <w:t>Parafia MB Królowej Polski</w:t>
      </w:r>
      <w:r w:rsidRPr="00747B10">
        <w:rPr>
          <w:rFonts w:cstheme="minorHAnsi"/>
        </w:rPr>
        <w:t>,</w:t>
      </w:r>
      <w:r>
        <w:rPr>
          <w:rFonts w:cstheme="minorHAnsi"/>
        </w:rPr>
        <w:t xml:space="preserve"> </w:t>
      </w:r>
      <w:r w:rsidRPr="00747B10">
        <w:rPr>
          <w:rFonts w:cstheme="minorHAnsi"/>
        </w:rPr>
        <w:t>ul. Obrońców Krzyża 1, 31</w:t>
      </w:r>
      <w:r w:rsidRPr="00747B10">
        <w:rPr>
          <w:rFonts w:hAnsi="MS Gothic" w:cstheme="minorHAnsi"/>
        </w:rPr>
        <w:t>‑</w:t>
      </w:r>
      <w:r w:rsidRPr="00747B10">
        <w:rPr>
          <w:rFonts w:cstheme="minorHAnsi"/>
        </w:rPr>
        <w:t>831 Kraków</w:t>
      </w:r>
    </w:p>
    <w:p w:rsidR="00201160" w:rsidRPr="00747B10" w:rsidRDefault="00201160" w:rsidP="00661317">
      <w:pPr>
        <w:spacing w:line="276" w:lineRule="auto"/>
        <w:ind w:firstLine="284"/>
        <w:rPr>
          <w:rFonts w:cstheme="minorHAnsi"/>
        </w:rPr>
      </w:pPr>
      <w:r w:rsidRPr="00747B10">
        <w:rPr>
          <w:rFonts w:cstheme="minorHAnsi"/>
          <w:u w:val="single"/>
        </w:rPr>
        <w:t>Parafia Św. Stanisława BM</w:t>
      </w:r>
      <w:r w:rsidRPr="00747B10">
        <w:rPr>
          <w:rFonts w:cstheme="minorHAnsi"/>
        </w:rPr>
        <w:t>,</w:t>
      </w:r>
      <w:r>
        <w:rPr>
          <w:rFonts w:cstheme="minorHAnsi"/>
        </w:rPr>
        <w:t xml:space="preserve"> </w:t>
      </w:r>
      <w:r w:rsidRPr="00747B10">
        <w:rPr>
          <w:rFonts w:cstheme="minorHAnsi"/>
        </w:rPr>
        <w:t>Kantorowice 122, 31-763 Kraków</w:t>
      </w:r>
    </w:p>
    <w:p w:rsidR="00201160" w:rsidRPr="00577B13" w:rsidRDefault="00201160" w:rsidP="00661317">
      <w:pPr>
        <w:spacing w:line="276" w:lineRule="auto"/>
        <w:ind w:left="284"/>
        <w:rPr>
          <w:rFonts w:cstheme="minorHAnsi"/>
        </w:rPr>
      </w:pPr>
      <w:proofErr w:type="spellStart"/>
      <w:r w:rsidRPr="00747B10">
        <w:rPr>
          <w:rFonts w:cstheme="minorHAnsi"/>
        </w:rPr>
        <w:t>Mistrzejowice</w:t>
      </w:r>
      <w:proofErr w:type="spellEnd"/>
      <w:r w:rsidRPr="00747B10">
        <w:rPr>
          <w:rFonts w:cstheme="minorHAnsi"/>
        </w:rPr>
        <w:t xml:space="preserve">, </w:t>
      </w:r>
      <w:r w:rsidRPr="00747B10">
        <w:rPr>
          <w:rFonts w:cstheme="minorHAnsi"/>
          <w:u w:val="single"/>
        </w:rPr>
        <w:t xml:space="preserve">Parafia MB Nieustającej </w:t>
      </w:r>
      <w:proofErr w:type="spellStart"/>
      <w:r w:rsidRPr="00747B10">
        <w:rPr>
          <w:rFonts w:cstheme="minorHAnsi"/>
          <w:u w:val="single"/>
        </w:rPr>
        <w:t>Pomocy,</w:t>
      </w:r>
      <w:r w:rsidRPr="00577B13">
        <w:rPr>
          <w:rFonts w:cstheme="minorHAnsi"/>
        </w:rPr>
        <w:t>os</w:t>
      </w:r>
      <w:proofErr w:type="spellEnd"/>
      <w:r w:rsidRPr="00577B13">
        <w:rPr>
          <w:rFonts w:cstheme="minorHAnsi"/>
        </w:rPr>
        <w:t>. Bohaterów Września 33, 31</w:t>
      </w:r>
      <w:r w:rsidRPr="00577B13">
        <w:rPr>
          <w:rFonts w:hAnsi="MS Gothic" w:cstheme="minorHAnsi"/>
        </w:rPr>
        <w:t>‑</w:t>
      </w:r>
      <w:r w:rsidRPr="00577B13">
        <w:rPr>
          <w:rFonts w:cstheme="minorHAnsi"/>
        </w:rPr>
        <w:t>621 Kraków</w:t>
      </w:r>
    </w:p>
    <w:p w:rsidR="00201160" w:rsidRPr="00747B10" w:rsidRDefault="00201160" w:rsidP="00661317">
      <w:pPr>
        <w:spacing w:line="276" w:lineRule="auto"/>
        <w:ind w:firstLine="284"/>
        <w:rPr>
          <w:rFonts w:cstheme="minorHAnsi"/>
        </w:rPr>
      </w:pPr>
      <w:r w:rsidRPr="00747B10">
        <w:rPr>
          <w:rFonts w:cstheme="minorHAnsi"/>
          <w:u w:val="single"/>
        </w:rPr>
        <w:t>Parafia MB Wspomożenia Wiernych,</w:t>
      </w:r>
      <w:r>
        <w:rPr>
          <w:rFonts w:cstheme="minorHAnsi"/>
          <w:u w:val="single"/>
        </w:rPr>
        <w:t xml:space="preserve"> </w:t>
      </w:r>
      <w:r w:rsidRPr="00747B10">
        <w:rPr>
          <w:rFonts w:cstheme="minorHAnsi"/>
        </w:rPr>
        <w:t>Prusy 174, 32</w:t>
      </w:r>
      <w:r w:rsidRPr="00747B10">
        <w:rPr>
          <w:rFonts w:hAnsi="MS Gothic" w:cstheme="minorHAnsi"/>
        </w:rPr>
        <w:t>‑</w:t>
      </w:r>
      <w:r w:rsidRPr="00747B10">
        <w:rPr>
          <w:rFonts w:cstheme="minorHAnsi"/>
        </w:rPr>
        <w:t>010 Kocmyrzów</w:t>
      </w:r>
    </w:p>
    <w:p w:rsidR="00201160" w:rsidRPr="00747B10" w:rsidRDefault="00201160" w:rsidP="00661317">
      <w:pPr>
        <w:spacing w:line="276" w:lineRule="auto"/>
        <w:ind w:left="284"/>
        <w:rPr>
          <w:rFonts w:cstheme="minorHAnsi"/>
        </w:rPr>
      </w:pPr>
      <w:r w:rsidRPr="00747B10">
        <w:rPr>
          <w:rFonts w:cstheme="minorHAnsi"/>
          <w:u w:val="single"/>
        </w:rPr>
        <w:t>Parafia Miłosierdzia Bożego</w:t>
      </w:r>
      <w:r w:rsidRPr="00747B10">
        <w:rPr>
          <w:rFonts w:cstheme="minorHAnsi"/>
        </w:rPr>
        <w:t xml:space="preserve">, </w:t>
      </w:r>
      <w:r>
        <w:rPr>
          <w:rFonts w:cstheme="minorHAnsi"/>
        </w:rPr>
        <w:t xml:space="preserve"> </w:t>
      </w:r>
      <w:r w:rsidRPr="00747B10">
        <w:rPr>
          <w:rFonts w:cstheme="minorHAnsi"/>
        </w:rPr>
        <w:t>os. Na Wzgórzach 1a, 31</w:t>
      </w:r>
      <w:r w:rsidRPr="00747B10">
        <w:rPr>
          <w:rFonts w:hAnsi="MS Gothic" w:cstheme="minorHAnsi"/>
        </w:rPr>
        <w:t>‑</w:t>
      </w:r>
      <w:r w:rsidRPr="00747B10">
        <w:rPr>
          <w:rFonts w:cstheme="minorHAnsi"/>
        </w:rPr>
        <w:t>721 Kraków</w:t>
      </w:r>
    </w:p>
    <w:p w:rsidR="00201160" w:rsidRPr="00747B10" w:rsidRDefault="00201160" w:rsidP="00661317">
      <w:pPr>
        <w:spacing w:line="276" w:lineRule="auto"/>
        <w:rPr>
          <w:rFonts w:cstheme="minorHAnsi"/>
        </w:rPr>
      </w:pPr>
    </w:p>
    <w:p w:rsidR="00201160" w:rsidRPr="00747B10" w:rsidRDefault="00201160" w:rsidP="00661317">
      <w:pPr>
        <w:spacing w:line="276" w:lineRule="auto"/>
        <w:rPr>
          <w:rFonts w:cstheme="minorHAnsi"/>
          <w:b/>
        </w:rPr>
      </w:pPr>
      <w:r w:rsidRPr="00747B10">
        <w:rPr>
          <w:rFonts w:cstheme="minorHAnsi"/>
          <w:b/>
        </w:rPr>
        <w:t>Dodatkowo:</w:t>
      </w:r>
    </w:p>
    <w:p w:rsidR="00201160" w:rsidRPr="005268B8" w:rsidRDefault="00201160" w:rsidP="00661317">
      <w:pPr>
        <w:pStyle w:val="Akapitzlist"/>
        <w:numPr>
          <w:ilvl w:val="0"/>
          <w:numId w:val="14"/>
        </w:numPr>
        <w:spacing w:line="276" w:lineRule="auto"/>
        <w:rPr>
          <w:rFonts w:cstheme="minorHAnsi"/>
        </w:rPr>
      </w:pPr>
      <w:r w:rsidRPr="005268B8">
        <w:rPr>
          <w:rFonts w:cstheme="minorHAnsi"/>
        </w:rPr>
        <w:t xml:space="preserve">Kraków Arena, ul. </w:t>
      </w:r>
      <w:r w:rsidRPr="005268B8">
        <w:rPr>
          <w:rStyle w:val="xbe"/>
          <w:rFonts w:cstheme="minorHAnsi"/>
        </w:rPr>
        <w:t>Stanisława Lema 7,  31-571 Kraków</w:t>
      </w:r>
    </w:p>
    <w:p w:rsidR="00201160" w:rsidRPr="005268B8" w:rsidRDefault="00201160" w:rsidP="00661317">
      <w:pPr>
        <w:pStyle w:val="Akapitzlist"/>
        <w:numPr>
          <w:ilvl w:val="0"/>
          <w:numId w:val="14"/>
        </w:numPr>
        <w:spacing w:line="276" w:lineRule="auto"/>
        <w:rPr>
          <w:rFonts w:cstheme="minorHAnsi"/>
        </w:rPr>
      </w:pPr>
      <w:r w:rsidRPr="005268B8">
        <w:rPr>
          <w:rFonts w:cstheme="minorHAnsi"/>
        </w:rPr>
        <w:t>Stadion Cracovii, ul.</w:t>
      </w:r>
      <w:r>
        <w:rPr>
          <w:rFonts w:cstheme="minorHAnsi"/>
        </w:rPr>
        <w:t xml:space="preserve"> </w:t>
      </w:r>
      <w:r w:rsidRPr="005268B8">
        <w:rPr>
          <w:rStyle w:val="xbe"/>
          <w:rFonts w:cstheme="minorHAnsi"/>
        </w:rPr>
        <w:t>Józefa Kałuży 1, 30-962 Kraków</w:t>
      </w:r>
    </w:p>
    <w:p w:rsidR="00201160" w:rsidRPr="005268B8" w:rsidRDefault="00201160" w:rsidP="00661317">
      <w:pPr>
        <w:pStyle w:val="Akapitzlist"/>
        <w:numPr>
          <w:ilvl w:val="0"/>
          <w:numId w:val="14"/>
        </w:numPr>
        <w:spacing w:line="276" w:lineRule="auto"/>
        <w:rPr>
          <w:rFonts w:cstheme="minorHAnsi"/>
        </w:rPr>
      </w:pPr>
      <w:r w:rsidRPr="005268B8">
        <w:rPr>
          <w:rFonts w:cstheme="minorHAnsi"/>
        </w:rPr>
        <w:t xml:space="preserve">Hala Wisły, </w:t>
      </w:r>
      <w:r w:rsidRPr="005268B8">
        <w:rPr>
          <w:rStyle w:val="xbe"/>
          <w:rFonts w:cstheme="minorHAnsi"/>
        </w:rPr>
        <w:t>Reymonta 22, Kraków</w:t>
      </w:r>
    </w:p>
    <w:p w:rsidR="00201160" w:rsidRPr="005268B8" w:rsidRDefault="00201160" w:rsidP="00661317">
      <w:pPr>
        <w:pStyle w:val="Akapitzlist"/>
        <w:numPr>
          <w:ilvl w:val="0"/>
          <w:numId w:val="14"/>
        </w:numPr>
        <w:spacing w:line="276" w:lineRule="auto"/>
        <w:rPr>
          <w:rFonts w:cstheme="minorHAnsi"/>
        </w:rPr>
      </w:pPr>
      <w:r w:rsidRPr="005268B8">
        <w:rPr>
          <w:rFonts w:cstheme="minorHAnsi"/>
        </w:rPr>
        <w:t>Rynek Pogórski</w:t>
      </w:r>
    </w:p>
    <w:p w:rsidR="00201160" w:rsidRPr="005268B8" w:rsidRDefault="00201160" w:rsidP="00661317">
      <w:pPr>
        <w:pStyle w:val="Akapitzlist"/>
        <w:numPr>
          <w:ilvl w:val="0"/>
          <w:numId w:val="14"/>
        </w:numPr>
        <w:spacing w:line="276" w:lineRule="auto"/>
        <w:rPr>
          <w:rFonts w:cstheme="minorHAnsi"/>
        </w:rPr>
      </w:pPr>
      <w:r w:rsidRPr="005268B8">
        <w:rPr>
          <w:rFonts w:cstheme="minorHAnsi"/>
        </w:rPr>
        <w:t xml:space="preserve">Park Krowoderski, </w:t>
      </w:r>
      <w:r w:rsidRPr="005268B8">
        <w:rPr>
          <w:rStyle w:val="xbe"/>
          <w:rFonts w:cstheme="minorHAnsi"/>
        </w:rPr>
        <w:t>Prądnik Biały, 30-001 Kraków</w:t>
      </w:r>
    </w:p>
    <w:p w:rsidR="000912D9" w:rsidRDefault="000912D9" w:rsidP="00661317">
      <w:pPr>
        <w:spacing w:line="276" w:lineRule="auto"/>
        <w:jc w:val="both"/>
      </w:pPr>
    </w:p>
    <w:p w:rsidR="000912D9" w:rsidRDefault="00201160" w:rsidP="00661317">
      <w:pPr>
        <w:pStyle w:val="Nagwek3"/>
        <w:spacing w:line="276" w:lineRule="auto"/>
      </w:pPr>
      <w:bookmarkStart w:id="58" w:name="_Toc447797014"/>
      <w:r>
        <w:t>Miejsca wydarzeń kulturalnych</w:t>
      </w:r>
      <w:bookmarkEnd w:id="58"/>
    </w:p>
    <w:p w:rsidR="00201160" w:rsidRDefault="00201160" w:rsidP="00661317">
      <w:pPr>
        <w:spacing w:line="276" w:lineRule="auto"/>
        <w:jc w:val="both"/>
      </w:pPr>
    </w:p>
    <w:p w:rsidR="00201160" w:rsidRPr="00CF29B3" w:rsidRDefault="00CF29B3" w:rsidP="00661317">
      <w:pPr>
        <w:spacing w:line="276" w:lineRule="auto"/>
        <w:jc w:val="both"/>
        <w:rPr>
          <w:b/>
        </w:rPr>
      </w:pPr>
      <w:r w:rsidRPr="00CF29B3">
        <w:rPr>
          <w:b/>
        </w:rPr>
        <w:t>Miejsca wydarzeń w dniach 24-27 lipca 2016</w:t>
      </w:r>
      <w:r>
        <w:rPr>
          <w:b/>
        </w:rPr>
        <w:t>:</w:t>
      </w:r>
    </w:p>
    <w:p w:rsidR="00201160" w:rsidRPr="004638DE" w:rsidRDefault="00201160" w:rsidP="00661317">
      <w:pPr>
        <w:pStyle w:val="Akapitzlist"/>
        <w:numPr>
          <w:ilvl w:val="0"/>
          <w:numId w:val="16"/>
        </w:numPr>
        <w:spacing w:line="276" w:lineRule="auto"/>
        <w:jc w:val="both"/>
      </w:pPr>
      <w:r w:rsidRPr="004638DE">
        <w:t>Bazylika Archikatedralna św. Stanisława i św. Wacława na Wawelu, Wawel 3- Uroczysta Inauguracja</w:t>
      </w:r>
    </w:p>
    <w:p w:rsidR="00201160" w:rsidRPr="004638DE" w:rsidRDefault="00201160" w:rsidP="00661317">
      <w:pPr>
        <w:pStyle w:val="Akapitzlist"/>
        <w:numPr>
          <w:ilvl w:val="0"/>
          <w:numId w:val="16"/>
        </w:numPr>
        <w:spacing w:line="276" w:lineRule="auto"/>
        <w:jc w:val="both"/>
      </w:pPr>
      <w:r w:rsidRPr="004638DE">
        <w:t xml:space="preserve">Kościół </w:t>
      </w:r>
      <w:proofErr w:type="spellStart"/>
      <w:r w:rsidRPr="004638DE">
        <w:t>pw</w:t>
      </w:r>
      <w:proofErr w:type="spellEnd"/>
      <w:r w:rsidRPr="004638DE">
        <w:t>. św. Idziego, ul. Grodzka 67</w:t>
      </w:r>
    </w:p>
    <w:p w:rsidR="00201160" w:rsidRPr="004638DE" w:rsidRDefault="00201160" w:rsidP="00661317">
      <w:pPr>
        <w:pStyle w:val="Akapitzlist"/>
        <w:numPr>
          <w:ilvl w:val="0"/>
          <w:numId w:val="16"/>
        </w:numPr>
        <w:spacing w:line="276" w:lineRule="auto"/>
        <w:jc w:val="both"/>
      </w:pPr>
      <w:r w:rsidRPr="004638DE">
        <w:t xml:space="preserve">Bazylika Nawiedzenia Najświętszej Maryi Panny na Piasku (OO. Karmelici), </w:t>
      </w:r>
      <w:r>
        <w:br/>
      </w:r>
      <w:r w:rsidRPr="004638DE">
        <w:t xml:space="preserve">ul. Karmelicka 19 </w:t>
      </w:r>
    </w:p>
    <w:p w:rsidR="00201160" w:rsidRPr="004638DE" w:rsidRDefault="00201160" w:rsidP="00661317">
      <w:pPr>
        <w:pStyle w:val="Akapitzlist"/>
        <w:numPr>
          <w:ilvl w:val="0"/>
          <w:numId w:val="16"/>
        </w:numPr>
        <w:spacing w:line="276" w:lineRule="auto"/>
        <w:jc w:val="both"/>
      </w:pPr>
      <w:r w:rsidRPr="004638DE">
        <w:t>Bazylika Bożego Ciała, ul. Bożego Ciała 26</w:t>
      </w:r>
    </w:p>
    <w:p w:rsidR="00201160" w:rsidRPr="004638DE" w:rsidRDefault="00201160" w:rsidP="00661317">
      <w:pPr>
        <w:pStyle w:val="Akapitzlist"/>
        <w:numPr>
          <w:ilvl w:val="0"/>
          <w:numId w:val="16"/>
        </w:numPr>
        <w:spacing w:line="276" w:lineRule="auto"/>
        <w:jc w:val="both"/>
        <w:rPr>
          <w:bCs/>
        </w:rPr>
      </w:pPr>
      <w:r w:rsidRPr="004638DE">
        <w:rPr>
          <w:bCs/>
        </w:rPr>
        <w:t>Kościół OO. Kapucynów, ul. Loretańska 11</w:t>
      </w:r>
    </w:p>
    <w:p w:rsidR="00201160" w:rsidRPr="004638DE" w:rsidRDefault="00201160" w:rsidP="00661317">
      <w:pPr>
        <w:pStyle w:val="Akapitzlist"/>
        <w:numPr>
          <w:ilvl w:val="0"/>
          <w:numId w:val="16"/>
        </w:numPr>
        <w:spacing w:line="276" w:lineRule="auto"/>
        <w:jc w:val="both"/>
      </w:pPr>
      <w:r w:rsidRPr="004638DE">
        <w:t xml:space="preserve">Kościół </w:t>
      </w:r>
      <w:proofErr w:type="spellStart"/>
      <w:r w:rsidRPr="004638DE">
        <w:t>pw</w:t>
      </w:r>
      <w:proofErr w:type="spellEnd"/>
      <w:r w:rsidRPr="004638DE">
        <w:t>. św. Bernardyna (OO. Bernardyni), ul. Bernardyńska 2</w:t>
      </w:r>
    </w:p>
    <w:p w:rsidR="00201160" w:rsidRPr="004638DE" w:rsidRDefault="00201160" w:rsidP="00661317">
      <w:pPr>
        <w:pStyle w:val="Akapitzlist"/>
        <w:numPr>
          <w:ilvl w:val="0"/>
          <w:numId w:val="16"/>
        </w:numPr>
        <w:spacing w:line="276" w:lineRule="auto"/>
        <w:jc w:val="both"/>
      </w:pPr>
      <w:r w:rsidRPr="004638DE">
        <w:t xml:space="preserve">Kościół </w:t>
      </w:r>
      <w:proofErr w:type="spellStart"/>
      <w:r w:rsidRPr="004638DE">
        <w:t>pw</w:t>
      </w:r>
      <w:proofErr w:type="spellEnd"/>
      <w:r w:rsidRPr="004638DE">
        <w:t>. św. Piotra i Pawła, ul. Grodzka 54</w:t>
      </w:r>
    </w:p>
    <w:p w:rsidR="00201160" w:rsidRPr="004638DE" w:rsidRDefault="00201160" w:rsidP="00661317">
      <w:pPr>
        <w:pStyle w:val="Akapitzlist"/>
        <w:numPr>
          <w:ilvl w:val="0"/>
          <w:numId w:val="16"/>
        </w:numPr>
        <w:spacing w:line="276" w:lineRule="auto"/>
        <w:jc w:val="both"/>
      </w:pPr>
      <w:r w:rsidRPr="004638DE">
        <w:t xml:space="preserve">Kościół </w:t>
      </w:r>
      <w:proofErr w:type="spellStart"/>
      <w:r w:rsidRPr="004638DE">
        <w:t>pw</w:t>
      </w:r>
      <w:proofErr w:type="spellEnd"/>
      <w:r w:rsidRPr="004638DE">
        <w:t>. św. Józefa, ul. Zamoyskiego 2</w:t>
      </w:r>
    </w:p>
    <w:p w:rsidR="00201160" w:rsidRPr="004638DE" w:rsidRDefault="00201160" w:rsidP="00661317">
      <w:pPr>
        <w:pStyle w:val="Akapitzlist"/>
        <w:numPr>
          <w:ilvl w:val="0"/>
          <w:numId w:val="16"/>
        </w:numPr>
        <w:spacing w:line="276" w:lineRule="auto"/>
        <w:jc w:val="both"/>
        <w:rPr>
          <w:bCs/>
        </w:rPr>
      </w:pPr>
      <w:r w:rsidRPr="004638DE">
        <w:t xml:space="preserve">Cerkiew Prawosławna </w:t>
      </w:r>
      <w:proofErr w:type="spellStart"/>
      <w:r w:rsidRPr="004638DE">
        <w:t>pw</w:t>
      </w:r>
      <w:proofErr w:type="spellEnd"/>
      <w:r w:rsidRPr="004638DE">
        <w:t xml:space="preserve">. Zaśnięcia Najświętszej Maryi Panny ,ul. </w:t>
      </w:r>
      <w:r w:rsidRPr="004638DE">
        <w:rPr>
          <w:bCs/>
        </w:rPr>
        <w:t>Szpitalna 24</w:t>
      </w:r>
    </w:p>
    <w:p w:rsidR="00201160" w:rsidRPr="004638DE" w:rsidRDefault="00201160" w:rsidP="00661317">
      <w:pPr>
        <w:pStyle w:val="Akapitzlist"/>
        <w:numPr>
          <w:ilvl w:val="0"/>
          <w:numId w:val="16"/>
        </w:numPr>
        <w:spacing w:line="276" w:lineRule="auto"/>
        <w:jc w:val="both"/>
      </w:pPr>
      <w:r w:rsidRPr="004638DE">
        <w:t>Opactwo Benedyktynów w Tyńcu, ul. Benedyktyńska 37</w:t>
      </w:r>
    </w:p>
    <w:p w:rsidR="00201160" w:rsidRPr="004638DE" w:rsidRDefault="00201160" w:rsidP="00661317">
      <w:pPr>
        <w:pStyle w:val="Akapitzlist"/>
        <w:numPr>
          <w:ilvl w:val="0"/>
          <w:numId w:val="16"/>
        </w:numPr>
        <w:spacing w:line="276" w:lineRule="auto"/>
        <w:jc w:val="both"/>
      </w:pPr>
      <w:r w:rsidRPr="004638DE">
        <w:t>Opactwo św. Wojciecha Mniszek Benedyktynek w Staniątkach, Staniątki 299, Niepołomice k. Krakowa</w:t>
      </w:r>
    </w:p>
    <w:p w:rsidR="00201160" w:rsidRPr="004638DE" w:rsidRDefault="00201160" w:rsidP="00661317">
      <w:pPr>
        <w:pStyle w:val="Akapitzlist"/>
        <w:numPr>
          <w:ilvl w:val="0"/>
          <w:numId w:val="16"/>
        </w:numPr>
        <w:spacing w:line="276" w:lineRule="auto"/>
        <w:jc w:val="both"/>
      </w:pPr>
      <w:r w:rsidRPr="004638DE">
        <w:t xml:space="preserve">Kościół </w:t>
      </w:r>
      <w:proofErr w:type="spellStart"/>
      <w:r w:rsidRPr="004638DE">
        <w:t>pw</w:t>
      </w:r>
      <w:proofErr w:type="spellEnd"/>
      <w:r w:rsidRPr="004638DE">
        <w:t>. Najświętszego Serca Pana Jezusa , ul. Garncarska 24</w:t>
      </w:r>
    </w:p>
    <w:p w:rsidR="00201160" w:rsidRPr="004638DE" w:rsidRDefault="00201160" w:rsidP="00661317">
      <w:pPr>
        <w:pStyle w:val="Akapitzlist"/>
        <w:numPr>
          <w:ilvl w:val="0"/>
          <w:numId w:val="16"/>
        </w:numPr>
        <w:spacing w:line="276" w:lineRule="auto"/>
        <w:jc w:val="both"/>
      </w:pPr>
      <w:r w:rsidRPr="004638DE">
        <w:t xml:space="preserve">Kościół Bonifratrów </w:t>
      </w:r>
      <w:proofErr w:type="spellStart"/>
      <w:r w:rsidRPr="004638DE">
        <w:t>pw</w:t>
      </w:r>
      <w:proofErr w:type="spellEnd"/>
      <w:r w:rsidRPr="004638DE">
        <w:t>. Świętej Trójcy, ul. Krakowska 48</w:t>
      </w:r>
    </w:p>
    <w:p w:rsidR="00201160" w:rsidRPr="004638DE" w:rsidRDefault="00201160" w:rsidP="00661317">
      <w:pPr>
        <w:pStyle w:val="Akapitzlist"/>
        <w:numPr>
          <w:ilvl w:val="0"/>
          <w:numId w:val="16"/>
        </w:numPr>
        <w:spacing w:line="276" w:lineRule="auto"/>
        <w:jc w:val="both"/>
      </w:pPr>
      <w:r w:rsidRPr="004638DE">
        <w:t xml:space="preserve">Muzeum Uniwersytetu Jagiellońskiego Collegium </w:t>
      </w:r>
      <w:proofErr w:type="spellStart"/>
      <w:r w:rsidRPr="004638DE">
        <w:t>Maius</w:t>
      </w:r>
      <w:proofErr w:type="spellEnd"/>
      <w:r w:rsidRPr="004638DE">
        <w:t>, ul. Jagiellońska 15</w:t>
      </w:r>
    </w:p>
    <w:p w:rsidR="00201160" w:rsidRPr="004638DE" w:rsidRDefault="00201160" w:rsidP="00661317">
      <w:pPr>
        <w:pStyle w:val="Akapitzlist"/>
        <w:numPr>
          <w:ilvl w:val="0"/>
          <w:numId w:val="16"/>
        </w:numPr>
        <w:spacing w:line="276" w:lineRule="auto"/>
        <w:jc w:val="both"/>
      </w:pPr>
      <w:r w:rsidRPr="004638DE">
        <w:t>Centrum Sztuki Współczesnej „Solvay”, ul. Zakopiańska 62</w:t>
      </w:r>
    </w:p>
    <w:p w:rsidR="00201160" w:rsidRPr="004638DE" w:rsidRDefault="00201160" w:rsidP="00661317">
      <w:pPr>
        <w:pStyle w:val="Akapitzlist"/>
        <w:numPr>
          <w:ilvl w:val="0"/>
          <w:numId w:val="16"/>
        </w:numPr>
        <w:spacing w:line="276" w:lineRule="auto"/>
        <w:jc w:val="both"/>
        <w:rPr>
          <w:bCs/>
        </w:rPr>
      </w:pPr>
      <w:r w:rsidRPr="004638DE">
        <w:t xml:space="preserve">Kościół Matki Bożej Nieustającej Pomocy (OO. </w:t>
      </w:r>
      <w:r w:rsidRPr="004638DE">
        <w:rPr>
          <w:bCs/>
        </w:rPr>
        <w:t>Redemptoryści), ul. Zamoyskiego 56</w:t>
      </w:r>
    </w:p>
    <w:p w:rsidR="00201160" w:rsidRPr="004638DE" w:rsidRDefault="00201160" w:rsidP="00661317">
      <w:pPr>
        <w:pStyle w:val="Akapitzlist"/>
        <w:numPr>
          <w:ilvl w:val="0"/>
          <w:numId w:val="16"/>
        </w:numPr>
        <w:spacing w:line="276" w:lineRule="auto"/>
        <w:jc w:val="both"/>
        <w:rPr>
          <w:bCs/>
        </w:rPr>
      </w:pPr>
      <w:r w:rsidRPr="004638DE">
        <w:t>Ewangelicko Augsburski Kościół św. Marcina, ul. Grodzka 58</w:t>
      </w:r>
    </w:p>
    <w:p w:rsidR="00201160" w:rsidRPr="004638DE" w:rsidRDefault="00201160" w:rsidP="00661317">
      <w:pPr>
        <w:pStyle w:val="Akapitzlist"/>
        <w:numPr>
          <w:ilvl w:val="0"/>
          <w:numId w:val="16"/>
        </w:numPr>
        <w:spacing w:line="276" w:lineRule="auto"/>
        <w:jc w:val="both"/>
      </w:pPr>
      <w:r w:rsidRPr="004638DE">
        <w:t>Bazylika Mariacka, Rynek Główny</w:t>
      </w:r>
    </w:p>
    <w:p w:rsidR="00201160" w:rsidRPr="004638DE" w:rsidRDefault="00201160" w:rsidP="00661317">
      <w:pPr>
        <w:pStyle w:val="Akapitzlist"/>
        <w:numPr>
          <w:ilvl w:val="0"/>
          <w:numId w:val="16"/>
        </w:numPr>
        <w:spacing w:line="276" w:lineRule="auto"/>
        <w:jc w:val="both"/>
      </w:pPr>
      <w:r w:rsidRPr="004638DE">
        <w:t xml:space="preserve">Kościół </w:t>
      </w:r>
      <w:proofErr w:type="spellStart"/>
      <w:r w:rsidRPr="004638DE">
        <w:t>pw</w:t>
      </w:r>
      <w:proofErr w:type="spellEnd"/>
      <w:r w:rsidRPr="004638DE">
        <w:t>. św. Stanisława Kostki, ul. Konfederacka 6</w:t>
      </w:r>
    </w:p>
    <w:p w:rsidR="00201160" w:rsidRDefault="00201160" w:rsidP="00661317">
      <w:pPr>
        <w:pStyle w:val="Akapitzlist"/>
        <w:numPr>
          <w:ilvl w:val="0"/>
          <w:numId w:val="16"/>
        </w:numPr>
        <w:spacing w:line="276" w:lineRule="auto"/>
        <w:jc w:val="both"/>
      </w:pPr>
      <w:r w:rsidRPr="004638DE">
        <w:t xml:space="preserve">Kościół </w:t>
      </w:r>
      <w:proofErr w:type="spellStart"/>
      <w:r w:rsidRPr="004638DE">
        <w:t>pw</w:t>
      </w:r>
      <w:proofErr w:type="spellEnd"/>
      <w:r w:rsidRPr="004638DE">
        <w:t>. Niepokalanego Poczęcia NMP, ul. Kopernika 19</w:t>
      </w:r>
    </w:p>
    <w:p w:rsidR="00CF29B3" w:rsidRDefault="00CF29B3" w:rsidP="00661317">
      <w:pPr>
        <w:pStyle w:val="Akapitzlist"/>
        <w:numPr>
          <w:ilvl w:val="0"/>
          <w:numId w:val="16"/>
        </w:numPr>
        <w:spacing w:line="276" w:lineRule="auto"/>
        <w:jc w:val="both"/>
      </w:pPr>
      <w:r>
        <w:t>Rynek Główny – scena plenerowa</w:t>
      </w:r>
    </w:p>
    <w:p w:rsidR="007E79AF" w:rsidRPr="007E79AF" w:rsidRDefault="007E79AF" w:rsidP="00661317">
      <w:pPr>
        <w:pStyle w:val="Akapitzlist"/>
        <w:numPr>
          <w:ilvl w:val="0"/>
          <w:numId w:val="16"/>
        </w:numPr>
        <w:spacing w:line="276" w:lineRule="auto"/>
        <w:jc w:val="both"/>
      </w:pPr>
      <w:r w:rsidRPr="007E79AF">
        <w:t xml:space="preserve">Kościół </w:t>
      </w:r>
      <w:proofErr w:type="spellStart"/>
      <w:r w:rsidRPr="007E79AF">
        <w:t>pw</w:t>
      </w:r>
      <w:proofErr w:type="spellEnd"/>
      <w:r w:rsidRPr="007E79AF">
        <w:t>. św. Jana Chrzciciela i św. Jana Ewangelisty , ul. św. Jana</w:t>
      </w:r>
    </w:p>
    <w:p w:rsidR="007E79AF" w:rsidRPr="007E79AF" w:rsidRDefault="007E79AF" w:rsidP="00661317">
      <w:pPr>
        <w:pStyle w:val="Akapitzlist"/>
        <w:numPr>
          <w:ilvl w:val="0"/>
          <w:numId w:val="16"/>
        </w:numPr>
        <w:spacing w:line="276" w:lineRule="auto"/>
        <w:jc w:val="both"/>
      </w:pPr>
      <w:r w:rsidRPr="007E79AF">
        <w:t>Synagoga TEMPEL, ul. Miodowa 24</w:t>
      </w:r>
    </w:p>
    <w:p w:rsidR="007E79AF" w:rsidRPr="007E79AF" w:rsidRDefault="007E79AF" w:rsidP="00661317">
      <w:pPr>
        <w:pStyle w:val="Akapitzlist"/>
        <w:numPr>
          <w:ilvl w:val="0"/>
          <w:numId w:val="16"/>
        </w:numPr>
        <w:spacing w:line="276" w:lineRule="auto"/>
        <w:jc w:val="both"/>
      </w:pPr>
      <w:r w:rsidRPr="007E79AF">
        <w:t>Pałac Biskupa Erazma Ciołka – Oddział Muzeum Narodowego w Krakowie</w:t>
      </w:r>
    </w:p>
    <w:p w:rsidR="007E79AF" w:rsidRPr="007E79AF" w:rsidRDefault="007E79AF" w:rsidP="00661317">
      <w:pPr>
        <w:pStyle w:val="Akapitzlist"/>
        <w:numPr>
          <w:ilvl w:val="0"/>
          <w:numId w:val="16"/>
        </w:numPr>
        <w:spacing w:line="276" w:lineRule="auto"/>
        <w:jc w:val="both"/>
      </w:pPr>
      <w:r w:rsidRPr="007E79AF">
        <w:t>EUROPEUM Ośrodek Kultury Europejskiej – Oddział Muzeum Narodowego w Krakowie</w:t>
      </w:r>
    </w:p>
    <w:p w:rsidR="00B931CD" w:rsidRPr="004638DE" w:rsidRDefault="00B931CD" w:rsidP="00661317">
      <w:pPr>
        <w:pStyle w:val="Akapitzlist"/>
        <w:spacing w:line="276" w:lineRule="auto"/>
        <w:jc w:val="both"/>
      </w:pPr>
    </w:p>
    <w:p w:rsidR="00201160" w:rsidRPr="004638DE" w:rsidRDefault="00201160" w:rsidP="00661317">
      <w:pPr>
        <w:spacing w:line="276" w:lineRule="auto"/>
        <w:jc w:val="both"/>
      </w:pPr>
    </w:p>
    <w:p w:rsidR="00201160" w:rsidRDefault="00201160" w:rsidP="00661317">
      <w:pPr>
        <w:pStyle w:val="Akapitzlist"/>
        <w:numPr>
          <w:ilvl w:val="0"/>
          <w:numId w:val="15"/>
        </w:numPr>
        <w:spacing w:line="276" w:lineRule="auto"/>
        <w:jc w:val="both"/>
      </w:pPr>
      <w:r w:rsidRPr="004638DE">
        <w:t>Nieodpłatne udostępnienie</w:t>
      </w:r>
      <w:r w:rsidR="00CF29B3">
        <w:t xml:space="preserve"> w czasie 24 lipca do 4 sierpnia 2016</w:t>
      </w:r>
      <w:r w:rsidRPr="004638DE">
        <w:t xml:space="preserve"> dla uczestników ŚDM do zwiedzania wystaw w miejskich muzeach:</w:t>
      </w:r>
    </w:p>
    <w:p w:rsidR="00201160" w:rsidRPr="004638DE" w:rsidRDefault="00201160" w:rsidP="00661317">
      <w:pPr>
        <w:pStyle w:val="Akapitzlist"/>
        <w:spacing w:line="276" w:lineRule="auto"/>
        <w:ind w:left="360"/>
        <w:jc w:val="both"/>
      </w:pPr>
    </w:p>
    <w:p w:rsidR="00201160" w:rsidRPr="004638DE" w:rsidRDefault="00201160" w:rsidP="00661317">
      <w:pPr>
        <w:pStyle w:val="Akapitzlist"/>
        <w:numPr>
          <w:ilvl w:val="0"/>
          <w:numId w:val="17"/>
        </w:numPr>
        <w:spacing w:line="276" w:lineRule="auto"/>
        <w:jc w:val="both"/>
      </w:pPr>
      <w:r w:rsidRPr="004638DE">
        <w:t>Muzeum Historyczne Miasta Krakowa w Pałacu Krzysztofory</w:t>
      </w:r>
      <w:r w:rsidR="00CF29B3">
        <w:t>,</w:t>
      </w:r>
      <w:r w:rsidRPr="004638DE">
        <w:t xml:space="preserve"> oraz oddziałach:</w:t>
      </w:r>
    </w:p>
    <w:p w:rsidR="00201160" w:rsidRPr="004638DE" w:rsidRDefault="00201160" w:rsidP="00661317">
      <w:pPr>
        <w:pStyle w:val="Akapitzlist"/>
        <w:numPr>
          <w:ilvl w:val="1"/>
          <w:numId w:val="17"/>
        </w:numPr>
        <w:spacing w:line="276" w:lineRule="auto"/>
        <w:jc w:val="both"/>
      </w:pPr>
      <w:r w:rsidRPr="004638DE">
        <w:t xml:space="preserve">- Fabryka Emalia O. Schindlera przy ul. Lipowej </w:t>
      </w:r>
      <w:r w:rsidR="00CF29B3">
        <w:t>4</w:t>
      </w:r>
      <w:r w:rsidRPr="004638DE">
        <w:t>,</w:t>
      </w:r>
    </w:p>
    <w:p w:rsidR="00201160" w:rsidRPr="004638DE" w:rsidRDefault="00201160" w:rsidP="00661317">
      <w:pPr>
        <w:pStyle w:val="Akapitzlist"/>
        <w:numPr>
          <w:ilvl w:val="1"/>
          <w:numId w:val="17"/>
        </w:numPr>
        <w:spacing w:line="276" w:lineRule="auto"/>
        <w:jc w:val="both"/>
      </w:pPr>
      <w:r w:rsidRPr="004638DE">
        <w:t xml:space="preserve">- Stara Synagoga przy ul. Szerokiej </w:t>
      </w:r>
    </w:p>
    <w:p w:rsidR="00201160" w:rsidRPr="004638DE" w:rsidRDefault="00201160" w:rsidP="00661317">
      <w:pPr>
        <w:pStyle w:val="Akapitzlist"/>
        <w:numPr>
          <w:ilvl w:val="1"/>
          <w:numId w:val="17"/>
        </w:numPr>
        <w:spacing w:line="276" w:lineRule="auto"/>
        <w:jc w:val="both"/>
      </w:pPr>
      <w:r w:rsidRPr="004638DE">
        <w:t xml:space="preserve">- Mury Obronne z Barbakanem </w:t>
      </w:r>
    </w:p>
    <w:p w:rsidR="00201160" w:rsidRPr="004638DE" w:rsidRDefault="00201160" w:rsidP="00661317">
      <w:pPr>
        <w:pStyle w:val="Akapitzlist"/>
        <w:numPr>
          <w:ilvl w:val="1"/>
          <w:numId w:val="17"/>
        </w:numPr>
        <w:spacing w:line="276" w:lineRule="auto"/>
        <w:jc w:val="both"/>
      </w:pPr>
      <w:r w:rsidRPr="004638DE">
        <w:t xml:space="preserve">- Dom Zwierzyniecki przy ul. Królowej Jadwigi 41 </w:t>
      </w:r>
    </w:p>
    <w:p w:rsidR="00201160" w:rsidRPr="004638DE" w:rsidRDefault="00201160" w:rsidP="00661317">
      <w:pPr>
        <w:pStyle w:val="Akapitzlist"/>
        <w:numPr>
          <w:ilvl w:val="1"/>
          <w:numId w:val="17"/>
        </w:numPr>
        <w:spacing w:line="276" w:lineRule="auto"/>
        <w:jc w:val="both"/>
      </w:pPr>
      <w:r w:rsidRPr="004638DE">
        <w:t xml:space="preserve">- Oddział - Dzieje Nowej Huty na os. Słonecznym 16 </w:t>
      </w:r>
    </w:p>
    <w:p w:rsidR="00201160" w:rsidRPr="004638DE" w:rsidRDefault="00201160" w:rsidP="00661317">
      <w:pPr>
        <w:pStyle w:val="Akapitzlist"/>
        <w:numPr>
          <w:ilvl w:val="0"/>
          <w:numId w:val="17"/>
        </w:numPr>
        <w:spacing w:line="276" w:lineRule="auto"/>
        <w:jc w:val="both"/>
      </w:pPr>
      <w:r w:rsidRPr="004638DE">
        <w:t xml:space="preserve">Muzeum Inżynierii Miejskiej przy ul. św. Wawrzyńca 15 oraz Ogród Doświadczeń im. Lema przy Al. Pokoju 68 </w:t>
      </w:r>
    </w:p>
    <w:p w:rsidR="00CF29B3" w:rsidRDefault="00201160" w:rsidP="00661317">
      <w:pPr>
        <w:pStyle w:val="Akapitzlist"/>
        <w:numPr>
          <w:ilvl w:val="0"/>
          <w:numId w:val="17"/>
        </w:numPr>
        <w:spacing w:line="276" w:lineRule="auto"/>
        <w:jc w:val="both"/>
      </w:pPr>
      <w:r w:rsidRPr="004638DE">
        <w:t>Muzeum Sztuki Współczesnej MOCAK przy ul. Lipowej 4</w:t>
      </w:r>
    </w:p>
    <w:p w:rsidR="00201160" w:rsidRPr="004638DE" w:rsidRDefault="00CF29B3" w:rsidP="00661317">
      <w:pPr>
        <w:pStyle w:val="Akapitzlist"/>
        <w:numPr>
          <w:ilvl w:val="0"/>
          <w:numId w:val="17"/>
        </w:numPr>
        <w:spacing w:line="276" w:lineRule="auto"/>
        <w:jc w:val="both"/>
      </w:pPr>
      <w:r w:rsidRPr="00CF29B3">
        <w:t>Ogród Doświadczeń im. Stanisława Lema (plenerowa ekspozycja poświęcona nauce), al. Pokoju 68</w:t>
      </w:r>
      <w:r w:rsidR="00201160" w:rsidRPr="004638DE">
        <w:t xml:space="preserve"> </w:t>
      </w:r>
    </w:p>
    <w:p w:rsidR="00201160" w:rsidRPr="004638DE" w:rsidRDefault="00201160" w:rsidP="00661317">
      <w:pPr>
        <w:spacing w:line="276" w:lineRule="auto"/>
        <w:jc w:val="both"/>
      </w:pPr>
    </w:p>
    <w:p w:rsidR="00201160" w:rsidRDefault="00201160" w:rsidP="00661317">
      <w:pPr>
        <w:pStyle w:val="Akapitzlist"/>
        <w:numPr>
          <w:ilvl w:val="0"/>
          <w:numId w:val="15"/>
        </w:numPr>
        <w:spacing w:line="276" w:lineRule="auto"/>
        <w:jc w:val="both"/>
      </w:pPr>
      <w:r w:rsidRPr="004638DE">
        <w:t xml:space="preserve">Wzbogacona oferta kulturalna dla uczestników ŚDM </w:t>
      </w:r>
      <w:r w:rsidR="00CF29B3">
        <w:t xml:space="preserve">w dniach 24 lipca do 3 września 2016 </w:t>
      </w:r>
      <w:r w:rsidRPr="004638DE">
        <w:t>obejmująca koncerty, wystawy, warsztaty twórcze w miejskich jednostkach kultury:</w:t>
      </w:r>
    </w:p>
    <w:p w:rsidR="00201160" w:rsidRPr="004638DE" w:rsidRDefault="00201160" w:rsidP="00661317">
      <w:pPr>
        <w:pStyle w:val="Akapitzlist"/>
        <w:spacing w:line="276" w:lineRule="auto"/>
        <w:ind w:left="360"/>
        <w:jc w:val="both"/>
      </w:pPr>
    </w:p>
    <w:p w:rsidR="00201160" w:rsidRPr="004638DE" w:rsidRDefault="00201160" w:rsidP="00661317">
      <w:pPr>
        <w:pStyle w:val="Akapitzlist"/>
        <w:numPr>
          <w:ilvl w:val="0"/>
          <w:numId w:val="18"/>
        </w:numPr>
        <w:spacing w:line="276" w:lineRule="auto"/>
        <w:jc w:val="both"/>
      </w:pPr>
      <w:r w:rsidRPr="004638DE">
        <w:t>Śródmiejski Ośrodek Kultury przy ul. Mikołajskiej 2 oraz Klub Muzyki Współczesnej „Malwa” przy ul. Dobrego Pasterza 6 i Klub „Kazimierz” przy ul. Krakowskiej 13</w:t>
      </w:r>
    </w:p>
    <w:p w:rsidR="00201160" w:rsidRPr="004638DE" w:rsidRDefault="00201160" w:rsidP="00661317">
      <w:pPr>
        <w:pStyle w:val="Akapitzlist"/>
        <w:numPr>
          <w:ilvl w:val="0"/>
          <w:numId w:val="18"/>
        </w:numPr>
        <w:spacing w:line="276" w:lineRule="auto"/>
        <w:jc w:val="both"/>
      </w:pPr>
      <w:r w:rsidRPr="004638DE">
        <w:t>Nowohuckie Centrum Kultury</w:t>
      </w:r>
    </w:p>
    <w:p w:rsidR="00201160" w:rsidRPr="004638DE" w:rsidRDefault="00201160" w:rsidP="00661317">
      <w:pPr>
        <w:pStyle w:val="Akapitzlist"/>
        <w:numPr>
          <w:ilvl w:val="0"/>
          <w:numId w:val="18"/>
        </w:numPr>
        <w:spacing w:line="276" w:lineRule="auto"/>
        <w:jc w:val="both"/>
      </w:pPr>
      <w:r w:rsidRPr="004638DE">
        <w:t xml:space="preserve">Dom Kultury „Podgórze” wraz ze sceną plenerową na Rynku Podgórskim, kinoteatrem „Wrzos” przy ul. Zamoyskiego 50 i </w:t>
      </w:r>
      <w:r w:rsidR="00481BB1">
        <w:t>C</w:t>
      </w:r>
      <w:r w:rsidRPr="004638DE">
        <w:t xml:space="preserve">entrum Sztuki Współczesnej SOLVAY przy ul. Zakopiańskiej 62 oraz klubami: przy ul. Sokolskiej 13, „Iskierka” przy ul. Żywieckiej 44, przy ul. Dziewiarzy 7, przy ul. Niewodniczańskiego 74, przy ul. Rybitwy 61, w Dworze </w:t>
      </w:r>
      <w:proofErr w:type="spellStart"/>
      <w:r w:rsidRPr="004638DE">
        <w:t>Czeczów</w:t>
      </w:r>
      <w:proofErr w:type="spellEnd"/>
      <w:r w:rsidRPr="004638DE">
        <w:t xml:space="preserve"> przy ul. ks. J. Popiełuszki 37 </w:t>
      </w:r>
    </w:p>
    <w:p w:rsidR="00201160" w:rsidRDefault="00201160" w:rsidP="00661317">
      <w:pPr>
        <w:pStyle w:val="Akapitzlist"/>
        <w:numPr>
          <w:ilvl w:val="0"/>
          <w:numId w:val="18"/>
        </w:numPr>
        <w:spacing w:line="276" w:lineRule="auto"/>
        <w:jc w:val="both"/>
      </w:pPr>
      <w:r w:rsidRPr="004638DE">
        <w:t>Ośrodek Kultury Nowa Huta z klubami: „Wersalik” i „Jędruś”</w:t>
      </w:r>
    </w:p>
    <w:p w:rsidR="007E79AF" w:rsidRDefault="00201160" w:rsidP="00661317">
      <w:pPr>
        <w:pStyle w:val="Akapitzlist"/>
        <w:numPr>
          <w:ilvl w:val="0"/>
          <w:numId w:val="18"/>
        </w:numPr>
        <w:spacing w:line="276" w:lineRule="auto"/>
        <w:jc w:val="both"/>
      </w:pPr>
      <w:r w:rsidRPr="004638DE">
        <w:t xml:space="preserve">Ośrodek Kultury i. C.K. Norwida na os. Górali 5 wraz z klubami: „Kuźnica” i </w:t>
      </w:r>
      <w:proofErr w:type="spellStart"/>
      <w:r w:rsidRPr="004638DE">
        <w:t>ARTzona</w:t>
      </w:r>
      <w:proofErr w:type="spellEnd"/>
    </w:p>
    <w:p w:rsidR="007E79AF" w:rsidRDefault="007E79AF" w:rsidP="00661317">
      <w:pPr>
        <w:spacing w:line="276" w:lineRule="auto"/>
        <w:jc w:val="both"/>
      </w:pPr>
    </w:p>
    <w:p w:rsidR="007E79AF" w:rsidRPr="007E79AF" w:rsidRDefault="007E79AF" w:rsidP="00661317">
      <w:pPr>
        <w:numPr>
          <w:ilvl w:val="0"/>
          <w:numId w:val="15"/>
        </w:numPr>
        <w:spacing w:line="276" w:lineRule="auto"/>
        <w:jc w:val="both"/>
      </w:pPr>
      <w:r w:rsidRPr="007E79AF">
        <w:t>Wydarzenia realizowane przez organizacje pozarządowe:</w:t>
      </w:r>
    </w:p>
    <w:p w:rsidR="007E79AF" w:rsidRPr="007E79AF" w:rsidRDefault="007E79AF" w:rsidP="00661317">
      <w:pPr>
        <w:spacing w:line="276" w:lineRule="auto"/>
        <w:jc w:val="both"/>
        <w:rPr>
          <w:bCs/>
          <w:i/>
        </w:rPr>
      </w:pPr>
    </w:p>
    <w:p w:rsidR="007E79AF" w:rsidRPr="007E79AF" w:rsidRDefault="007E79AF" w:rsidP="00661317">
      <w:pPr>
        <w:numPr>
          <w:ilvl w:val="0"/>
          <w:numId w:val="25"/>
        </w:numPr>
        <w:spacing w:line="276" w:lineRule="auto"/>
        <w:jc w:val="both"/>
        <w:rPr>
          <w:bCs/>
        </w:rPr>
      </w:pPr>
      <w:r w:rsidRPr="007E79AF">
        <w:rPr>
          <w:bCs/>
        </w:rPr>
        <w:t>Wystawa plenerowa na Rynku Podgórskim przybliżająca uczestnikom ŚDM postać św. Jana Pawła II. Na wystawie zostaną pokazane fotografie oraz informacje o związku Papieża - Polaka z wybranymi miejscami, takimi jak np.: kamieniołom na Zakrzówku, Solvay, oraz miejscami modlitwy. Realizatorem wystawy prezentowanej w dniach 1-31 lipca br. jest Stowarzyszenie PODGÓRZE.PL, ul. Węgierska 1 w Krakowie.</w:t>
      </w:r>
    </w:p>
    <w:p w:rsidR="007E79AF" w:rsidRPr="007E79AF" w:rsidRDefault="007E79AF" w:rsidP="00661317">
      <w:pPr>
        <w:numPr>
          <w:ilvl w:val="0"/>
          <w:numId w:val="25"/>
        </w:numPr>
        <w:spacing w:line="276" w:lineRule="auto"/>
        <w:jc w:val="both"/>
        <w:rPr>
          <w:bCs/>
        </w:rPr>
      </w:pPr>
      <w:r w:rsidRPr="007E79AF">
        <w:rPr>
          <w:bCs/>
        </w:rPr>
        <w:t>Spektakl przygotowany przez Teatr Nicoli z udziałem młodzieży szkolnej i studentów z Krakowa dedykowany młodzieży ŚDM - trzykrotna prezentacja w przestrzeni miasta w terminie maj-lipiec br. w miejscu wskazanym przez Komitet Organizacyjny ŚDM. Realizatorem jest Stowarzyszenie Teatralno-Artystyczne „</w:t>
      </w:r>
      <w:proofErr w:type="spellStart"/>
      <w:r w:rsidRPr="007E79AF">
        <w:rPr>
          <w:bCs/>
        </w:rPr>
        <w:t>Samsara</w:t>
      </w:r>
      <w:proofErr w:type="spellEnd"/>
      <w:r w:rsidRPr="007E79AF">
        <w:rPr>
          <w:bCs/>
        </w:rPr>
        <w:t>”, ul. Czarnogórska 14 w Krakowie.</w:t>
      </w:r>
    </w:p>
    <w:p w:rsidR="007E79AF" w:rsidRPr="007E79AF" w:rsidRDefault="007E79AF" w:rsidP="00661317">
      <w:pPr>
        <w:numPr>
          <w:ilvl w:val="0"/>
          <w:numId w:val="25"/>
        </w:numPr>
        <w:spacing w:line="276" w:lineRule="auto"/>
        <w:jc w:val="both"/>
        <w:rPr>
          <w:bCs/>
        </w:rPr>
      </w:pPr>
      <w:r w:rsidRPr="007E79AF">
        <w:rPr>
          <w:bCs/>
        </w:rPr>
        <w:t xml:space="preserve">Widowisko </w:t>
      </w:r>
      <w:proofErr w:type="spellStart"/>
      <w:r w:rsidRPr="007E79AF">
        <w:rPr>
          <w:bCs/>
        </w:rPr>
        <w:t>teatralno-muzyczno-multimedialne</w:t>
      </w:r>
      <w:proofErr w:type="spellEnd"/>
      <w:r w:rsidRPr="007E79AF">
        <w:rPr>
          <w:bCs/>
        </w:rPr>
        <w:t xml:space="preserve"> składające się z autobiograficznych tekstów Karola Wojtyły, wybranych fragmentów jego poezji, dramatów, ukazujących lata młodzieńcze, dorastanie w Krakowie a później - misyjną drogę Papieża Polaka - orędownika młodych. Całość przepleciona pieśniami maryjnymi i przeźroczami z prywatnego archiwum. Prezentacja w dniach 25 i 26 lipca br. w Teatrze Ludowym oraz w dniach 27, 28 i 29 lipca br. podczas spotkań z młodzieżą ŚDM. Realizatorem widowiska jest Stowarzyszenie „Prawy Brzeg” al. Daszyńskiego 22/6 w Krakowie.</w:t>
      </w:r>
    </w:p>
    <w:p w:rsidR="007E79AF" w:rsidRPr="007E79AF" w:rsidRDefault="007E79AF" w:rsidP="00661317">
      <w:pPr>
        <w:numPr>
          <w:ilvl w:val="0"/>
          <w:numId w:val="25"/>
        </w:numPr>
        <w:spacing w:line="276" w:lineRule="auto"/>
        <w:jc w:val="both"/>
        <w:rPr>
          <w:bCs/>
        </w:rPr>
      </w:pPr>
      <w:r w:rsidRPr="007E79AF">
        <w:rPr>
          <w:bCs/>
        </w:rPr>
        <w:t xml:space="preserve">Koncert unikatowych dzieł muzycznych renesansu oraz wydanie broszury informacyjnej. Słowo wstępne przed koncertem wygłosi Kardynał St. Dziwisz. Koncert 24 lipca br. Katedra na Wawelu. Realizatorem jest Fundacja dla realizacji siedziby </w:t>
      </w:r>
      <w:proofErr w:type="spellStart"/>
      <w:r w:rsidRPr="007E79AF">
        <w:rPr>
          <w:bCs/>
        </w:rPr>
        <w:t>Capellae</w:t>
      </w:r>
      <w:proofErr w:type="spellEnd"/>
      <w:r w:rsidRPr="007E79AF">
        <w:rPr>
          <w:bCs/>
        </w:rPr>
        <w:t xml:space="preserve"> </w:t>
      </w:r>
      <w:proofErr w:type="spellStart"/>
      <w:r w:rsidRPr="007E79AF">
        <w:rPr>
          <w:bCs/>
        </w:rPr>
        <w:t>Cracoviensis</w:t>
      </w:r>
      <w:proofErr w:type="spellEnd"/>
      <w:r w:rsidRPr="007E79AF">
        <w:rPr>
          <w:bCs/>
        </w:rPr>
        <w:t>, Plac Na Groblach 7 w Krakowie.</w:t>
      </w:r>
    </w:p>
    <w:p w:rsidR="007E79AF" w:rsidRPr="007E79AF" w:rsidRDefault="007E79AF" w:rsidP="00661317">
      <w:pPr>
        <w:numPr>
          <w:ilvl w:val="0"/>
          <w:numId w:val="25"/>
        </w:numPr>
        <w:spacing w:line="276" w:lineRule="auto"/>
        <w:jc w:val="both"/>
        <w:rPr>
          <w:bCs/>
        </w:rPr>
      </w:pPr>
      <w:r w:rsidRPr="007E79AF">
        <w:rPr>
          <w:bCs/>
        </w:rPr>
        <w:t>Cykl koncertów przygotowanych we współpracy ze Stowarzyszeniem Gospel. Prezentacja w dniach 23-31 lipca br. w Centrum Kultury Rotunda, oferta przygotowana przez Stowarzyszenie Rotunda ul. Oleandry 1 w Krakowie.</w:t>
      </w:r>
    </w:p>
    <w:p w:rsidR="007E79AF" w:rsidRDefault="007E79AF" w:rsidP="00661317">
      <w:pPr>
        <w:numPr>
          <w:ilvl w:val="0"/>
          <w:numId w:val="25"/>
        </w:numPr>
        <w:spacing w:line="276" w:lineRule="auto"/>
        <w:jc w:val="both"/>
        <w:rPr>
          <w:bCs/>
        </w:rPr>
      </w:pPr>
      <w:r w:rsidRPr="007E79AF">
        <w:rPr>
          <w:bCs/>
        </w:rPr>
        <w:t xml:space="preserve">Prezentacja zbioru pieśni oraz utworów instrumentalnych inspirowanych wierszami Karola Wojtyły. Wykonawcy m.in. Ewa Bem i Mieczysław Szczęśniak, Chór chłopięcy FK, Orkiestra Akademii </w:t>
      </w:r>
      <w:proofErr w:type="spellStart"/>
      <w:r w:rsidRPr="007E79AF">
        <w:rPr>
          <w:bCs/>
        </w:rPr>
        <w:t>Beethovenowskiej</w:t>
      </w:r>
      <w:proofErr w:type="spellEnd"/>
      <w:r w:rsidRPr="007E79AF">
        <w:rPr>
          <w:bCs/>
        </w:rPr>
        <w:t>, Zespół jazzowy i kapela góralska. Prezentacja w czasie pomiędzy 23 - 31 lipca br. na scenie plenerowej, przygotowana przez stowarzyszenie Artystyczno-Edukacyjne „Jazzowy Kraków” ul. Zdunów 18/8 w Krakowie.</w:t>
      </w:r>
    </w:p>
    <w:p w:rsidR="00530EC2" w:rsidRDefault="00530EC2">
      <w:pPr>
        <w:rPr>
          <w:bCs/>
        </w:rPr>
      </w:pPr>
      <w:r>
        <w:rPr>
          <w:bCs/>
        </w:rPr>
        <w:br w:type="page"/>
      </w:r>
    </w:p>
    <w:p w:rsidR="003E17BA" w:rsidRDefault="003E17BA" w:rsidP="00661317">
      <w:pPr>
        <w:pStyle w:val="Nagwek3"/>
        <w:spacing w:line="276" w:lineRule="auto"/>
      </w:pPr>
      <w:bookmarkStart w:id="59" w:name="_Toc447797015"/>
      <w:r>
        <w:t>Festiwal Młodych</w:t>
      </w:r>
      <w:bookmarkEnd w:id="59"/>
    </w:p>
    <w:p w:rsidR="003E17BA" w:rsidRPr="007E79AF" w:rsidRDefault="003E17BA" w:rsidP="00661317">
      <w:pPr>
        <w:spacing w:line="276" w:lineRule="auto"/>
        <w:jc w:val="both"/>
        <w:rPr>
          <w:bCs/>
        </w:rPr>
      </w:pPr>
    </w:p>
    <w:tbl>
      <w:tblPr>
        <w:tblW w:w="5193" w:type="pct"/>
        <w:tblCellMar>
          <w:left w:w="70" w:type="dxa"/>
          <w:right w:w="70" w:type="dxa"/>
        </w:tblCellMar>
        <w:tblLook w:val="04A0"/>
      </w:tblPr>
      <w:tblGrid>
        <w:gridCol w:w="555"/>
        <w:gridCol w:w="3341"/>
        <w:gridCol w:w="1558"/>
        <w:gridCol w:w="2407"/>
        <w:gridCol w:w="1700"/>
      </w:tblGrid>
      <w:tr w:rsidR="007E79AF" w:rsidRPr="00C04CB0" w:rsidTr="0097321D">
        <w:trPr>
          <w:trHeight w:val="274"/>
        </w:trPr>
        <w:tc>
          <w:tcPr>
            <w:tcW w:w="4111" w:type="pct"/>
            <w:gridSpan w:val="4"/>
            <w:tcBorders>
              <w:top w:val="single" w:sz="4" w:space="0" w:color="auto"/>
              <w:left w:val="single" w:sz="4" w:space="0" w:color="auto"/>
              <w:bottom w:val="single" w:sz="4" w:space="0" w:color="auto"/>
              <w:right w:val="nil"/>
            </w:tcBorders>
            <w:shd w:val="clear" w:color="000000" w:fill="BDD7EE"/>
            <w:vAlign w:val="center"/>
            <w:hideMark/>
          </w:tcPr>
          <w:p w:rsidR="007E79AF" w:rsidRPr="00C04CB0" w:rsidRDefault="007E79AF" w:rsidP="00661317">
            <w:pPr>
              <w:spacing w:line="276" w:lineRule="auto"/>
              <w:jc w:val="center"/>
              <w:rPr>
                <w:rFonts w:ascii="Calibri" w:eastAsia="Times New Roman" w:hAnsi="Calibri" w:cs="Times New Roman"/>
                <w:b/>
                <w:bCs/>
                <w:color w:val="000000"/>
                <w:sz w:val="28"/>
                <w:szCs w:val="28"/>
                <w:lang w:eastAsia="pl-PL"/>
              </w:rPr>
            </w:pPr>
            <w:r w:rsidRPr="00C04CB0">
              <w:rPr>
                <w:rFonts w:ascii="Calibri" w:eastAsia="Times New Roman" w:hAnsi="Calibri" w:cs="Times New Roman"/>
                <w:b/>
                <w:bCs/>
                <w:color w:val="000000"/>
                <w:sz w:val="28"/>
                <w:szCs w:val="28"/>
                <w:lang w:eastAsia="pl-PL"/>
              </w:rPr>
              <w:t>Wykaz miejsc Festiwalu Młodych w Krakowie</w:t>
            </w:r>
          </w:p>
        </w:tc>
        <w:tc>
          <w:tcPr>
            <w:tcW w:w="889" w:type="pct"/>
            <w:tcBorders>
              <w:top w:val="single" w:sz="4" w:space="0" w:color="auto"/>
              <w:left w:val="single" w:sz="4" w:space="0" w:color="auto"/>
              <w:bottom w:val="single" w:sz="4" w:space="0" w:color="auto"/>
              <w:right w:val="nil"/>
            </w:tcBorders>
            <w:shd w:val="clear" w:color="000000" w:fill="BDD7EE"/>
          </w:tcPr>
          <w:p w:rsidR="007E79AF" w:rsidRPr="00C04CB0" w:rsidRDefault="007E79AF" w:rsidP="00661317">
            <w:pPr>
              <w:spacing w:line="276" w:lineRule="auto"/>
              <w:jc w:val="center"/>
              <w:rPr>
                <w:rFonts w:ascii="Calibri" w:eastAsia="Times New Roman" w:hAnsi="Calibri" w:cs="Times New Roman"/>
                <w:b/>
                <w:bCs/>
                <w:color w:val="000000"/>
                <w:sz w:val="28"/>
                <w:szCs w:val="28"/>
                <w:lang w:eastAsia="pl-PL"/>
              </w:rPr>
            </w:pPr>
          </w:p>
        </w:tc>
      </w:tr>
      <w:tr w:rsidR="007E79AF" w:rsidRPr="002F13CB" w:rsidTr="0097321D">
        <w:trPr>
          <w:trHeight w:val="272"/>
        </w:trPr>
        <w:tc>
          <w:tcPr>
            <w:tcW w:w="290" w:type="pct"/>
            <w:tcBorders>
              <w:top w:val="nil"/>
              <w:left w:val="single" w:sz="4" w:space="0" w:color="auto"/>
              <w:bottom w:val="single" w:sz="4" w:space="0" w:color="auto"/>
              <w:right w:val="single" w:sz="4" w:space="0" w:color="auto"/>
            </w:tcBorders>
            <w:shd w:val="clear" w:color="000000" w:fill="BDD7EE"/>
            <w:vAlign w:val="center"/>
            <w:hideMark/>
          </w:tcPr>
          <w:p w:rsidR="007E79AF" w:rsidRPr="002F13CB" w:rsidRDefault="007E79AF" w:rsidP="00661317">
            <w:pPr>
              <w:spacing w:line="276" w:lineRule="auto"/>
              <w:jc w:val="center"/>
              <w:rPr>
                <w:rFonts w:ascii="Calibri" w:eastAsia="Times New Roman" w:hAnsi="Calibri" w:cs="Times New Roman"/>
                <w:b/>
                <w:bCs/>
                <w:color w:val="000000"/>
                <w:lang w:eastAsia="pl-PL"/>
              </w:rPr>
            </w:pPr>
            <w:r w:rsidRPr="002F13CB">
              <w:rPr>
                <w:rFonts w:ascii="Calibri" w:eastAsia="Times New Roman" w:hAnsi="Calibri" w:cs="Times New Roman"/>
                <w:b/>
                <w:bCs/>
                <w:color w:val="000000"/>
                <w:lang w:eastAsia="pl-PL"/>
              </w:rPr>
              <w:t>Lp.</w:t>
            </w:r>
          </w:p>
        </w:tc>
        <w:tc>
          <w:tcPr>
            <w:tcW w:w="1747" w:type="pct"/>
            <w:tcBorders>
              <w:top w:val="nil"/>
              <w:left w:val="nil"/>
              <w:bottom w:val="single" w:sz="4" w:space="0" w:color="auto"/>
              <w:right w:val="single" w:sz="4" w:space="0" w:color="auto"/>
            </w:tcBorders>
            <w:shd w:val="clear" w:color="000000" w:fill="BDD7EE"/>
            <w:vAlign w:val="center"/>
            <w:hideMark/>
          </w:tcPr>
          <w:p w:rsidR="007E79AF" w:rsidRPr="002F13CB" w:rsidRDefault="007E79AF" w:rsidP="00661317">
            <w:pPr>
              <w:spacing w:line="276" w:lineRule="auto"/>
              <w:jc w:val="center"/>
              <w:rPr>
                <w:rFonts w:ascii="Calibri" w:eastAsia="Times New Roman" w:hAnsi="Calibri" w:cs="Times New Roman"/>
                <w:b/>
                <w:bCs/>
                <w:color w:val="000000"/>
                <w:lang w:eastAsia="pl-PL"/>
              </w:rPr>
            </w:pPr>
            <w:r w:rsidRPr="002F13CB">
              <w:rPr>
                <w:rFonts w:ascii="Calibri" w:eastAsia="Times New Roman" w:hAnsi="Calibri" w:cs="Times New Roman"/>
                <w:b/>
                <w:bCs/>
                <w:color w:val="000000"/>
                <w:lang w:eastAsia="pl-PL"/>
              </w:rPr>
              <w:t>Miejsce</w:t>
            </w:r>
          </w:p>
        </w:tc>
        <w:tc>
          <w:tcPr>
            <w:tcW w:w="815" w:type="pct"/>
            <w:tcBorders>
              <w:top w:val="nil"/>
              <w:left w:val="nil"/>
              <w:bottom w:val="single" w:sz="4" w:space="0" w:color="auto"/>
              <w:right w:val="single" w:sz="4" w:space="0" w:color="auto"/>
            </w:tcBorders>
            <w:shd w:val="clear" w:color="000000" w:fill="BDD7EE"/>
            <w:vAlign w:val="center"/>
            <w:hideMark/>
          </w:tcPr>
          <w:p w:rsidR="007E79AF" w:rsidRPr="002F13CB" w:rsidRDefault="007E79AF" w:rsidP="00661317">
            <w:pPr>
              <w:spacing w:line="276" w:lineRule="auto"/>
              <w:jc w:val="center"/>
              <w:rPr>
                <w:rFonts w:ascii="Calibri" w:eastAsia="Times New Roman" w:hAnsi="Calibri" w:cs="Times New Roman"/>
                <w:b/>
                <w:bCs/>
                <w:color w:val="000000"/>
                <w:lang w:eastAsia="pl-PL"/>
              </w:rPr>
            </w:pPr>
            <w:r w:rsidRPr="002F13CB">
              <w:rPr>
                <w:rFonts w:ascii="Calibri" w:eastAsia="Times New Roman" w:hAnsi="Calibri" w:cs="Times New Roman"/>
                <w:b/>
                <w:bCs/>
                <w:color w:val="000000"/>
                <w:lang w:eastAsia="pl-PL"/>
              </w:rPr>
              <w:t>Kategoria sceny</w:t>
            </w:r>
          </w:p>
        </w:tc>
        <w:tc>
          <w:tcPr>
            <w:tcW w:w="1259" w:type="pct"/>
            <w:tcBorders>
              <w:top w:val="nil"/>
              <w:left w:val="nil"/>
              <w:bottom w:val="single" w:sz="4" w:space="0" w:color="auto"/>
              <w:right w:val="single" w:sz="4" w:space="0" w:color="auto"/>
            </w:tcBorders>
            <w:shd w:val="clear" w:color="000000" w:fill="BDD7EE"/>
            <w:vAlign w:val="center"/>
            <w:hideMark/>
          </w:tcPr>
          <w:p w:rsidR="007E79AF" w:rsidRPr="002F13CB" w:rsidRDefault="007E79AF" w:rsidP="00661317">
            <w:pPr>
              <w:spacing w:line="276"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Szacowane ilości osób</w:t>
            </w:r>
          </w:p>
        </w:tc>
        <w:tc>
          <w:tcPr>
            <w:tcW w:w="889" w:type="pct"/>
            <w:tcBorders>
              <w:top w:val="nil"/>
              <w:left w:val="nil"/>
              <w:bottom w:val="single" w:sz="4" w:space="0" w:color="auto"/>
              <w:right w:val="single" w:sz="4" w:space="0" w:color="auto"/>
            </w:tcBorders>
            <w:shd w:val="clear" w:color="000000" w:fill="BDD7EE"/>
          </w:tcPr>
          <w:p w:rsidR="007E79AF" w:rsidRDefault="007E79AF" w:rsidP="00661317">
            <w:pPr>
              <w:spacing w:line="276"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Daty wydarzeń</w:t>
            </w:r>
          </w:p>
        </w:tc>
      </w:tr>
      <w:tr w:rsidR="007E79AF" w:rsidRPr="002F13CB" w:rsidTr="0097321D">
        <w:trPr>
          <w:trHeight w:val="277"/>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Błonia</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Ok. 100 000 </w:t>
            </w:r>
          </w:p>
        </w:tc>
        <w:tc>
          <w:tcPr>
            <w:tcW w:w="889" w:type="pct"/>
            <w:tcBorders>
              <w:top w:val="nil"/>
              <w:left w:val="nil"/>
              <w:bottom w:val="single" w:sz="4" w:space="0" w:color="auto"/>
              <w:right w:val="single" w:sz="4" w:space="0" w:color="auto"/>
            </w:tcBorders>
            <w:shd w:val="clear" w:color="auto" w:fill="auto"/>
          </w:tcPr>
          <w:p w:rsidR="007E79AF" w:rsidRPr="007679B7" w:rsidRDefault="007E79AF" w:rsidP="00661317">
            <w:pPr>
              <w:spacing w:line="276" w:lineRule="auto"/>
              <w:jc w:val="center"/>
              <w:rPr>
                <w:rFonts w:ascii="Calibri" w:eastAsia="Times New Roman" w:hAnsi="Calibri" w:cs="Times New Roman"/>
                <w:color w:val="000000"/>
                <w:lang w:eastAsia="pl-PL"/>
              </w:rPr>
            </w:pPr>
            <w:r w:rsidRPr="007679B7">
              <w:rPr>
                <w:rFonts w:ascii="Calibri" w:eastAsia="Times New Roman" w:hAnsi="Calibri" w:cs="Times New Roman"/>
                <w:color w:val="000000"/>
                <w:lang w:eastAsia="pl-PL"/>
              </w:rPr>
              <w:t>26-29.07</w:t>
            </w:r>
          </w:p>
        </w:tc>
      </w:tr>
      <w:tr w:rsidR="007E79AF" w:rsidRPr="002F13CB" w:rsidTr="0097321D">
        <w:trPr>
          <w:trHeight w:val="28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2</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Scena nad Wisłą (scena na barce)</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10 000</w:t>
            </w:r>
          </w:p>
        </w:tc>
        <w:tc>
          <w:tcPr>
            <w:tcW w:w="889" w:type="pct"/>
            <w:tcBorders>
              <w:top w:val="nil"/>
              <w:left w:val="nil"/>
              <w:bottom w:val="single" w:sz="4" w:space="0" w:color="auto"/>
              <w:right w:val="single" w:sz="4" w:space="0" w:color="auto"/>
            </w:tcBorders>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26-31.07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3</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Plac Szczepański</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5000</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13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4</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Plac Wolnica</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5 000 – 6 000 osób</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136"/>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5</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KS. Wieczysta</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5 000 – 6 000 osób</w:t>
            </w:r>
          </w:p>
        </w:tc>
        <w:tc>
          <w:tcPr>
            <w:tcW w:w="889" w:type="pct"/>
            <w:tcBorders>
              <w:top w:val="nil"/>
              <w:left w:val="nil"/>
              <w:bottom w:val="single" w:sz="4" w:space="0" w:color="auto"/>
              <w:right w:val="single" w:sz="4" w:space="0" w:color="auto"/>
            </w:tcBorders>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6</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Rynek Podgórski</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5 000 osób</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7</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Park Krowoderski</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3 000 osób</w:t>
            </w:r>
          </w:p>
        </w:tc>
        <w:tc>
          <w:tcPr>
            <w:tcW w:w="889" w:type="pct"/>
            <w:tcBorders>
              <w:top w:val="nil"/>
              <w:left w:val="nil"/>
              <w:bottom w:val="single" w:sz="4" w:space="0" w:color="auto"/>
              <w:right w:val="single" w:sz="4" w:space="0" w:color="auto"/>
            </w:tcBorders>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8</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Plac Marii Magdaleny</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1 000 – 1 500 osób</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9</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Mały Rynek</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500 – 1 000 osób</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10</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 xml:space="preserve">Hala Wisły </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p>
        </w:tc>
        <w:tc>
          <w:tcPr>
            <w:tcW w:w="889" w:type="pct"/>
            <w:tcBorders>
              <w:top w:val="nil"/>
              <w:left w:val="nil"/>
              <w:bottom w:val="single" w:sz="4" w:space="0" w:color="auto"/>
              <w:right w:val="single" w:sz="4" w:space="0" w:color="auto"/>
            </w:tcBorders>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11</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Rynek Główny</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100 000 osób</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12</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Plac Nowaka-Jeziorańskiego</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10 000 osób</w:t>
            </w:r>
          </w:p>
        </w:tc>
        <w:tc>
          <w:tcPr>
            <w:tcW w:w="889" w:type="pct"/>
            <w:tcBorders>
              <w:top w:val="nil"/>
              <w:left w:val="nil"/>
              <w:bottom w:val="single" w:sz="4" w:space="0" w:color="auto"/>
              <w:right w:val="single" w:sz="4" w:space="0" w:color="auto"/>
            </w:tcBorders>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168"/>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14</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Stadion Cracovii</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Centrum </w:t>
            </w:r>
            <w:proofErr w:type="spellStart"/>
            <w:r>
              <w:rPr>
                <w:rFonts w:ascii="Calibri" w:eastAsia="Times New Roman" w:hAnsi="Calibri" w:cs="Times New Roman"/>
                <w:color w:val="000000"/>
                <w:lang w:eastAsia="pl-PL"/>
              </w:rPr>
              <w:t>Powołaniowe</w:t>
            </w:r>
            <w:proofErr w:type="spellEnd"/>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100 stoisk dla wspólnot</w:t>
            </w:r>
          </w:p>
        </w:tc>
        <w:tc>
          <w:tcPr>
            <w:tcW w:w="889" w:type="pct"/>
            <w:tcBorders>
              <w:top w:val="nil"/>
              <w:left w:val="nil"/>
              <w:bottom w:val="single" w:sz="4" w:space="0" w:color="auto"/>
              <w:right w:val="single" w:sz="4" w:space="0" w:color="auto"/>
            </w:tcBorders>
          </w:tcPr>
          <w:p w:rsidR="007E79AF" w:rsidRPr="002F13CB" w:rsidRDefault="007E79AF" w:rsidP="00661317">
            <w:pPr>
              <w:spacing w:line="276" w:lineRule="auto"/>
              <w:jc w:val="center"/>
              <w:rPr>
                <w:rFonts w:ascii="Calibri" w:eastAsia="Times New Roman" w:hAnsi="Calibri" w:cs="Times New Roman"/>
                <w:color w:val="000000"/>
                <w:lang w:eastAsia="pl-PL"/>
              </w:rPr>
            </w:pPr>
            <w:r w:rsidRPr="008B225B">
              <w:rPr>
                <w:rFonts w:ascii="Calibri" w:eastAsia="Times New Roman" w:hAnsi="Calibri" w:cs="Times New Roman"/>
                <w:color w:val="000000"/>
                <w:lang w:eastAsia="pl-PL"/>
              </w:rPr>
              <w:t>25.</w:t>
            </w:r>
            <w:r>
              <w:rPr>
                <w:rFonts w:ascii="Calibri" w:eastAsia="Times New Roman" w:hAnsi="Calibri" w:cs="Times New Roman"/>
                <w:color w:val="000000"/>
                <w:lang w:eastAsia="pl-PL"/>
              </w:rPr>
              <w:t>-31</w:t>
            </w:r>
            <w:r w:rsidRPr="008B225B">
              <w:rPr>
                <w:rFonts w:ascii="Calibri" w:eastAsia="Times New Roman" w:hAnsi="Calibri" w:cs="Times New Roman"/>
                <w:color w:val="000000"/>
                <w:lang w:eastAsia="pl-PL"/>
              </w:rPr>
              <w:t>.07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15</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Plac Niepodległości</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Miejsce na wystawy</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16</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Aleja Ró</w:t>
            </w:r>
            <w:r>
              <w:rPr>
                <w:rFonts w:ascii="Calibri" w:eastAsia="Times New Roman" w:hAnsi="Calibri" w:cs="Times New Roman"/>
                <w:color w:val="000000"/>
                <w:lang w:eastAsia="pl-PL"/>
              </w:rPr>
              <w:t>ż</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6 000 osób</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17</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Park Krakowski</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brak sceny</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Miejsce wystawy</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6"/>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18</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proofErr w:type="spellStart"/>
            <w:r w:rsidRPr="002F13CB">
              <w:rPr>
                <w:rFonts w:ascii="Calibri" w:eastAsia="Times New Roman" w:hAnsi="Calibri" w:cs="Times New Roman"/>
                <w:color w:val="000000"/>
                <w:lang w:eastAsia="pl-PL"/>
              </w:rPr>
              <w:t>Tauron</w:t>
            </w:r>
            <w:proofErr w:type="spellEnd"/>
            <w:r w:rsidRPr="002F13CB">
              <w:rPr>
                <w:rFonts w:ascii="Calibri" w:eastAsia="Times New Roman" w:hAnsi="Calibri" w:cs="Times New Roman"/>
                <w:color w:val="000000"/>
                <w:lang w:eastAsia="pl-PL"/>
              </w:rPr>
              <w:t xml:space="preserve"> Arena Kraków</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miejsce zamknięte</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25 000 osób</w:t>
            </w: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6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19</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Park Lotników Polskich</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p>
        </w:tc>
        <w:tc>
          <w:tcPr>
            <w:tcW w:w="889" w:type="pct"/>
            <w:tcBorders>
              <w:top w:val="nil"/>
              <w:left w:val="nil"/>
              <w:bottom w:val="single" w:sz="4" w:space="0" w:color="auto"/>
              <w:right w:val="single" w:sz="4" w:space="0" w:color="auto"/>
            </w:tcBorders>
            <w:shd w:val="clear" w:color="auto" w:fill="auto"/>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53"/>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20</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Studium Wychowania i Sportu UJ</w:t>
            </w:r>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8 000 – 10 000 osób</w:t>
            </w:r>
          </w:p>
        </w:tc>
        <w:tc>
          <w:tcPr>
            <w:tcW w:w="889" w:type="pct"/>
            <w:tcBorders>
              <w:top w:val="nil"/>
              <w:left w:val="nil"/>
              <w:bottom w:val="single" w:sz="4" w:space="0" w:color="auto"/>
              <w:right w:val="single" w:sz="4" w:space="0" w:color="auto"/>
            </w:tcBorders>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26-29.07</w:t>
            </w:r>
          </w:p>
        </w:tc>
      </w:tr>
      <w:tr w:rsidR="007E79AF" w:rsidRPr="002F13CB" w:rsidTr="0097321D">
        <w:trPr>
          <w:trHeight w:val="68"/>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21</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 xml:space="preserve">Stadion Hutnik; </w:t>
            </w:r>
            <w:proofErr w:type="spellStart"/>
            <w:r w:rsidRPr="002F13CB">
              <w:rPr>
                <w:rFonts w:ascii="Calibri" w:eastAsia="Times New Roman" w:hAnsi="Calibri" w:cs="Times New Roman"/>
                <w:color w:val="000000"/>
                <w:lang w:eastAsia="pl-PL"/>
              </w:rPr>
              <w:t>Com</w:t>
            </w:r>
            <w:proofErr w:type="spellEnd"/>
            <w:r w:rsidRPr="002F13CB">
              <w:rPr>
                <w:rFonts w:ascii="Calibri" w:eastAsia="Times New Roman" w:hAnsi="Calibri" w:cs="Times New Roman"/>
                <w:color w:val="000000"/>
                <w:lang w:eastAsia="pl-PL"/>
              </w:rPr>
              <w:t xml:space="preserve"> </w:t>
            </w:r>
            <w:proofErr w:type="spellStart"/>
            <w:r w:rsidRPr="002F13CB">
              <w:rPr>
                <w:rFonts w:ascii="Calibri" w:eastAsia="Times New Roman" w:hAnsi="Calibri" w:cs="Times New Roman"/>
                <w:color w:val="000000"/>
                <w:lang w:eastAsia="pl-PL"/>
              </w:rPr>
              <w:t>Com</w:t>
            </w:r>
            <w:proofErr w:type="spellEnd"/>
            <w:r w:rsidRPr="002F13CB">
              <w:rPr>
                <w:rFonts w:ascii="Calibri" w:eastAsia="Times New Roman" w:hAnsi="Calibri" w:cs="Times New Roman"/>
                <w:color w:val="000000"/>
                <w:lang w:eastAsia="pl-PL"/>
              </w:rPr>
              <w:t xml:space="preserve"> </w:t>
            </w:r>
            <w:proofErr w:type="spellStart"/>
            <w:r w:rsidRPr="002F13CB">
              <w:rPr>
                <w:rFonts w:ascii="Calibri" w:eastAsia="Times New Roman" w:hAnsi="Calibri" w:cs="Times New Roman"/>
                <w:color w:val="000000"/>
                <w:lang w:eastAsia="pl-PL"/>
              </w:rPr>
              <w:t>Zone</w:t>
            </w:r>
            <w:proofErr w:type="spellEnd"/>
            <w:r w:rsidRPr="002F13CB">
              <w:rPr>
                <w:rFonts w:ascii="Calibri" w:eastAsia="Times New Roman" w:hAnsi="Calibri" w:cs="Times New Roman"/>
                <w:color w:val="000000"/>
                <w:lang w:eastAsia="pl-PL"/>
              </w:rPr>
              <w:t xml:space="preserve">, Stowarzyszenie </w:t>
            </w:r>
            <w:proofErr w:type="spellStart"/>
            <w:r w:rsidRPr="002F13CB">
              <w:rPr>
                <w:rFonts w:ascii="Calibri" w:eastAsia="Times New Roman" w:hAnsi="Calibri" w:cs="Times New Roman"/>
                <w:color w:val="000000"/>
                <w:lang w:eastAsia="pl-PL"/>
              </w:rPr>
              <w:t>Siemacha</w:t>
            </w:r>
            <w:proofErr w:type="spellEnd"/>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brak sceny</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8000</w:t>
            </w:r>
          </w:p>
        </w:tc>
        <w:tc>
          <w:tcPr>
            <w:tcW w:w="889" w:type="pct"/>
            <w:tcBorders>
              <w:top w:val="nil"/>
              <w:left w:val="nil"/>
              <w:bottom w:val="single" w:sz="4" w:space="0" w:color="auto"/>
              <w:right w:val="single" w:sz="4" w:space="0" w:color="auto"/>
            </w:tcBorders>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26-27.07</w:t>
            </w:r>
          </w:p>
        </w:tc>
      </w:tr>
      <w:tr w:rsidR="007E79AF" w:rsidRPr="002F13CB" w:rsidTr="0097321D">
        <w:trPr>
          <w:trHeight w:val="76"/>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22</w:t>
            </w:r>
          </w:p>
        </w:tc>
        <w:tc>
          <w:tcPr>
            <w:tcW w:w="1747"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 xml:space="preserve">Miasteczko namiotowe </w:t>
            </w:r>
            <w:proofErr w:type="spellStart"/>
            <w:r w:rsidRPr="002F13CB">
              <w:rPr>
                <w:rFonts w:ascii="Calibri" w:eastAsia="Times New Roman" w:hAnsi="Calibri" w:cs="Times New Roman"/>
                <w:color w:val="000000"/>
                <w:lang w:eastAsia="pl-PL"/>
              </w:rPr>
              <w:t>Czyżyny</w:t>
            </w:r>
            <w:proofErr w:type="spellEnd"/>
          </w:p>
        </w:tc>
        <w:tc>
          <w:tcPr>
            <w:tcW w:w="815"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II</w:t>
            </w:r>
          </w:p>
        </w:tc>
        <w:tc>
          <w:tcPr>
            <w:tcW w:w="1259"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4000</w:t>
            </w:r>
          </w:p>
        </w:tc>
        <w:tc>
          <w:tcPr>
            <w:tcW w:w="889" w:type="pct"/>
            <w:tcBorders>
              <w:top w:val="nil"/>
              <w:left w:val="nil"/>
              <w:bottom w:val="single" w:sz="4" w:space="0" w:color="auto"/>
              <w:right w:val="single" w:sz="4" w:space="0" w:color="auto"/>
            </w:tcBorders>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27.07</w:t>
            </w:r>
          </w:p>
        </w:tc>
      </w:tr>
    </w:tbl>
    <w:p w:rsidR="007E79AF" w:rsidRDefault="007E79AF" w:rsidP="00661317">
      <w:pPr>
        <w:spacing w:line="276" w:lineRule="auto"/>
        <w:jc w:val="both"/>
      </w:pPr>
    </w:p>
    <w:tbl>
      <w:tblPr>
        <w:tblW w:w="5187" w:type="pct"/>
        <w:tblCellMar>
          <w:left w:w="70" w:type="dxa"/>
          <w:right w:w="70" w:type="dxa"/>
        </w:tblCellMar>
        <w:tblLook w:val="04A0"/>
      </w:tblPr>
      <w:tblGrid>
        <w:gridCol w:w="543"/>
        <w:gridCol w:w="4204"/>
        <w:gridCol w:w="1415"/>
        <w:gridCol w:w="3388"/>
      </w:tblGrid>
      <w:tr w:rsidR="007E79AF" w:rsidRPr="002F13CB" w:rsidTr="007E79AF">
        <w:trPr>
          <w:trHeight w:val="305"/>
        </w:trPr>
        <w:tc>
          <w:tcPr>
            <w:tcW w:w="5000" w:type="pct"/>
            <w:gridSpan w:val="4"/>
            <w:tcBorders>
              <w:top w:val="single" w:sz="4" w:space="0" w:color="auto"/>
              <w:left w:val="single" w:sz="4" w:space="0" w:color="auto"/>
              <w:bottom w:val="single" w:sz="4" w:space="0" w:color="auto"/>
              <w:right w:val="nil"/>
            </w:tcBorders>
            <w:shd w:val="clear" w:color="000000" w:fill="BDD7EE"/>
            <w:vAlign w:val="center"/>
            <w:hideMark/>
          </w:tcPr>
          <w:p w:rsidR="007E79AF" w:rsidRPr="002F13CB" w:rsidRDefault="007E79AF" w:rsidP="00661317">
            <w:pPr>
              <w:spacing w:line="276" w:lineRule="auto"/>
              <w:jc w:val="center"/>
              <w:rPr>
                <w:rFonts w:ascii="Calibri" w:eastAsia="Times New Roman" w:hAnsi="Calibri" w:cs="Times New Roman"/>
                <w:b/>
                <w:bCs/>
                <w:color w:val="000000"/>
                <w:lang w:eastAsia="pl-PL"/>
              </w:rPr>
            </w:pPr>
            <w:r w:rsidRPr="002F13CB">
              <w:rPr>
                <w:rFonts w:ascii="Calibri" w:eastAsia="Times New Roman" w:hAnsi="Calibri" w:cs="Times New Roman"/>
                <w:b/>
                <w:bCs/>
                <w:color w:val="000000"/>
                <w:lang w:eastAsia="pl-PL"/>
              </w:rPr>
              <w:t xml:space="preserve">Wykaz </w:t>
            </w:r>
            <w:r>
              <w:rPr>
                <w:rFonts w:ascii="Calibri" w:eastAsia="Times New Roman" w:hAnsi="Calibri" w:cs="Times New Roman"/>
                <w:b/>
                <w:bCs/>
                <w:color w:val="000000"/>
                <w:lang w:eastAsia="pl-PL"/>
              </w:rPr>
              <w:t>ważniejszych miejsc Festiwalu Młodych w województwie małopolskim</w:t>
            </w:r>
          </w:p>
        </w:tc>
      </w:tr>
      <w:tr w:rsidR="007E79AF" w:rsidRPr="002F13CB" w:rsidTr="007E79AF">
        <w:trPr>
          <w:trHeight w:val="303"/>
        </w:trPr>
        <w:tc>
          <w:tcPr>
            <w:tcW w:w="284" w:type="pct"/>
            <w:tcBorders>
              <w:top w:val="nil"/>
              <w:left w:val="single" w:sz="4" w:space="0" w:color="auto"/>
              <w:bottom w:val="nil"/>
              <w:right w:val="single" w:sz="4" w:space="0" w:color="auto"/>
            </w:tcBorders>
            <w:shd w:val="clear" w:color="000000" w:fill="BDD7EE"/>
            <w:vAlign w:val="center"/>
            <w:hideMark/>
          </w:tcPr>
          <w:p w:rsidR="007E79AF" w:rsidRPr="002F13CB" w:rsidRDefault="007E79AF" w:rsidP="00661317">
            <w:pPr>
              <w:spacing w:line="276" w:lineRule="auto"/>
              <w:jc w:val="center"/>
              <w:rPr>
                <w:rFonts w:ascii="Calibri" w:eastAsia="Times New Roman" w:hAnsi="Calibri" w:cs="Times New Roman"/>
                <w:b/>
                <w:bCs/>
                <w:color w:val="000000"/>
                <w:lang w:eastAsia="pl-PL"/>
              </w:rPr>
            </w:pPr>
            <w:r w:rsidRPr="002F13CB">
              <w:rPr>
                <w:rFonts w:ascii="Calibri" w:eastAsia="Times New Roman" w:hAnsi="Calibri" w:cs="Times New Roman"/>
                <w:b/>
                <w:bCs/>
                <w:color w:val="000000"/>
                <w:lang w:eastAsia="pl-PL"/>
              </w:rPr>
              <w:t>Lp.</w:t>
            </w:r>
          </w:p>
        </w:tc>
        <w:tc>
          <w:tcPr>
            <w:tcW w:w="2201" w:type="pct"/>
            <w:tcBorders>
              <w:top w:val="nil"/>
              <w:left w:val="nil"/>
              <w:bottom w:val="nil"/>
              <w:right w:val="single" w:sz="4" w:space="0" w:color="auto"/>
            </w:tcBorders>
            <w:shd w:val="clear" w:color="000000" w:fill="BDD7EE"/>
            <w:vAlign w:val="center"/>
            <w:hideMark/>
          </w:tcPr>
          <w:p w:rsidR="007E79AF" w:rsidRPr="002F13CB" w:rsidRDefault="007E79AF" w:rsidP="00661317">
            <w:pPr>
              <w:spacing w:line="276" w:lineRule="auto"/>
              <w:jc w:val="center"/>
              <w:rPr>
                <w:rFonts w:ascii="Calibri" w:eastAsia="Times New Roman" w:hAnsi="Calibri" w:cs="Times New Roman"/>
                <w:b/>
                <w:bCs/>
                <w:color w:val="000000"/>
                <w:lang w:eastAsia="pl-PL"/>
              </w:rPr>
            </w:pPr>
            <w:r w:rsidRPr="002F13CB">
              <w:rPr>
                <w:rFonts w:ascii="Calibri" w:eastAsia="Times New Roman" w:hAnsi="Calibri" w:cs="Times New Roman"/>
                <w:b/>
                <w:bCs/>
                <w:color w:val="000000"/>
                <w:lang w:eastAsia="pl-PL"/>
              </w:rPr>
              <w:t>Miejsce</w:t>
            </w:r>
          </w:p>
        </w:tc>
        <w:tc>
          <w:tcPr>
            <w:tcW w:w="741" w:type="pct"/>
            <w:tcBorders>
              <w:top w:val="nil"/>
              <w:left w:val="nil"/>
              <w:bottom w:val="nil"/>
              <w:right w:val="single" w:sz="4" w:space="0" w:color="auto"/>
            </w:tcBorders>
            <w:shd w:val="clear" w:color="000000" w:fill="BDD7EE"/>
            <w:vAlign w:val="center"/>
            <w:hideMark/>
          </w:tcPr>
          <w:p w:rsidR="007E79AF" w:rsidRPr="002F13CB" w:rsidRDefault="007E79AF" w:rsidP="00661317">
            <w:pPr>
              <w:spacing w:line="276" w:lineRule="auto"/>
              <w:jc w:val="center"/>
              <w:rPr>
                <w:rFonts w:ascii="Calibri" w:eastAsia="Times New Roman" w:hAnsi="Calibri" w:cs="Times New Roman"/>
                <w:b/>
                <w:bCs/>
                <w:color w:val="000000"/>
                <w:lang w:eastAsia="pl-PL"/>
              </w:rPr>
            </w:pPr>
            <w:r w:rsidRPr="002F13CB">
              <w:rPr>
                <w:rFonts w:ascii="Calibri" w:eastAsia="Times New Roman" w:hAnsi="Calibri" w:cs="Times New Roman"/>
                <w:b/>
                <w:bCs/>
                <w:color w:val="000000"/>
                <w:lang w:eastAsia="pl-PL"/>
              </w:rPr>
              <w:t>Kategoria sceny</w:t>
            </w:r>
          </w:p>
        </w:tc>
        <w:tc>
          <w:tcPr>
            <w:tcW w:w="1774" w:type="pct"/>
            <w:tcBorders>
              <w:top w:val="nil"/>
              <w:left w:val="nil"/>
              <w:bottom w:val="nil"/>
              <w:right w:val="single" w:sz="4" w:space="0" w:color="auto"/>
            </w:tcBorders>
            <w:shd w:val="clear" w:color="000000" w:fill="BDD7EE"/>
            <w:vAlign w:val="center"/>
            <w:hideMark/>
          </w:tcPr>
          <w:p w:rsidR="007E79AF" w:rsidRPr="002F13CB" w:rsidRDefault="007E79AF" w:rsidP="00661317">
            <w:pPr>
              <w:spacing w:line="276"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Szacowane ilości osób</w:t>
            </w:r>
          </w:p>
        </w:tc>
      </w:tr>
      <w:tr w:rsidR="007E79AF" w:rsidRPr="002F13CB" w:rsidTr="007E79AF">
        <w:trPr>
          <w:trHeight w:val="303"/>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1</w:t>
            </w:r>
          </w:p>
        </w:tc>
        <w:tc>
          <w:tcPr>
            <w:tcW w:w="2201"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Wieliczka- Kampus Wielicki</w:t>
            </w:r>
          </w:p>
        </w:tc>
        <w:tc>
          <w:tcPr>
            <w:tcW w:w="741"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w:t>
            </w:r>
          </w:p>
        </w:tc>
        <w:tc>
          <w:tcPr>
            <w:tcW w:w="1774"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20 000</w:t>
            </w:r>
          </w:p>
        </w:tc>
      </w:tr>
      <w:tr w:rsidR="007E79AF" w:rsidRPr="002F13CB" w:rsidTr="007E79AF">
        <w:trPr>
          <w:trHeight w:val="303"/>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2</w:t>
            </w:r>
          </w:p>
        </w:tc>
        <w:tc>
          <w:tcPr>
            <w:tcW w:w="2201"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Wadowice- plac przed Bazyliką</w:t>
            </w:r>
          </w:p>
        </w:tc>
        <w:tc>
          <w:tcPr>
            <w:tcW w:w="741"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w:t>
            </w:r>
          </w:p>
        </w:tc>
        <w:tc>
          <w:tcPr>
            <w:tcW w:w="1774"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10 000</w:t>
            </w:r>
          </w:p>
        </w:tc>
      </w:tr>
      <w:tr w:rsidR="007E79AF" w:rsidRPr="007679B7" w:rsidTr="007E79AF">
        <w:trPr>
          <w:trHeight w:val="277"/>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3</w:t>
            </w:r>
          </w:p>
        </w:tc>
        <w:tc>
          <w:tcPr>
            <w:tcW w:w="2201"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Kalwaria- plac przed Sanktuarium</w:t>
            </w:r>
          </w:p>
        </w:tc>
        <w:tc>
          <w:tcPr>
            <w:tcW w:w="741"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sidRPr="002F13CB">
              <w:rPr>
                <w:rFonts w:ascii="Calibri" w:eastAsia="Times New Roman" w:hAnsi="Calibri" w:cs="Times New Roman"/>
                <w:color w:val="000000"/>
                <w:lang w:eastAsia="pl-PL"/>
              </w:rPr>
              <w:t>Kat. I</w:t>
            </w:r>
          </w:p>
        </w:tc>
        <w:tc>
          <w:tcPr>
            <w:tcW w:w="1774" w:type="pct"/>
            <w:tcBorders>
              <w:top w:val="nil"/>
              <w:left w:val="nil"/>
              <w:bottom w:val="single" w:sz="4" w:space="0" w:color="auto"/>
              <w:right w:val="single" w:sz="4" w:space="0" w:color="auto"/>
            </w:tcBorders>
            <w:shd w:val="clear" w:color="auto" w:fill="auto"/>
            <w:vAlign w:val="center"/>
            <w:hideMark/>
          </w:tcPr>
          <w:p w:rsidR="007E79AF" w:rsidRPr="002F13CB" w:rsidRDefault="007E79AF" w:rsidP="00661317">
            <w:pPr>
              <w:spacing w:line="276"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Ok. 10 000</w:t>
            </w:r>
          </w:p>
        </w:tc>
      </w:tr>
    </w:tbl>
    <w:p w:rsidR="007E79AF" w:rsidRDefault="007E79AF" w:rsidP="00661317">
      <w:pPr>
        <w:spacing w:line="276" w:lineRule="auto"/>
        <w:jc w:val="both"/>
      </w:pPr>
    </w:p>
    <w:p w:rsidR="00694F56" w:rsidRDefault="00694F56" w:rsidP="00661317">
      <w:pPr>
        <w:spacing w:line="276" w:lineRule="auto"/>
        <w:jc w:val="both"/>
      </w:pPr>
      <w:r>
        <w:br w:type="page"/>
      </w:r>
    </w:p>
    <w:p w:rsidR="00201160" w:rsidRDefault="00694F56" w:rsidP="00661317">
      <w:pPr>
        <w:pStyle w:val="Nagwek1"/>
        <w:spacing w:line="276" w:lineRule="auto"/>
      </w:pPr>
      <w:bookmarkStart w:id="60" w:name="_Toc447797016"/>
      <w:r>
        <w:t>ZAŁĄCZNIK 5</w:t>
      </w:r>
      <w:bookmarkEnd w:id="60"/>
    </w:p>
    <w:p w:rsidR="00694F56" w:rsidRDefault="00694F56" w:rsidP="00661317">
      <w:pPr>
        <w:pStyle w:val="Nagwek2"/>
        <w:spacing w:line="276" w:lineRule="auto"/>
      </w:pPr>
      <w:bookmarkStart w:id="61" w:name="_Toc447797017"/>
      <w:r>
        <w:t xml:space="preserve">Wykaz członków Zespołu Zadaniowego ŚDM 2016 </w:t>
      </w:r>
      <w:r w:rsidR="00065234">
        <w:t>w GMK powołanego Zarządzeniem Prezydenta Miasta Krakowa 3273/2014 z dnia 13.11.2014 wg stanu na 29.02.2016</w:t>
      </w:r>
      <w:bookmarkEnd w:id="61"/>
    </w:p>
    <w:p w:rsidR="00694F56" w:rsidRDefault="00694F56" w:rsidP="00661317">
      <w:pPr>
        <w:pStyle w:val="Akapitzlist"/>
        <w:spacing w:line="276" w:lineRule="auto"/>
        <w:ind w:left="360"/>
        <w:jc w:val="both"/>
      </w:pPr>
    </w:p>
    <w:p w:rsidR="00694F56" w:rsidRDefault="00694F56" w:rsidP="00661317">
      <w:pPr>
        <w:pStyle w:val="Akapitzlist"/>
        <w:spacing w:line="276" w:lineRule="auto"/>
        <w:ind w:left="360"/>
        <w:jc w:val="both"/>
      </w:pPr>
    </w:p>
    <w:p w:rsidR="00984513" w:rsidRDefault="00984513" w:rsidP="00661317">
      <w:pPr>
        <w:pStyle w:val="Akapitzlist"/>
        <w:numPr>
          <w:ilvl w:val="0"/>
          <w:numId w:val="20"/>
        </w:numPr>
        <w:spacing w:line="276" w:lineRule="auto"/>
        <w:ind w:left="240" w:hanging="240"/>
        <w:jc w:val="both"/>
      </w:pPr>
      <w:r w:rsidRPr="005160FD">
        <w:t>Pa</w:t>
      </w:r>
      <w:r w:rsidR="00F7004B">
        <w:t xml:space="preserve">weł Stańczyk - Sekretarz Miasta – </w:t>
      </w:r>
      <w:r w:rsidR="00F7004B" w:rsidRPr="00F7004B">
        <w:rPr>
          <w:b/>
        </w:rPr>
        <w:t>Przewodniczący Zespołu</w:t>
      </w:r>
    </w:p>
    <w:p w:rsidR="00984513" w:rsidRPr="00065234" w:rsidRDefault="00984513" w:rsidP="00661317">
      <w:pPr>
        <w:pStyle w:val="Akapitzlist"/>
        <w:numPr>
          <w:ilvl w:val="0"/>
          <w:numId w:val="20"/>
        </w:numPr>
        <w:spacing w:line="276" w:lineRule="auto"/>
        <w:ind w:left="240" w:hanging="240"/>
        <w:jc w:val="both"/>
        <w:rPr>
          <w:b/>
        </w:rPr>
      </w:pPr>
      <w:r w:rsidRPr="005160FD">
        <w:t>Anna Frankiewicz –</w:t>
      </w:r>
      <w:r w:rsidR="00065234">
        <w:t xml:space="preserve"> Dyrektor Kancelarii Prezydenta – </w:t>
      </w:r>
      <w:r w:rsidR="00065234" w:rsidRPr="00065234">
        <w:rPr>
          <w:b/>
        </w:rPr>
        <w:t>Zastępca Przewodniczącego</w:t>
      </w:r>
    </w:p>
    <w:p w:rsidR="00984513" w:rsidRPr="005160FD" w:rsidRDefault="00984513" w:rsidP="00661317">
      <w:pPr>
        <w:spacing w:line="276" w:lineRule="auto"/>
        <w:jc w:val="both"/>
      </w:pPr>
      <w:r w:rsidRPr="005160FD">
        <w:t>3) Stanisław Dziedzic – Dyrektor Wydziału Kultury i Dziedzictwa Narodowego,</w:t>
      </w:r>
    </w:p>
    <w:p w:rsidR="00984513" w:rsidRPr="005160FD" w:rsidRDefault="00984513" w:rsidP="00661317">
      <w:pPr>
        <w:spacing w:line="276" w:lineRule="auto"/>
        <w:jc w:val="both"/>
      </w:pPr>
      <w:r w:rsidRPr="005160FD">
        <w:t xml:space="preserve">4) Izabela </w:t>
      </w:r>
      <w:proofErr w:type="spellStart"/>
      <w:r w:rsidRPr="005160FD">
        <w:t>Helbin</w:t>
      </w:r>
      <w:proofErr w:type="spellEnd"/>
      <w:r w:rsidRPr="005160FD">
        <w:t xml:space="preserve"> - Dyrektor Krakowskiego Biura Festiwalowego,</w:t>
      </w:r>
    </w:p>
    <w:p w:rsidR="00984513" w:rsidRPr="005160FD" w:rsidRDefault="00984513" w:rsidP="00661317">
      <w:pPr>
        <w:spacing w:line="276" w:lineRule="auto"/>
        <w:jc w:val="both"/>
      </w:pPr>
      <w:r w:rsidRPr="005160FD">
        <w:t>5) Bogdan Klimek – Dyrektor Wydziału Bezpieczeństwa i Zarządzania Kryzysowego,</w:t>
      </w:r>
    </w:p>
    <w:p w:rsidR="00984513" w:rsidRPr="005160FD" w:rsidRDefault="00984513" w:rsidP="00661317">
      <w:pPr>
        <w:spacing w:line="276" w:lineRule="auto"/>
        <w:jc w:val="both"/>
      </w:pPr>
      <w:r w:rsidRPr="005160FD">
        <w:t xml:space="preserve">6) Marcin Korusiewicz – </w:t>
      </w:r>
      <w:proofErr w:type="spellStart"/>
      <w:r w:rsidR="00F7004B">
        <w:t>p.o</w:t>
      </w:r>
      <w:proofErr w:type="spellEnd"/>
      <w:r w:rsidRPr="005160FD">
        <w:t xml:space="preserve"> Dyrektora Zarządu Infrastruktury Komunalnej i Transportu,</w:t>
      </w:r>
    </w:p>
    <w:p w:rsidR="00984513" w:rsidRPr="005160FD" w:rsidRDefault="00984513" w:rsidP="00661317">
      <w:pPr>
        <w:spacing w:line="276" w:lineRule="auto"/>
        <w:jc w:val="both"/>
      </w:pPr>
      <w:r w:rsidRPr="005160FD">
        <w:t xml:space="preserve">7) Henryk </w:t>
      </w:r>
      <w:proofErr w:type="spellStart"/>
      <w:r w:rsidRPr="005160FD">
        <w:t>Kultys</w:t>
      </w:r>
      <w:proofErr w:type="spellEnd"/>
      <w:r w:rsidRPr="005160FD">
        <w:t xml:space="preserve"> – Prezes Miejskiego Przedsiębiorstwa Oczyszczania Sp. z o.o. w Krakowie,</w:t>
      </w:r>
    </w:p>
    <w:p w:rsidR="00984513" w:rsidRPr="005160FD" w:rsidRDefault="00984513" w:rsidP="00661317">
      <w:pPr>
        <w:spacing w:line="276" w:lineRule="auto"/>
        <w:jc w:val="both"/>
      </w:pPr>
      <w:r w:rsidRPr="005160FD">
        <w:t xml:space="preserve">8) </w:t>
      </w:r>
      <w:r>
        <w:t xml:space="preserve">Andrzej </w:t>
      </w:r>
      <w:proofErr w:type="spellStart"/>
      <w:r>
        <w:t>Olewicz</w:t>
      </w:r>
      <w:proofErr w:type="spellEnd"/>
      <w:r w:rsidRPr="005160FD">
        <w:t xml:space="preserve"> – Z-ca Dyrektora Zarządu Infrast</w:t>
      </w:r>
      <w:r>
        <w:t>ruktury Komunalnej i Transportu</w:t>
      </w:r>
      <w:r w:rsidRPr="005160FD">
        <w:t>,</w:t>
      </w:r>
    </w:p>
    <w:p w:rsidR="00984513" w:rsidRPr="005160FD" w:rsidRDefault="00984513" w:rsidP="00661317">
      <w:pPr>
        <w:spacing w:line="276" w:lineRule="auto"/>
        <w:jc w:val="both"/>
      </w:pPr>
      <w:r w:rsidRPr="005160FD">
        <w:t>9) Michał Marszałek – Dyrektor Biura ds. Ochrony Zdrowia,</w:t>
      </w:r>
    </w:p>
    <w:p w:rsidR="00984513" w:rsidRPr="005160FD" w:rsidRDefault="00984513" w:rsidP="00661317">
      <w:pPr>
        <w:spacing w:line="276" w:lineRule="auto"/>
        <w:jc w:val="both"/>
      </w:pPr>
      <w:r w:rsidRPr="005160FD">
        <w:t>10) Adam Młot – Komendant Straży Miejskiej Miasta Krakowa,</w:t>
      </w:r>
    </w:p>
    <w:p w:rsidR="00984513" w:rsidRPr="005160FD" w:rsidRDefault="00984513" w:rsidP="00661317">
      <w:pPr>
        <w:spacing w:line="276" w:lineRule="auto"/>
        <w:jc w:val="both"/>
      </w:pPr>
      <w:r w:rsidRPr="005160FD">
        <w:t>11) Tomasz Popiołek – Dyrektor Wydziału Spraw Administracyjnych,</w:t>
      </w:r>
    </w:p>
    <w:p w:rsidR="00984513" w:rsidRPr="005160FD" w:rsidRDefault="00984513" w:rsidP="00661317">
      <w:pPr>
        <w:spacing w:line="276" w:lineRule="auto"/>
        <w:jc w:val="both"/>
      </w:pPr>
      <w:r w:rsidRPr="005160FD">
        <w:t>12) Katarzyna Gądek –</w:t>
      </w:r>
      <w:r>
        <w:t xml:space="preserve"> Z-ca Dyrektora Wydziału Promocji i Turystyki</w:t>
      </w:r>
      <w:r w:rsidRPr="005160FD">
        <w:t>,</w:t>
      </w:r>
    </w:p>
    <w:p w:rsidR="00984513" w:rsidRPr="005160FD" w:rsidRDefault="00984513" w:rsidP="00661317">
      <w:pPr>
        <w:spacing w:line="276" w:lineRule="auto"/>
        <w:jc w:val="both"/>
      </w:pPr>
      <w:r w:rsidRPr="005160FD">
        <w:t>13) Łukasz Szewczyk – Z-ca Dyrektora Wydziału Gospodarki Komunalnej,</w:t>
      </w:r>
    </w:p>
    <w:p w:rsidR="00984513" w:rsidRPr="005160FD" w:rsidRDefault="00984513" w:rsidP="00661317">
      <w:pPr>
        <w:spacing w:line="276" w:lineRule="auto"/>
        <w:jc w:val="both"/>
      </w:pPr>
      <w:r w:rsidRPr="005160FD">
        <w:t>14) Katarzyna Zapał – Dyrektor Zarządu Budynków Komunalnych,</w:t>
      </w:r>
    </w:p>
    <w:p w:rsidR="00984513" w:rsidRPr="005160FD" w:rsidRDefault="00984513" w:rsidP="00661317">
      <w:pPr>
        <w:spacing w:line="276" w:lineRule="auto"/>
        <w:jc w:val="both"/>
      </w:pPr>
      <w:r>
        <w:t xml:space="preserve">15) </w:t>
      </w:r>
      <w:r w:rsidR="00F7004B">
        <w:t>Maciej Grzyb</w:t>
      </w:r>
      <w:r>
        <w:t xml:space="preserve"> – Dyrektor</w:t>
      </w:r>
      <w:r w:rsidRPr="005160FD">
        <w:t xml:space="preserve"> Biura Prasowego,</w:t>
      </w:r>
    </w:p>
    <w:p w:rsidR="00984513" w:rsidRPr="005160FD" w:rsidRDefault="00984513" w:rsidP="00661317">
      <w:pPr>
        <w:spacing w:line="276" w:lineRule="auto"/>
        <w:jc w:val="both"/>
      </w:pPr>
      <w:r w:rsidRPr="005160FD">
        <w:t>16) Beata Tracka – Samborska – Z-ca Dyrektora Wydziału Edukacji,</w:t>
      </w:r>
    </w:p>
    <w:p w:rsidR="00984513" w:rsidRPr="005160FD" w:rsidRDefault="00984513" w:rsidP="00661317">
      <w:pPr>
        <w:spacing w:line="276" w:lineRule="auto"/>
        <w:jc w:val="both"/>
      </w:pPr>
      <w:r w:rsidRPr="005160FD">
        <w:t>17) Krz</w:t>
      </w:r>
      <w:r>
        <w:t>ysztof Kowal – Dyrektor</w:t>
      </w:r>
      <w:r w:rsidRPr="005160FD">
        <w:t xml:space="preserve"> Zarządu Infrastruktury Sportowej,</w:t>
      </w:r>
    </w:p>
    <w:p w:rsidR="00984513" w:rsidRPr="005160FD" w:rsidRDefault="00984513" w:rsidP="00661317">
      <w:pPr>
        <w:spacing w:line="276" w:lineRule="auto"/>
        <w:jc w:val="both"/>
      </w:pPr>
      <w:r w:rsidRPr="005160FD">
        <w:t xml:space="preserve">18) Grzegorz </w:t>
      </w:r>
      <w:proofErr w:type="spellStart"/>
      <w:r w:rsidRPr="005160FD">
        <w:t>Dyrkacz</w:t>
      </w:r>
      <w:proofErr w:type="spellEnd"/>
      <w:r w:rsidRPr="005160FD">
        <w:t xml:space="preserve"> – Dyrektor ds. Zarządzania Przewozami MPK S.A. w Krakowie,</w:t>
      </w:r>
    </w:p>
    <w:p w:rsidR="00984513" w:rsidRPr="005160FD" w:rsidRDefault="00984513" w:rsidP="00661317">
      <w:pPr>
        <w:spacing w:line="276" w:lineRule="auto"/>
        <w:jc w:val="both"/>
      </w:pPr>
      <w:r w:rsidRPr="005160FD">
        <w:t>19) Małgorzata Boryczko – Powiatowy Inspektor Nadzoru Budowlanego w Krakowie,</w:t>
      </w:r>
    </w:p>
    <w:p w:rsidR="00984513" w:rsidRPr="005160FD" w:rsidRDefault="00984513" w:rsidP="00661317">
      <w:pPr>
        <w:spacing w:line="276" w:lineRule="auto"/>
        <w:jc w:val="both"/>
      </w:pPr>
      <w:r w:rsidRPr="005160FD">
        <w:t>20) Adam Jędrzejczyk – Państwowy Powiatowy Inspektor Sanitarny w Krakowie,</w:t>
      </w:r>
    </w:p>
    <w:p w:rsidR="00984513" w:rsidRDefault="00984513" w:rsidP="00661317">
      <w:pPr>
        <w:spacing w:line="276" w:lineRule="auto"/>
        <w:ind w:left="1"/>
        <w:jc w:val="both"/>
      </w:pPr>
      <w:r w:rsidRPr="005160FD">
        <w:t>21) Tadeusz Żaba – Dyrektor ds. Produkcji Miejski</w:t>
      </w:r>
      <w:r>
        <w:t>ego Przedsiębiorstwa Wodociągów i </w:t>
      </w:r>
      <w:r w:rsidRPr="005160FD">
        <w:t>Kanalizacji S.A. w Krakowie,</w:t>
      </w:r>
    </w:p>
    <w:p w:rsidR="00984513" w:rsidRDefault="00984513" w:rsidP="00661317">
      <w:pPr>
        <w:spacing w:line="276" w:lineRule="auto"/>
        <w:ind w:left="1"/>
        <w:jc w:val="both"/>
      </w:pPr>
      <w:r>
        <w:t xml:space="preserve">22) Małgorzata </w:t>
      </w:r>
      <w:proofErr w:type="spellStart"/>
      <w:r>
        <w:t>Marcińska</w:t>
      </w:r>
      <w:proofErr w:type="spellEnd"/>
      <w:r>
        <w:t xml:space="preserve"> – Prezes Zarządu Agencji Rozwoju Miasta,</w:t>
      </w:r>
    </w:p>
    <w:p w:rsidR="00984513" w:rsidRPr="005160FD" w:rsidRDefault="00984513" w:rsidP="00661317">
      <w:pPr>
        <w:spacing w:line="276" w:lineRule="auto"/>
        <w:ind w:left="1"/>
        <w:jc w:val="both"/>
      </w:pPr>
      <w:r>
        <w:t xml:space="preserve">23) Piotr </w:t>
      </w:r>
      <w:proofErr w:type="spellStart"/>
      <w:r>
        <w:t>Kempf</w:t>
      </w:r>
      <w:proofErr w:type="spellEnd"/>
      <w:r>
        <w:t xml:space="preserve"> – Dyrektor Zarządu Zieleni Mi</w:t>
      </w:r>
      <w:r w:rsidR="000B40AD">
        <w:t>ejskiej</w:t>
      </w:r>
    </w:p>
    <w:p w:rsidR="00694F56" w:rsidRDefault="00694F56" w:rsidP="00661317">
      <w:pPr>
        <w:pStyle w:val="Akapitzlist"/>
        <w:spacing w:line="276" w:lineRule="auto"/>
        <w:ind w:left="360"/>
        <w:jc w:val="both"/>
      </w:pPr>
    </w:p>
    <w:p w:rsidR="00694F56" w:rsidRDefault="00694F56" w:rsidP="00661317">
      <w:pPr>
        <w:pStyle w:val="Akapitzlist"/>
        <w:spacing w:line="276" w:lineRule="auto"/>
        <w:ind w:left="360"/>
        <w:jc w:val="both"/>
      </w:pPr>
    </w:p>
    <w:p w:rsidR="003001DA" w:rsidRDefault="003001DA" w:rsidP="00661317">
      <w:pPr>
        <w:spacing w:line="276" w:lineRule="auto"/>
      </w:pPr>
      <w:r>
        <w:br w:type="page"/>
      </w:r>
    </w:p>
    <w:p w:rsidR="00694F56" w:rsidRDefault="003001DA" w:rsidP="00661317">
      <w:pPr>
        <w:pStyle w:val="Nagwek1"/>
        <w:spacing w:line="276" w:lineRule="auto"/>
      </w:pPr>
      <w:bookmarkStart w:id="62" w:name="_Toc447797018"/>
      <w:r>
        <w:t>Załącznik nr 6</w:t>
      </w:r>
      <w:bookmarkEnd w:id="62"/>
    </w:p>
    <w:p w:rsidR="003001DA" w:rsidRDefault="003001DA" w:rsidP="00661317">
      <w:pPr>
        <w:pStyle w:val="Nagwek2"/>
        <w:spacing w:line="276" w:lineRule="auto"/>
      </w:pPr>
      <w:bookmarkStart w:id="63" w:name="_Toc447797019"/>
      <w:r>
        <w:t>Wykaz punktów poboru wody</w:t>
      </w:r>
      <w:bookmarkEnd w:id="63"/>
    </w:p>
    <w:p w:rsidR="003001DA" w:rsidRDefault="003001DA" w:rsidP="00661317">
      <w:pPr>
        <w:pStyle w:val="Akapitzlist"/>
        <w:spacing w:line="276" w:lineRule="auto"/>
        <w:ind w:left="360"/>
        <w:jc w:val="both"/>
      </w:pPr>
    </w:p>
    <w:p w:rsidR="00E254FF" w:rsidRPr="00E254FF" w:rsidRDefault="00E254FF" w:rsidP="00661317">
      <w:pPr>
        <w:pStyle w:val="Nagwek3"/>
        <w:spacing w:line="276" w:lineRule="auto"/>
      </w:pPr>
      <w:bookmarkStart w:id="64" w:name="_Toc447797020"/>
      <w:r w:rsidRPr="00E254FF">
        <w:t>Wykaz studni g</w:t>
      </w:r>
      <w:r w:rsidRPr="00E254FF">
        <w:rPr>
          <w:rFonts w:hint="eastAsia"/>
        </w:rPr>
        <w:t>łę</w:t>
      </w:r>
      <w:r w:rsidRPr="00E254FF">
        <w:t>binowych i artezyjskich</w:t>
      </w:r>
      <w:bookmarkEnd w:id="64"/>
    </w:p>
    <w:p w:rsidR="00E254FF" w:rsidRDefault="00E254FF" w:rsidP="00661317">
      <w:pPr>
        <w:spacing w:line="276" w:lineRule="auto"/>
        <w:rPr>
          <w:rFonts w:cstheme="minorHAnsi"/>
        </w:rPr>
      </w:pPr>
    </w:p>
    <w:p w:rsidR="00E254FF" w:rsidRPr="00E254FF" w:rsidRDefault="00E254FF" w:rsidP="00661317">
      <w:pPr>
        <w:pStyle w:val="Akapitzlist"/>
        <w:numPr>
          <w:ilvl w:val="0"/>
          <w:numId w:val="29"/>
        </w:numPr>
        <w:spacing w:line="276" w:lineRule="auto"/>
        <w:rPr>
          <w:rFonts w:cstheme="minorHAnsi"/>
        </w:rPr>
      </w:pPr>
      <w:r w:rsidRPr="00E254FF">
        <w:rPr>
          <w:rFonts w:cstheme="minorHAnsi"/>
        </w:rPr>
        <w:t>os. Dywizjonu 303 - Włodarczyka</w:t>
      </w:r>
    </w:p>
    <w:p w:rsidR="00E254FF" w:rsidRPr="00E254FF" w:rsidRDefault="00E254FF" w:rsidP="00661317">
      <w:pPr>
        <w:pStyle w:val="Akapitzlist"/>
        <w:numPr>
          <w:ilvl w:val="0"/>
          <w:numId w:val="29"/>
        </w:numPr>
        <w:spacing w:line="276" w:lineRule="auto"/>
        <w:rPr>
          <w:rFonts w:cstheme="minorHAnsi"/>
        </w:rPr>
      </w:pPr>
      <w:r w:rsidRPr="00E254FF">
        <w:rPr>
          <w:rFonts w:cstheme="minorHAnsi"/>
        </w:rPr>
        <w:t>ul. Lindego - boczna</w:t>
      </w:r>
    </w:p>
    <w:p w:rsidR="00E254FF" w:rsidRPr="00E254FF" w:rsidRDefault="00E254FF" w:rsidP="00661317">
      <w:pPr>
        <w:pStyle w:val="Akapitzlist"/>
        <w:numPr>
          <w:ilvl w:val="0"/>
          <w:numId w:val="29"/>
        </w:numPr>
        <w:spacing w:line="276" w:lineRule="auto"/>
        <w:rPr>
          <w:rFonts w:cstheme="minorHAnsi"/>
        </w:rPr>
      </w:pPr>
      <w:r w:rsidRPr="00E254FF">
        <w:rPr>
          <w:rFonts w:cstheme="minorHAnsi"/>
        </w:rPr>
        <w:t xml:space="preserve">ul. </w:t>
      </w:r>
      <w:proofErr w:type="spellStart"/>
      <w:r w:rsidRPr="00E254FF">
        <w:rPr>
          <w:rFonts w:cstheme="minorHAnsi"/>
        </w:rPr>
        <w:t>Podchorązych</w:t>
      </w:r>
      <w:proofErr w:type="spellEnd"/>
      <w:r w:rsidRPr="00E254FF">
        <w:rPr>
          <w:rFonts w:cstheme="minorHAnsi"/>
        </w:rPr>
        <w:t xml:space="preserve"> 3</w:t>
      </w:r>
    </w:p>
    <w:p w:rsidR="00E254FF" w:rsidRPr="00E254FF" w:rsidRDefault="00E254FF" w:rsidP="00661317">
      <w:pPr>
        <w:pStyle w:val="Akapitzlist"/>
        <w:numPr>
          <w:ilvl w:val="0"/>
          <w:numId w:val="29"/>
        </w:numPr>
        <w:spacing w:line="276" w:lineRule="auto"/>
        <w:rPr>
          <w:rFonts w:cstheme="minorHAnsi"/>
        </w:rPr>
      </w:pPr>
      <w:r w:rsidRPr="00E254FF">
        <w:rPr>
          <w:rFonts w:cstheme="minorHAnsi"/>
        </w:rPr>
        <w:t>ul. Łepkowskiego 8</w:t>
      </w:r>
    </w:p>
    <w:p w:rsidR="00E254FF" w:rsidRPr="00E254FF" w:rsidRDefault="00E254FF" w:rsidP="00661317">
      <w:pPr>
        <w:pStyle w:val="Akapitzlist"/>
        <w:numPr>
          <w:ilvl w:val="0"/>
          <w:numId w:val="29"/>
        </w:numPr>
        <w:spacing w:line="276" w:lineRule="auto"/>
        <w:rPr>
          <w:rFonts w:cstheme="minorHAnsi"/>
        </w:rPr>
      </w:pPr>
      <w:r w:rsidRPr="00E254FF">
        <w:rPr>
          <w:rFonts w:cstheme="minorHAnsi"/>
        </w:rPr>
        <w:t>ul. Kościuszki  zdrój Lajkonik</w:t>
      </w:r>
    </w:p>
    <w:p w:rsidR="00E254FF" w:rsidRPr="00E254FF" w:rsidRDefault="00E254FF" w:rsidP="00661317">
      <w:pPr>
        <w:pStyle w:val="Akapitzlist"/>
        <w:numPr>
          <w:ilvl w:val="0"/>
          <w:numId w:val="29"/>
        </w:numPr>
        <w:spacing w:line="276" w:lineRule="auto"/>
        <w:rPr>
          <w:rFonts w:cstheme="minorHAnsi"/>
        </w:rPr>
      </w:pPr>
      <w:r w:rsidRPr="00E254FF">
        <w:rPr>
          <w:rFonts w:cstheme="minorHAnsi"/>
        </w:rPr>
        <w:t>Plac Sikorskiego</w:t>
      </w:r>
    </w:p>
    <w:p w:rsidR="00E254FF" w:rsidRPr="00E254FF" w:rsidRDefault="00E254FF" w:rsidP="00661317">
      <w:pPr>
        <w:pStyle w:val="Akapitzlist"/>
        <w:numPr>
          <w:ilvl w:val="0"/>
          <w:numId w:val="29"/>
        </w:numPr>
        <w:spacing w:line="276" w:lineRule="auto"/>
        <w:rPr>
          <w:rFonts w:cstheme="minorHAnsi"/>
        </w:rPr>
      </w:pPr>
      <w:r w:rsidRPr="00E254FF">
        <w:rPr>
          <w:rFonts w:cstheme="minorHAnsi"/>
        </w:rPr>
        <w:t>Plac Inwalidów</w:t>
      </w:r>
    </w:p>
    <w:p w:rsidR="00E254FF" w:rsidRPr="00E254FF" w:rsidRDefault="00E254FF" w:rsidP="00661317">
      <w:pPr>
        <w:pStyle w:val="Akapitzlist"/>
        <w:numPr>
          <w:ilvl w:val="0"/>
          <w:numId w:val="29"/>
        </w:numPr>
        <w:spacing w:line="276" w:lineRule="auto"/>
        <w:rPr>
          <w:rFonts w:cstheme="minorHAnsi"/>
        </w:rPr>
      </w:pPr>
      <w:r w:rsidRPr="00E254FF">
        <w:rPr>
          <w:rFonts w:cstheme="minorHAnsi"/>
        </w:rPr>
        <w:t>os. Bohaterów Września 46</w:t>
      </w:r>
    </w:p>
    <w:p w:rsidR="00E254FF" w:rsidRPr="00E254FF" w:rsidRDefault="00E254FF" w:rsidP="00661317">
      <w:pPr>
        <w:pStyle w:val="Akapitzlist"/>
        <w:numPr>
          <w:ilvl w:val="0"/>
          <w:numId w:val="29"/>
        </w:numPr>
        <w:spacing w:line="276" w:lineRule="auto"/>
        <w:rPr>
          <w:rFonts w:cstheme="minorHAnsi"/>
        </w:rPr>
      </w:pPr>
      <w:r w:rsidRPr="00E254FF">
        <w:rPr>
          <w:rFonts w:cstheme="minorHAnsi"/>
        </w:rPr>
        <w:t>os. Piasta Kołodziej 45</w:t>
      </w:r>
    </w:p>
    <w:p w:rsidR="00E254FF" w:rsidRPr="00E254FF" w:rsidRDefault="00E254FF" w:rsidP="00661317">
      <w:pPr>
        <w:pStyle w:val="Akapitzlist"/>
        <w:numPr>
          <w:ilvl w:val="0"/>
          <w:numId w:val="29"/>
        </w:numPr>
        <w:spacing w:line="276" w:lineRule="auto"/>
        <w:rPr>
          <w:rFonts w:cstheme="minorHAnsi"/>
        </w:rPr>
      </w:pPr>
      <w:r w:rsidRPr="00E254FF">
        <w:rPr>
          <w:rFonts w:cstheme="minorHAnsi"/>
        </w:rPr>
        <w:t>os. Tysiąclecia 61</w:t>
      </w:r>
    </w:p>
    <w:p w:rsidR="00E254FF" w:rsidRDefault="00E254FF" w:rsidP="00661317">
      <w:pPr>
        <w:spacing w:line="276" w:lineRule="auto"/>
        <w:rPr>
          <w:rFonts w:cstheme="minorHAnsi"/>
        </w:rPr>
      </w:pPr>
    </w:p>
    <w:p w:rsidR="00E254FF" w:rsidRDefault="00E254FF" w:rsidP="00661317">
      <w:pPr>
        <w:pStyle w:val="Nagwek3"/>
        <w:spacing w:line="276" w:lineRule="auto"/>
      </w:pPr>
      <w:bookmarkStart w:id="65" w:name="_Toc447797021"/>
      <w:r w:rsidRPr="008402AD">
        <w:t>Lokalizacja  zdroj</w:t>
      </w:r>
      <w:r w:rsidRPr="008402AD">
        <w:rPr>
          <w:rFonts w:hint="eastAsia"/>
        </w:rPr>
        <w:t>ó</w:t>
      </w:r>
      <w:r w:rsidRPr="008402AD">
        <w:t xml:space="preserve">w, </w:t>
      </w:r>
      <w:proofErr w:type="spellStart"/>
      <w:r w:rsidRPr="008402AD">
        <w:t>pitnik</w:t>
      </w:r>
      <w:r w:rsidRPr="008402AD">
        <w:rPr>
          <w:rFonts w:hint="eastAsia"/>
        </w:rPr>
        <w:t>ó</w:t>
      </w:r>
      <w:r w:rsidRPr="008402AD">
        <w:t>w</w:t>
      </w:r>
      <w:proofErr w:type="spellEnd"/>
      <w:r w:rsidRPr="008402AD">
        <w:t>, studni,</w:t>
      </w:r>
      <w:r>
        <w:t xml:space="preserve"> stojak</w:t>
      </w:r>
      <w:r>
        <w:rPr>
          <w:rFonts w:hint="eastAsia"/>
        </w:rPr>
        <w:t>ó</w:t>
      </w:r>
      <w:r>
        <w:t xml:space="preserve">w i nasad hydrantowych </w:t>
      </w:r>
      <w:r w:rsidRPr="008402AD">
        <w:t>do cel</w:t>
      </w:r>
      <w:r w:rsidRPr="008402AD">
        <w:rPr>
          <w:rFonts w:hint="eastAsia"/>
        </w:rPr>
        <w:t>ó</w:t>
      </w:r>
      <w:r>
        <w:t>w poboru wody dla pielgrzym</w:t>
      </w:r>
      <w:r>
        <w:rPr>
          <w:rFonts w:hint="eastAsia"/>
        </w:rPr>
        <w:t>ó</w:t>
      </w:r>
      <w:r>
        <w:t>w w</w:t>
      </w:r>
      <w:r>
        <w:rPr>
          <w:rFonts w:hint="eastAsia"/>
        </w:rPr>
        <w:t> </w:t>
      </w:r>
      <w:r w:rsidRPr="008402AD">
        <w:t xml:space="preserve">okresie </w:t>
      </w:r>
      <w:proofErr w:type="spellStart"/>
      <w:r w:rsidRPr="008402AD">
        <w:rPr>
          <w:rFonts w:hint="eastAsia"/>
        </w:rPr>
        <w:t>ś</w:t>
      </w:r>
      <w:r w:rsidRPr="008402AD">
        <w:t>dm</w:t>
      </w:r>
      <w:bookmarkEnd w:id="65"/>
      <w:proofErr w:type="spellEnd"/>
    </w:p>
    <w:p w:rsidR="00E254FF" w:rsidRPr="008402AD" w:rsidRDefault="00E254FF" w:rsidP="00661317">
      <w:pPr>
        <w:spacing w:line="276" w:lineRule="auto"/>
        <w:rPr>
          <w:rFonts w:cstheme="minorHAnsi"/>
        </w:rPr>
      </w:pPr>
    </w:p>
    <w:tbl>
      <w:tblPr>
        <w:tblW w:w="0" w:type="auto"/>
        <w:tblInd w:w="40" w:type="dxa"/>
        <w:tblLayout w:type="fixed"/>
        <w:tblCellMar>
          <w:left w:w="70" w:type="dxa"/>
          <w:right w:w="70" w:type="dxa"/>
        </w:tblCellMar>
        <w:tblLook w:val="0000"/>
      </w:tblPr>
      <w:tblGrid>
        <w:gridCol w:w="5510"/>
        <w:gridCol w:w="1709"/>
      </w:tblGrid>
      <w:tr w:rsidR="00E254FF" w:rsidRPr="008402AD" w:rsidTr="00E254FF">
        <w:trPr>
          <w:trHeight w:val="328"/>
        </w:trPr>
        <w:tc>
          <w:tcPr>
            <w:tcW w:w="5510" w:type="dxa"/>
            <w:tcBorders>
              <w:top w:val="single" w:sz="12" w:space="0" w:color="auto"/>
              <w:left w:val="single" w:sz="12" w:space="0" w:color="auto"/>
              <w:bottom w:val="single" w:sz="12" w:space="0" w:color="auto"/>
              <w:right w:val="single" w:sz="6" w:space="0" w:color="auto"/>
            </w:tcBorders>
          </w:tcPr>
          <w:p w:rsidR="00E254FF" w:rsidRPr="008402AD" w:rsidRDefault="00E254FF" w:rsidP="00661317">
            <w:pPr>
              <w:autoSpaceDE w:val="0"/>
              <w:autoSpaceDN w:val="0"/>
              <w:adjustRightInd w:val="0"/>
              <w:spacing w:line="276" w:lineRule="auto"/>
              <w:jc w:val="center"/>
              <w:rPr>
                <w:rFonts w:cstheme="minorHAnsi"/>
                <w:bCs/>
              </w:rPr>
            </w:pPr>
            <w:r w:rsidRPr="008402AD">
              <w:rPr>
                <w:rFonts w:cstheme="minorHAnsi"/>
                <w:bCs/>
              </w:rPr>
              <w:t xml:space="preserve">miejsce montażu/adres </w:t>
            </w:r>
          </w:p>
        </w:tc>
        <w:tc>
          <w:tcPr>
            <w:tcW w:w="1709" w:type="dxa"/>
            <w:tcBorders>
              <w:top w:val="single" w:sz="12" w:space="0" w:color="auto"/>
              <w:left w:val="single" w:sz="6" w:space="0" w:color="auto"/>
              <w:bottom w:val="single" w:sz="12"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bCs/>
              </w:rPr>
            </w:pPr>
            <w:r w:rsidRPr="008402AD">
              <w:rPr>
                <w:rFonts w:cstheme="minorHAnsi"/>
                <w:bCs/>
              </w:rPr>
              <w:t>ilość</w:t>
            </w:r>
          </w:p>
        </w:tc>
      </w:tr>
      <w:tr w:rsidR="00E254FF" w:rsidRPr="008402AD" w:rsidTr="00E254FF">
        <w:trPr>
          <w:trHeight w:val="305"/>
        </w:trPr>
        <w:tc>
          <w:tcPr>
            <w:tcW w:w="5510" w:type="dxa"/>
            <w:tcBorders>
              <w:top w:val="single" w:sz="12" w:space="0" w:color="auto"/>
              <w:left w:val="single" w:sz="12" w:space="0" w:color="auto"/>
              <w:bottom w:val="single" w:sz="6" w:space="0" w:color="auto"/>
              <w:right w:val="nil"/>
            </w:tcBorders>
          </w:tcPr>
          <w:p w:rsidR="00E254FF" w:rsidRPr="008402AD" w:rsidRDefault="00E254FF" w:rsidP="00661317">
            <w:pPr>
              <w:autoSpaceDE w:val="0"/>
              <w:autoSpaceDN w:val="0"/>
              <w:adjustRightInd w:val="0"/>
              <w:spacing w:line="276" w:lineRule="auto"/>
              <w:jc w:val="center"/>
              <w:rPr>
                <w:rFonts w:cstheme="minorHAnsi"/>
                <w:b/>
                <w:i/>
              </w:rPr>
            </w:pPr>
            <w:r w:rsidRPr="008402AD">
              <w:rPr>
                <w:rFonts w:cstheme="minorHAnsi"/>
                <w:b/>
                <w:i/>
              </w:rPr>
              <w:t>HYDRANTY</w:t>
            </w:r>
          </w:p>
        </w:tc>
        <w:tc>
          <w:tcPr>
            <w:tcW w:w="1709" w:type="dxa"/>
            <w:tcBorders>
              <w:top w:val="single" w:sz="12" w:space="0" w:color="auto"/>
              <w:left w:val="nil"/>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p>
        </w:tc>
      </w:tr>
      <w:tr w:rsidR="00E254FF" w:rsidRPr="008402AD" w:rsidTr="00E254FF">
        <w:trPr>
          <w:trHeight w:val="305"/>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Focha 42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Focha - ul. Kasztelańska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proofErr w:type="spellStart"/>
            <w:r w:rsidRPr="008402AD">
              <w:rPr>
                <w:rFonts w:cstheme="minorHAnsi"/>
              </w:rPr>
              <w:t>Al.Focha</w:t>
            </w:r>
            <w:proofErr w:type="spellEnd"/>
            <w:r w:rsidRPr="008402AD">
              <w:rPr>
                <w:rFonts w:cstheme="minorHAnsi"/>
              </w:rPr>
              <w:t xml:space="preserve"> - Kraszewskiego</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AL. Focha Kałuży</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3 Maja - Oleandry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3 Maja Park </w:t>
            </w:r>
            <w:proofErr w:type="spellStart"/>
            <w:r w:rsidRPr="008402AD">
              <w:rPr>
                <w:rFonts w:cstheme="minorHAnsi"/>
              </w:rPr>
              <w:t>Jordana</w:t>
            </w:r>
            <w:proofErr w:type="spellEnd"/>
            <w:r w:rsidRPr="008402AD">
              <w:rPr>
                <w:rFonts w:cstheme="minorHAnsi"/>
              </w:rPr>
              <w:t xml:space="preserve">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3 Maja Park </w:t>
            </w:r>
            <w:proofErr w:type="spellStart"/>
            <w:r w:rsidRPr="008402AD">
              <w:rPr>
                <w:rFonts w:cstheme="minorHAnsi"/>
              </w:rPr>
              <w:t>Jordana</w:t>
            </w:r>
            <w:proofErr w:type="spellEnd"/>
            <w:r w:rsidRPr="008402AD">
              <w:rPr>
                <w:rFonts w:cstheme="minorHAnsi"/>
              </w:rPr>
              <w:t xml:space="preserve">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3 Maja </w:t>
            </w:r>
            <w:proofErr w:type="spellStart"/>
            <w:r w:rsidRPr="008402AD">
              <w:rPr>
                <w:rFonts w:cstheme="minorHAnsi"/>
              </w:rPr>
              <w:t>Reymana</w:t>
            </w:r>
            <w:proofErr w:type="spellEnd"/>
            <w:r w:rsidRPr="008402AD">
              <w:rPr>
                <w:rFonts w:cstheme="minorHAnsi"/>
              </w:rPr>
              <w:t xml:space="preserve">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3 Maja - stadion Wisły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3 Maja- stadion Wisły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3 Maja Cichy </w:t>
            </w:r>
            <w:proofErr w:type="spellStart"/>
            <w:r w:rsidRPr="008402AD">
              <w:rPr>
                <w:rFonts w:cstheme="minorHAnsi"/>
              </w:rPr>
              <w:t>Kacik</w:t>
            </w:r>
            <w:proofErr w:type="spellEnd"/>
            <w:r w:rsidRPr="008402AD">
              <w:rPr>
                <w:rFonts w:cstheme="minorHAnsi"/>
              </w:rPr>
              <w:t xml:space="preserve">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Park </w:t>
            </w:r>
            <w:proofErr w:type="spellStart"/>
            <w:r w:rsidRPr="008402AD">
              <w:rPr>
                <w:rFonts w:cstheme="minorHAnsi"/>
              </w:rPr>
              <w:t>Jordana</w:t>
            </w:r>
            <w:proofErr w:type="spellEnd"/>
            <w:r w:rsidRPr="008402AD">
              <w:rPr>
                <w:rFonts w:cstheme="minorHAnsi"/>
              </w:rPr>
              <w:t xml:space="preserve">- hydrant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Reymonta 25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Piastowska n/p 20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Grodzka /pl. Św. M. Magdaleny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Plac Szczepański- </w:t>
            </w:r>
            <w:proofErr w:type="spellStart"/>
            <w:r w:rsidRPr="008402AD">
              <w:rPr>
                <w:rFonts w:cstheme="minorHAnsi"/>
              </w:rPr>
              <w:t>Jagielonska</w:t>
            </w:r>
            <w:proofErr w:type="spellEnd"/>
            <w:r w:rsidRPr="008402AD">
              <w:rPr>
                <w:rFonts w:cstheme="minorHAnsi"/>
              </w:rPr>
              <w:t xml:space="preserve">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proofErr w:type="spellStart"/>
            <w:r w:rsidRPr="008402AD">
              <w:rPr>
                <w:rFonts w:cstheme="minorHAnsi"/>
              </w:rPr>
              <w:t>al.Lema</w:t>
            </w:r>
            <w:proofErr w:type="spellEnd"/>
            <w:r w:rsidRPr="008402AD">
              <w:rPr>
                <w:rFonts w:cstheme="minorHAnsi"/>
              </w:rPr>
              <w:t xml:space="preserve">/ </w:t>
            </w:r>
            <w:proofErr w:type="spellStart"/>
            <w:r w:rsidRPr="008402AD">
              <w:rPr>
                <w:rFonts w:cstheme="minorHAnsi"/>
              </w:rPr>
              <w:t>al.Pokoju</w:t>
            </w:r>
            <w:proofErr w:type="spellEnd"/>
            <w:r w:rsidRPr="008402AD">
              <w:rPr>
                <w:rFonts w:cstheme="minorHAnsi"/>
              </w:rPr>
              <w:t xml:space="preserve">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proofErr w:type="spellStart"/>
            <w:r w:rsidRPr="008402AD">
              <w:rPr>
                <w:rFonts w:cstheme="minorHAnsi"/>
              </w:rPr>
              <w:t>al.Pokoju</w:t>
            </w:r>
            <w:proofErr w:type="spellEnd"/>
            <w:r w:rsidRPr="008402AD">
              <w:rPr>
                <w:rFonts w:cstheme="minorHAnsi"/>
              </w:rPr>
              <w:t xml:space="preserve"> / </w:t>
            </w:r>
            <w:proofErr w:type="spellStart"/>
            <w:r w:rsidRPr="008402AD">
              <w:rPr>
                <w:rFonts w:cstheme="minorHAnsi"/>
              </w:rPr>
              <w:t>Anwa</w:t>
            </w:r>
            <w:proofErr w:type="spellEnd"/>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Rondo Grzegórzeckie </w:t>
            </w:r>
            <w:proofErr w:type="spellStart"/>
            <w:r w:rsidRPr="008402AD">
              <w:rPr>
                <w:rFonts w:cstheme="minorHAnsi"/>
              </w:rPr>
              <w:t>al.Pokoju</w:t>
            </w:r>
            <w:proofErr w:type="spellEnd"/>
            <w:r w:rsidRPr="008402AD">
              <w:rPr>
                <w:rFonts w:cstheme="minorHAnsi"/>
              </w:rPr>
              <w:t xml:space="preserve">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Ludwinowska</w:t>
            </w:r>
            <w:proofErr w:type="spellEnd"/>
            <w:r w:rsidRPr="008402AD">
              <w:rPr>
                <w:rFonts w:cstheme="minorHAnsi"/>
              </w:rPr>
              <w:t xml:space="preserve"> 6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Konopnickiej 82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Nowohucka Stoczniowców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Parkowa/ Pl Lasoty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SiostryFaustyny</w:t>
            </w:r>
            <w:proofErr w:type="spellEnd"/>
            <w:r w:rsidRPr="008402AD">
              <w:rPr>
                <w:rFonts w:cstheme="minorHAnsi"/>
              </w:rPr>
              <w:t xml:space="preserve">/ Ratajska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Marcika</w:t>
            </w:r>
            <w:proofErr w:type="spellEnd"/>
            <w:r w:rsidRPr="008402AD">
              <w:rPr>
                <w:rFonts w:cstheme="minorHAnsi"/>
              </w:rPr>
              <w:t xml:space="preserve"> 3/ </w:t>
            </w:r>
            <w:proofErr w:type="spellStart"/>
            <w:r w:rsidRPr="008402AD">
              <w:rPr>
                <w:rFonts w:cstheme="minorHAnsi"/>
              </w:rPr>
              <w:t>Cenntrum</w:t>
            </w:r>
            <w:proofErr w:type="spellEnd"/>
            <w:r w:rsidRPr="008402AD">
              <w:rPr>
                <w:rFonts w:cstheme="minorHAnsi"/>
              </w:rPr>
              <w:t xml:space="preserve"> JPII</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Śliwiaka</w:t>
            </w:r>
            <w:proofErr w:type="spellEnd"/>
            <w:r w:rsidRPr="008402AD">
              <w:rPr>
                <w:rFonts w:cstheme="minorHAnsi"/>
              </w:rPr>
              <w:t xml:space="preserve"> w kierunku Brzegów </w:t>
            </w:r>
            <w:proofErr w:type="spellStart"/>
            <w:r w:rsidRPr="008402AD">
              <w:rPr>
                <w:rFonts w:cstheme="minorHAnsi"/>
              </w:rPr>
              <w:t>wodociag</w:t>
            </w:r>
            <w:proofErr w:type="spellEnd"/>
            <w:r w:rsidRPr="008402AD">
              <w:rPr>
                <w:rFonts w:cstheme="minorHAnsi"/>
              </w:rPr>
              <w:t xml:space="preserve"> DN 250</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4</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 </w:t>
            </w:r>
            <w:proofErr w:type="spellStart"/>
            <w:r w:rsidRPr="008402AD">
              <w:rPr>
                <w:rFonts w:cstheme="minorHAnsi"/>
              </w:rPr>
              <w:t>wodociag</w:t>
            </w:r>
            <w:proofErr w:type="spellEnd"/>
            <w:r w:rsidRPr="008402AD">
              <w:rPr>
                <w:rFonts w:cstheme="minorHAnsi"/>
              </w:rPr>
              <w:t xml:space="preserve"> wzdłuż S7 </w:t>
            </w:r>
            <w:proofErr w:type="spellStart"/>
            <w:r w:rsidRPr="008402AD">
              <w:rPr>
                <w:rFonts w:cstheme="minorHAnsi"/>
              </w:rPr>
              <w:t>pomięzy</w:t>
            </w:r>
            <w:proofErr w:type="spellEnd"/>
            <w:r w:rsidRPr="008402AD">
              <w:rPr>
                <w:rFonts w:cstheme="minorHAnsi"/>
              </w:rPr>
              <w:t xml:space="preserve"> </w:t>
            </w:r>
            <w:proofErr w:type="spellStart"/>
            <w:r w:rsidRPr="008402AD">
              <w:rPr>
                <w:rFonts w:cstheme="minorHAnsi"/>
              </w:rPr>
              <w:t>rz</w:t>
            </w:r>
            <w:proofErr w:type="spellEnd"/>
            <w:r w:rsidRPr="008402AD">
              <w:rPr>
                <w:rFonts w:cstheme="minorHAnsi"/>
              </w:rPr>
              <w:t xml:space="preserve"> Drwina a rz. </w:t>
            </w:r>
            <w:proofErr w:type="spellStart"/>
            <w:r w:rsidRPr="008402AD">
              <w:rPr>
                <w:rFonts w:cstheme="minorHAnsi"/>
              </w:rPr>
              <w:t>Serafą</w:t>
            </w:r>
            <w:proofErr w:type="spellEnd"/>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9</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proofErr w:type="spellStart"/>
            <w:r w:rsidRPr="008402AD">
              <w:rPr>
                <w:rFonts w:cstheme="minorHAnsi"/>
              </w:rPr>
              <w:t>ul.Klasztorna</w:t>
            </w:r>
            <w:proofErr w:type="spellEnd"/>
            <w:r w:rsidRPr="008402AD">
              <w:rPr>
                <w:rFonts w:cstheme="minorHAnsi"/>
              </w:rPr>
              <w:t xml:space="preserve"> </w:t>
            </w:r>
            <w:proofErr w:type="spellStart"/>
            <w:r w:rsidRPr="008402AD">
              <w:rPr>
                <w:rFonts w:cstheme="minorHAnsi"/>
              </w:rPr>
              <w:t>Syrachowska</w:t>
            </w:r>
            <w:proofErr w:type="spellEnd"/>
            <w:r w:rsidRPr="008402AD">
              <w:rPr>
                <w:rFonts w:cstheme="minorHAnsi"/>
              </w:rPr>
              <w:t xml:space="preserve">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proofErr w:type="spellStart"/>
            <w:r w:rsidRPr="008402AD">
              <w:rPr>
                <w:rFonts w:cstheme="minorHAnsi"/>
              </w:rPr>
              <w:t>ul.Półłanki</w:t>
            </w:r>
            <w:proofErr w:type="spellEnd"/>
            <w:r w:rsidRPr="008402AD">
              <w:rPr>
                <w:rFonts w:cstheme="minorHAnsi"/>
              </w:rPr>
              <w:t xml:space="preserve">- Szparagowa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proofErr w:type="spellStart"/>
            <w:r w:rsidRPr="008402AD">
              <w:rPr>
                <w:rFonts w:cstheme="minorHAnsi"/>
              </w:rPr>
              <w:t>ul.Lipska</w:t>
            </w:r>
            <w:proofErr w:type="spellEnd"/>
            <w:r w:rsidRPr="008402AD">
              <w:rPr>
                <w:rFonts w:cstheme="minorHAnsi"/>
              </w:rPr>
              <w:t xml:space="preserve"> Węglarska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Surzyckiego</w:t>
            </w:r>
            <w:proofErr w:type="spellEnd"/>
            <w:r w:rsidRPr="008402AD">
              <w:rPr>
                <w:rFonts w:cstheme="minorHAnsi"/>
              </w:rPr>
              <w:t xml:space="preserve"> Mierzeja Wiślana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Rybitwy </w:t>
            </w:r>
            <w:proofErr w:type="spellStart"/>
            <w:r w:rsidRPr="008402AD">
              <w:rPr>
                <w:rFonts w:cstheme="minorHAnsi"/>
              </w:rPr>
              <w:t>Płk</w:t>
            </w:r>
            <w:proofErr w:type="spellEnd"/>
            <w:r w:rsidRPr="008402AD">
              <w:rPr>
                <w:rFonts w:cstheme="minorHAnsi"/>
              </w:rPr>
              <w:t>. Dąbka</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Christo </w:t>
            </w:r>
            <w:proofErr w:type="spellStart"/>
            <w:r w:rsidRPr="008402AD">
              <w:rPr>
                <w:rFonts w:cstheme="minorHAnsi"/>
              </w:rPr>
              <w:t>Botewa</w:t>
            </w:r>
            <w:proofErr w:type="spellEnd"/>
            <w:r w:rsidRPr="008402AD">
              <w:rPr>
                <w:rFonts w:cstheme="minorHAnsi"/>
              </w:rPr>
              <w:t xml:space="preserve">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Bieżanowska 180 - Imielna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Bieżanowska Stacyjna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Wielicka - Estakada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Wielicka Jerozolimska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Tyniecka rejon ul. Kolna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Tniecka</w:t>
            </w:r>
            <w:proofErr w:type="spellEnd"/>
            <w:r w:rsidRPr="008402AD">
              <w:rPr>
                <w:rFonts w:cstheme="minorHAnsi"/>
              </w:rPr>
              <w:t xml:space="preserve"> - Falista</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Tyniecka 116 a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Dziewiarzy 3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Bulwarowa Jana Pawła II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Róż 2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Al. Jana Pawła II/ Życzkowskiego </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12"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b/>
                <w:bCs/>
              </w:rPr>
            </w:pPr>
            <w:r w:rsidRPr="008402AD">
              <w:rPr>
                <w:rFonts w:cstheme="minorHAnsi"/>
                <w:b/>
                <w:bCs/>
              </w:rPr>
              <w:t>Razem nasad i stojaków</w:t>
            </w:r>
          </w:p>
        </w:tc>
        <w:tc>
          <w:tcPr>
            <w:tcW w:w="1709" w:type="dxa"/>
            <w:tcBorders>
              <w:top w:val="single" w:sz="6" w:space="0" w:color="auto"/>
              <w:left w:val="single" w:sz="6" w:space="0" w:color="auto"/>
              <w:bottom w:val="single" w:sz="12"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b/>
                <w:bCs/>
              </w:rPr>
            </w:pPr>
            <w:r w:rsidRPr="008402AD">
              <w:rPr>
                <w:rFonts w:cstheme="minorHAnsi"/>
                <w:b/>
                <w:bCs/>
              </w:rPr>
              <w:t>55</w:t>
            </w:r>
          </w:p>
        </w:tc>
      </w:tr>
      <w:tr w:rsidR="00E254FF" w:rsidRPr="008402AD" w:rsidTr="00E254FF">
        <w:trPr>
          <w:trHeight w:val="319"/>
        </w:trPr>
        <w:tc>
          <w:tcPr>
            <w:tcW w:w="5510" w:type="dxa"/>
            <w:tcBorders>
              <w:top w:val="single" w:sz="12" w:space="0" w:color="auto"/>
              <w:left w:val="single" w:sz="12" w:space="0" w:color="auto"/>
              <w:bottom w:val="single" w:sz="6" w:space="0" w:color="auto"/>
              <w:right w:val="nil"/>
            </w:tcBorders>
          </w:tcPr>
          <w:p w:rsidR="00E254FF" w:rsidRPr="008402AD" w:rsidRDefault="00E254FF" w:rsidP="00661317">
            <w:pPr>
              <w:autoSpaceDE w:val="0"/>
              <w:autoSpaceDN w:val="0"/>
              <w:adjustRightInd w:val="0"/>
              <w:spacing w:line="276" w:lineRule="auto"/>
              <w:jc w:val="center"/>
              <w:rPr>
                <w:rFonts w:cstheme="minorHAnsi"/>
                <w:b/>
                <w:i/>
              </w:rPr>
            </w:pPr>
            <w:r w:rsidRPr="008402AD">
              <w:rPr>
                <w:rFonts w:cstheme="minorHAnsi"/>
                <w:b/>
                <w:i/>
              </w:rPr>
              <w:t>ZDROJE WODOCIĄGOWE</w:t>
            </w:r>
          </w:p>
        </w:tc>
        <w:tc>
          <w:tcPr>
            <w:tcW w:w="1709" w:type="dxa"/>
            <w:tcBorders>
              <w:top w:val="single" w:sz="12" w:space="0" w:color="auto"/>
              <w:left w:val="nil"/>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b/>
                <w:i/>
              </w:rPr>
            </w:pPr>
          </w:p>
        </w:tc>
      </w:tr>
      <w:tr w:rsidR="00E254FF" w:rsidRPr="008402AD" w:rsidTr="00E254FF">
        <w:trPr>
          <w:trHeight w:val="305"/>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Pierzchówka</w:t>
            </w:r>
            <w:proofErr w:type="spellEnd"/>
            <w:r w:rsidRPr="008402AD">
              <w:rPr>
                <w:rFonts w:cstheme="minorHAnsi"/>
              </w:rPr>
              <w:t xml:space="preserve"> 12</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 </w:t>
            </w:r>
            <w:proofErr w:type="spellStart"/>
            <w:r w:rsidRPr="008402AD">
              <w:rPr>
                <w:rFonts w:cstheme="minorHAnsi"/>
              </w:rPr>
              <w:t>ul.Fredry</w:t>
            </w:r>
            <w:proofErr w:type="spellEnd"/>
            <w:r w:rsidRPr="008402AD">
              <w:rPr>
                <w:rFonts w:cstheme="minorHAnsi"/>
              </w:rPr>
              <w:t xml:space="preserve"> </w:t>
            </w:r>
            <w:proofErr w:type="spellStart"/>
            <w:r w:rsidRPr="008402AD">
              <w:rPr>
                <w:rFonts w:cstheme="minorHAnsi"/>
              </w:rPr>
              <w:t>Millana</w:t>
            </w:r>
            <w:proofErr w:type="spellEnd"/>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Marcika</w:t>
            </w:r>
            <w:proofErr w:type="spellEnd"/>
            <w:r w:rsidRPr="008402AD">
              <w:rPr>
                <w:rFonts w:cstheme="minorHAnsi"/>
              </w:rPr>
              <w:t xml:space="preserve"> Józefa 4,11,17</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3</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Sobótka 6 i 24</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2</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Gwarna Kanarkowa</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Makowa 11</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Heltmana</w:t>
            </w:r>
            <w:proofErr w:type="spellEnd"/>
            <w:r w:rsidRPr="008402AD">
              <w:rPr>
                <w:rFonts w:cstheme="minorHAnsi"/>
              </w:rPr>
              <w:t xml:space="preserve"> 34</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Kotsisa 26</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Malborska 110</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Myślenicka 69</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Turniejowa 24</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W. Sławka 56</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Smolna 16</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Bieżanowska 116</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Chłopska -Bieżanowska</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Gromadzka 45</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Gromadzka 85</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Skotnicka 104,141,177</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3</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Tyniecka Jemiołowa</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Widłakowa 10</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Wielkanocna 20</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2</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 </w:t>
            </w:r>
            <w:proofErr w:type="spellStart"/>
            <w:r w:rsidRPr="008402AD">
              <w:rPr>
                <w:rFonts w:cstheme="minorHAnsi"/>
              </w:rPr>
              <w:t>Węzyka</w:t>
            </w:r>
            <w:proofErr w:type="spellEnd"/>
            <w:r w:rsidRPr="008402AD">
              <w:rPr>
                <w:rFonts w:cstheme="minorHAnsi"/>
              </w:rPr>
              <w:t xml:space="preserve"> 20</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Cienista 19</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Wańkowicza 142</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Wańkowicz50</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Jezierskiego 5,6</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2</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Nadbrzezie</w:t>
            </w:r>
            <w:proofErr w:type="spellEnd"/>
            <w:r w:rsidRPr="008402AD">
              <w:rPr>
                <w:rFonts w:cstheme="minorHAnsi"/>
              </w:rPr>
              <w:t xml:space="preserve"> 30,40</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2</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Rudni 2</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proofErr w:type="spellStart"/>
            <w:r w:rsidRPr="008402AD">
              <w:rPr>
                <w:rFonts w:cstheme="minorHAnsi"/>
              </w:rPr>
              <w:t>ul.Suchy</w:t>
            </w:r>
            <w:proofErr w:type="spellEnd"/>
            <w:r w:rsidRPr="008402AD">
              <w:rPr>
                <w:rFonts w:cstheme="minorHAnsi"/>
              </w:rPr>
              <w:t xml:space="preserve"> Jar 12,14,21</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3</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 xml:space="preserve">ul. </w:t>
            </w:r>
            <w:proofErr w:type="spellStart"/>
            <w:r w:rsidRPr="008402AD">
              <w:rPr>
                <w:rFonts w:cstheme="minorHAnsi"/>
              </w:rPr>
              <w:t>Syrachowska</w:t>
            </w:r>
            <w:proofErr w:type="spellEnd"/>
            <w:r w:rsidRPr="008402AD">
              <w:rPr>
                <w:rFonts w:cstheme="minorHAnsi"/>
              </w:rPr>
              <w:t xml:space="preserve"> 18</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Pilotów 85</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proofErr w:type="spellStart"/>
            <w:r w:rsidRPr="008402AD">
              <w:rPr>
                <w:rFonts w:cstheme="minorHAnsi"/>
              </w:rPr>
              <w:t>ul.Ładna</w:t>
            </w:r>
            <w:proofErr w:type="spellEnd"/>
            <w:r w:rsidRPr="008402AD">
              <w:rPr>
                <w:rFonts w:cstheme="minorHAnsi"/>
              </w:rPr>
              <w:t>/ Ogrodnicza</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6"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rPr>
            </w:pPr>
            <w:r w:rsidRPr="008402AD">
              <w:rPr>
                <w:rFonts w:cstheme="minorHAnsi"/>
              </w:rPr>
              <w:t>ul. Wiejska 13 a</w:t>
            </w:r>
          </w:p>
        </w:tc>
        <w:tc>
          <w:tcPr>
            <w:tcW w:w="1709" w:type="dxa"/>
            <w:tcBorders>
              <w:top w:val="single" w:sz="6" w:space="0" w:color="auto"/>
              <w:left w:val="single" w:sz="6" w:space="0" w:color="auto"/>
              <w:bottom w:val="single" w:sz="6"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rPr>
            </w:pPr>
            <w:r w:rsidRPr="008402AD">
              <w:rPr>
                <w:rFonts w:cstheme="minorHAnsi"/>
              </w:rPr>
              <w:t>1</w:t>
            </w:r>
          </w:p>
        </w:tc>
      </w:tr>
      <w:tr w:rsidR="00E254FF" w:rsidRPr="008402AD" w:rsidTr="00E254FF">
        <w:trPr>
          <w:trHeight w:val="290"/>
        </w:trPr>
        <w:tc>
          <w:tcPr>
            <w:tcW w:w="5510" w:type="dxa"/>
            <w:tcBorders>
              <w:top w:val="single" w:sz="6" w:space="0" w:color="auto"/>
              <w:left w:val="single" w:sz="12" w:space="0" w:color="auto"/>
              <w:bottom w:val="single" w:sz="12" w:space="0" w:color="auto"/>
              <w:right w:val="single" w:sz="6" w:space="0" w:color="auto"/>
            </w:tcBorders>
          </w:tcPr>
          <w:p w:rsidR="00E254FF" w:rsidRPr="008402AD" w:rsidRDefault="00E254FF" w:rsidP="00661317">
            <w:pPr>
              <w:autoSpaceDE w:val="0"/>
              <w:autoSpaceDN w:val="0"/>
              <w:adjustRightInd w:val="0"/>
              <w:spacing w:line="276" w:lineRule="auto"/>
              <w:rPr>
                <w:rFonts w:cstheme="minorHAnsi"/>
                <w:b/>
                <w:bCs/>
              </w:rPr>
            </w:pPr>
            <w:r w:rsidRPr="008402AD">
              <w:rPr>
                <w:rFonts w:cstheme="minorHAnsi"/>
                <w:b/>
                <w:bCs/>
              </w:rPr>
              <w:t>Razem zdrojów</w:t>
            </w:r>
          </w:p>
        </w:tc>
        <w:tc>
          <w:tcPr>
            <w:tcW w:w="1709" w:type="dxa"/>
            <w:tcBorders>
              <w:top w:val="single" w:sz="6" w:space="0" w:color="auto"/>
              <w:left w:val="single" w:sz="6" w:space="0" w:color="auto"/>
              <w:bottom w:val="single" w:sz="12" w:space="0" w:color="auto"/>
              <w:right w:val="single" w:sz="12" w:space="0" w:color="auto"/>
            </w:tcBorders>
          </w:tcPr>
          <w:p w:rsidR="00E254FF" w:rsidRPr="008402AD" w:rsidRDefault="00E254FF" w:rsidP="00661317">
            <w:pPr>
              <w:autoSpaceDE w:val="0"/>
              <w:autoSpaceDN w:val="0"/>
              <w:adjustRightInd w:val="0"/>
              <w:spacing w:line="276" w:lineRule="auto"/>
              <w:jc w:val="center"/>
              <w:rPr>
                <w:rFonts w:cstheme="minorHAnsi"/>
                <w:b/>
                <w:bCs/>
              </w:rPr>
            </w:pPr>
            <w:r w:rsidRPr="008402AD">
              <w:rPr>
                <w:rFonts w:cstheme="minorHAnsi"/>
                <w:b/>
                <w:bCs/>
              </w:rPr>
              <w:t>43</w:t>
            </w:r>
          </w:p>
        </w:tc>
      </w:tr>
    </w:tbl>
    <w:p w:rsidR="00E254FF" w:rsidRPr="008402AD" w:rsidRDefault="00E254FF" w:rsidP="00661317">
      <w:pPr>
        <w:spacing w:line="276" w:lineRule="auto"/>
        <w:rPr>
          <w:rFonts w:cstheme="minorHAnsi"/>
        </w:rPr>
      </w:pPr>
    </w:p>
    <w:p w:rsidR="003001DA" w:rsidRDefault="003001DA" w:rsidP="00661317">
      <w:pPr>
        <w:pStyle w:val="Akapitzlist"/>
        <w:spacing w:line="276" w:lineRule="auto"/>
        <w:ind w:left="360"/>
        <w:jc w:val="both"/>
      </w:pPr>
    </w:p>
    <w:p w:rsidR="00421700" w:rsidRDefault="00421700" w:rsidP="00661317">
      <w:pPr>
        <w:pStyle w:val="Akapitzlist"/>
        <w:spacing w:line="276" w:lineRule="auto"/>
        <w:ind w:left="360"/>
        <w:jc w:val="both"/>
      </w:pPr>
    </w:p>
    <w:p w:rsidR="00890038" w:rsidRDefault="00890038" w:rsidP="00661317">
      <w:pPr>
        <w:pStyle w:val="Akapitzlist"/>
        <w:spacing w:line="276" w:lineRule="auto"/>
        <w:ind w:left="360"/>
        <w:jc w:val="both"/>
      </w:pPr>
    </w:p>
    <w:p w:rsidR="00BC78AD" w:rsidRDefault="00890038" w:rsidP="00661317">
      <w:pPr>
        <w:spacing w:line="276" w:lineRule="auto"/>
        <w:sectPr w:rsidR="00BC78AD" w:rsidSect="00751AC7">
          <w:pgSz w:w="11900" w:h="16840"/>
          <w:pgMar w:top="1417" w:right="1417" w:bottom="1417" w:left="1417" w:header="708" w:footer="708" w:gutter="0"/>
          <w:cols w:space="708"/>
          <w:titlePg/>
          <w:docGrid w:linePitch="360"/>
        </w:sectPr>
      </w:pPr>
      <w:r>
        <w:br w:type="page"/>
      </w:r>
    </w:p>
    <w:p w:rsidR="00890038" w:rsidRDefault="00890038" w:rsidP="00661317">
      <w:pPr>
        <w:pStyle w:val="Nagwek1"/>
        <w:spacing w:line="276" w:lineRule="auto"/>
      </w:pPr>
      <w:bookmarkStart w:id="66" w:name="_Toc447797022"/>
      <w:r>
        <w:t>Załącznik nr 7</w:t>
      </w:r>
      <w:bookmarkEnd w:id="66"/>
    </w:p>
    <w:p w:rsidR="00890038" w:rsidRDefault="00890038" w:rsidP="00661317">
      <w:pPr>
        <w:pStyle w:val="Nagwek2"/>
        <w:spacing w:line="276" w:lineRule="auto"/>
      </w:pPr>
      <w:bookmarkStart w:id="67" w:name="_Toc447797023"/>
      <w:r>
        <w:t>Wykaz miejsc parkingowych</w:t>
      </w:r>
      <w:bookmarkEnd w:id="67"/>
    </w:p>
    <w:p w:rsidR="00890038" w:rsidRDefault="00890038" w:rsidP="00661317">
      <w:pPr>
        <w:spacing w:line="276" w:lineRule="auto"/>
      </w:pPr>
    </w:p>
    <w:p w:rsidR="00890038" w:rsidRDefault="00890038" w:rsidP="00661317">
      <w:pPr>
        <w:pStyle w:val="Nagwek3"/>
        <w:spacing w:line="276" w:lineRule="auto"/>
      </w:pPr>
      <w:bookmarkStart w:id="68" w:name="_Toc447797024"/>
      <w:r>
        <w:t>Parkingi dla autokarów w ciągach ulic</w:t>
      </w:r>
      <w:bookmarkEnd w:id="68"/>
    </w:p>
    <w:tbl>
      <w:tblPr>
        <w:tblStyle w:val="Tabela-Siatka"/>
        <w:tblW w:w="14328" w:type="dxa"/>
        <w:tblLayout w:type="fixed"/>
        <w:tblLook w:val="01E0"/>
      </w:tblPr>
      <w:tblGrid>
        <w:gridCol w:w="468"/>
        <w:gridCol w:w="1080"/>
        <w:gridCol w:w="2700"/>
        <w:gridCol w:w="1020"/>
        <w:gridCol w:w="1080"/>
        <w:gridCol w:w="1560"/>
        <w:gridCol w:w="1440"/>
        <w:gridCol w:w="3000"/>
        <w:gridCol w:w="1980"/>
      </w:tblGrid>
      <w:tr w:rsidR="00BC78AD" w:rsidRPr="00D33969" w:rsidTr="00DE3535">
        <w:tc>
          <w:tcPr>
            <w:tcW w:w="468" w:type="dxa"/>
          </w:tcPr>
          <w:p w:rsidR="00BC78AD" w:rsidRPr="00D33969" w:rsidRDefault="00BC78AD" w:rsidP="00661317">
            <w:pPr>
              <w:spacing w:line="276" w:lineRule="auto"/>
              <w:jc w:val="center"/>
              <w:rPr>
                <w:rFonts w:cstheme="minorHAnsi"/>
                <w:b/>
                <w:sz w:val="24"/>
                <w:szCs w:val="24"/>
              </w:rPr>
            </w:pPr>
            <w:proofErr w:type="spellStart"/>
            <w:r w:rsidRPr="00D33969">
              <w:rPr>
                <w:rFonts w:cstheme="minorHAnsi"/>
                <w:b/>
                <w:sz w:val="24"/>
                <w:szCs w:val="24"/>
              </w:rPr>
              <w:t>Lp</w:t>
            </w:r>
            <w:proofErr w:type="spellEnd"/>
          </w:p>
        </w:tc>
        <w:tc>
          <w:tcPr>
            <w:tcW w:w="1080" w:type="dxa"/>
          </w:tcPr>
          <w:p w:rsidR="00BC78AD" w:rsidRPr="00D33969" w:rsidRDefault="00BC78AD" w:rsidP="00661317">
            <w:pPr>
              <w:spacing w:line="276" w:lineRule="auto"/>
              <w:jc w:val="center"/>
              <w:rPr>
                <w:rFonts w:cstheme="minorHAnsi"/>
                <w:b/>
                <w:sz w:val="24"/>
                <w:szCs w:val="24"/>
              </w:rPr>
            </w:pPr>
            <w:r w:rsidRPr="00D33969">
              <w:rPr>
                <w:rFonts w:cstheme="minorHAnsi"/>
                <w:b/>
                <w:sz w:val="24"/>
                <w:szCs w:val="24"/>
              </w:rPr>
              <w:t xml:space="preserve">Numer </w:t>
            </w:r>
          </w:p>
        </w:tc>
        <w:tc>
          <w:tcPr>
            <w:tcW w:w="2700" w:type="dxa"/>
          </w:tcPr>
          <w:p w:rsidR="00BC78AD" w:rsidRPr="00D33969" w:rsidRDefault="00BC78AD" w:rsidP="00661317">
            <w:pPr>
              <w:spacing w:line="276" w:lineRule="auto"/>
              <w:jc w:val="center"/>
              <w:rPr>
                <w:rFonts w:cstheme="minorHAnsi"/>
                <w:b/>
                <w:sz w:val="24"/>
                <w:szCs w:val="24"/>
              </w:rPr>
            </w:pPr>
            <w:r w:rsidRPr="00D33969">
              <w:rPr>
                <w:rFonts w:cstheme="minorHAnsi"/>
                <w:b/>
                <w:sz w:val="24"/>
                <w:szCs w:val="24"/>
              </w:rPr>
              <w:t>Lokalizacja</w:t>
            </w:r>
          </w:p>
        </w:tc>
        <w:tc>
          <w:tcPr>
            <w:tcW w:w="1020" w:type="dxa"/>
          </w:tcPr>
          <w:p w:rsidR="00BC78AD" w:rsidRPr="00D33969" w:rsidRDefault="00BC78AD" w:rsidP="00661317">
            <w:pPr>
              <w:spacing w:line="276" w:lineRule="auto"/>
              <w:jc w:val="center"/>
              <w:rPr>
                <w:rFonts w:cstheme="minorHAnsi"/>
                <w:b/>
                <w:sz w:val="24"/>
                <w:szCs w:val="24"/>
              </w:rPr>
            </w:pPr>
            <w:r w:rsidRPr="00D33969">
              <w:rPr>
                <w:rFonts w:cstheme="minorHAnsi"/>
                <w:b/>
                <w:sz w:val="24"/>
                <w:szCs w:val="24"/>
              </w:rPr>
              <w:t>Długość odcinka ( 1 pas w m. )</w:t>
            </w:r>
          </w:p>
        </w:tc>
        <w:tc>
          <w:tcPr>
            <w:tcW w:w="1080" w:type="dxa"/>
          </w:tcPr>
          <w:p w:rsidR="00BC78AD" w:rsidRPr="00D33969" w:rsidRDefault="00BC78AD" w:rsidP="00661317">
            <w:pPr>
              <w:spacing w:line="276" w:lineRule="auto"/>
              <w:jc w:val="center"/>
              <w:rPr>
                <w:rFonts w:cstheme="minorHAnsi"/>
                <w:b/>
                <w:sz w:val="24"/>
                <w:szCs w:val="24"/>
              </w:rPr>
            </w:pPr>
            <w:r w:rsidRPr="00D33969">
              <w:rPr>
                <w:rFonts w:cstheme="minorHAnsi"/>
                <w:b/>
                <w:sz w:val="24"/>
                <w:szCs w:val="24"/>
              </w:rPr>
              <w:t>Łączna długość (w m. )</w:t>
            </w:r>
          </w:p>
        </w:tc>
        <w:tc>
          <w:tcPr>
            <w:tcW w:w="1560" w:type="dxa"/>
          </w:tcPr>
          <w:p w:rsidR="00530EC2" w:rsidRDefault="00BC78AD" w:rsidP="00661317">
            <w:pPr>
              <w:spacing w:line="276" w:lineRule="auto"/>
              <w:jc w:val="center"/>
              <w:rPr>
                <w:rFonts w:cstheme="minorHAnsi"/>
                <w:b/>
                <w:sz w:val="24"/>
                <w:szCs w:val="24"/>
              </w:rPr>
            </w:pPr>
            <w:proofErr w:type="spellStart"/>
            <w:r w:rsidRPr="00D33969">
              <w:rPr>
                <w:rFonts w:cstheme="minorHAnsi"/>
                <w:b/>
                <w:sz w:val="24"/>
                <w:szCs w:val="24"/>
              </w:rPr>
              <w:t>Ilośc</w:t>
            </w:r>
            <w:proofErr w:type="spellEnd"/>
            <w:r w:rsidRPr="00D33969">
              <w:rPr>
                <w:rFonts w:cstheme="minorHAnsi"/>
                <w:b/>
                <w:sz w:val="24"/>
                <w:szCs w:val="24"/>
              </w:rPr>
              <w:t xml:space="preserve"> miejsc parkingowych dla autokarów </w:t>
            </w:r>
          </w:p>
          <w:p w:rsidR="00BC78AD" w:rsidRPr="00D33969" w:rsidRDefault="00BC78AD" w:rsidP="00661317">
            <w:pPr>
              <w:spacing w:line="276" w:lineRule="auto"/>
              <w:jc w:val="center"/>
              <w:rPr>
                <w:rFonts w:cstheme="minorHAnsi"/>
                <w:b/>
                <w:sz w:val="24"/>
                <w:szCs w:val="24"/>
              </w:rPr>
            </w:pPr>
            <w:r w:rsidRPr="00D33969">
              <w:rPr>
                <w:rFonts w:cstheme="minorHAnsi"/>
                <w:b/>
                <w:sz w:val="24"/>
                <w:szCs w:val="24"/>
              </w:rPr>
              <w:t xml:space="preserve">( </w:t>
            </w:r>
            <w:smartTag w:uri="urn:schemas-microsoft-com:office:smarttags" w:element="metricconverter">
              <w:smartTagPr>
                <w:attr w:name="ProductID" w:val="18 m"/>
              </w:smartTagPr>
              <w:r w:rsidRPr="00D33969">
                <w:rPr>
                  <w:rFonts w:cstheme="minorHAnsi"/>
                  <w:b/>
                  <w:sz w:val="24"/>
                  <w:szCs w:val="24"/>
                </w:rPr>
                <w:t>18 m</w:t>
              </w:r>
            </w:smartTag>
            <w:r w:rsidRPr="00D33969">
              <w:rPr>
                <w:rFonts w:cstheme="minorHAnsi"/>
                <w:b/>
                <w:sz w:val="24"/>
                <w:szCs w:val="24"/>
              </w:rPr>
              <w:t>.)</w:t>
            </w:r>
          </w:p>
        </w:tc>
        <w:tc>
          <w:tcPr>
            <w:tcW w:w="1440" w:type="dxa"/>
          </w:tcPr>
          <w:p w:rsidR="00BC78AD" w:rsidRPr="00D33969" w:rsidRDefault="00BC78AD" w:rsidP="00661317">
            <w:pPr>
              <w:spacing w:line="276" w:lineRule="auto"/>
              <w:jc w:val="center"/>
              <w:rPr>
                <w:rFonts w:cstheme="minorHAnsi"/>
                <w:b/>
                <w:sz w:val="24"/>
                <w:szCs w:val="24"/>
              </w:rPr>
            </w:pPr>
            <w:proofErr w:type="spellStart"/>
            <w:r w:rsidRPr="00D33969">
              <w:rPr>
                <w:rFonts w:cstheme="minorHAnsi"/>
                <w:b/>
                <w:sz w:val="24"/>
                <w:szCs w:val="24"/>
              </w:rPr>
              <w:t>Ilośc</w:t>
            </w:r>
            <w:proofErr w:type="spellEnd"/>
            <w:r w:rsidRPr="00D33969">
              <w:rPr>
                <w:rFonts w:cstheme="minorHAnsi"/>
                <w:b/>
                <w:sz w:val="24"/>
                <w:szCs w:val="24"/>
              </w:rPr>
              <w:t xml:space="preserve"> miejsc parkingowych dla autokarów ( </w:t>
            </w:r>
            <w:smartTag w:uri="urn:schemas-microsoft-com:office:smarttags" w:element="metricconverter">
              <w:smartTagPr>
                <w:attr w:name="ProductID" w:val="15 m"/>
              </w:smartTagPr>
              <w:r w:rsidRPr="00D33969">
                <w:rPr>
                  <w:rFonts w:cstheme="minorHAnsi"/>
                  <w:b/>
                  <w:sz w:val="24"/>
                  <w:szCs w:val="24"/>
                </w:rPr>
                <w:t>15 m</w:t>
              </w:r>
            </w:smartTag>
            <w:r w:rsidRPr="00D33969">
              <w:rPr>
                <w:rFonts w:cstheme="minorHAnsi"/>
                <w:b/>
                <w:sz w:val="24"/>
                <w:szCs w:val="24"/>
              </w:rPr>
              <w:t>.)</w:t>
            </w:r>
          </w:p>
        </w:tc>
        <w:tc>
          <w:tcPr>
            <w:tcW w:w="3000" w:type="dxa"/>
          </w:tcPr>
          <w:p w:rsidR="00BC78AD" w:rsidRPr="00D33969" w:rsidRDefault="00BC78AD" w:rsidP="00661317">
            <w:pPr>
              <w:spacing w:line="276" w:lineRule="auto"/>
              <w:jc w:val="center"/>
              <w:rPr>
                <w:rFonts w:cstheme="minorHAnsi"/>
                <w:b/>
                <w:sz w:val="24"/>
                <w:szCs w:val="24"/>
              </w:rPr>
            </w:pPr>
            <w:r w:rsidRPr="00D33969">
              <w:rPr>
                <w:rFonts w:cstheme="minorHAnsi"/>
                <w:b/>
                <w:sz w:val="24"/>
                <w:szCs w:val="24"/>
              </w:rPr>
              <w:t>PARKOWANIE</w:t>
            </w:r>
          </w:p>
          <w:p w:rsidR="00BC78AD" w:rsidRPr="00D33969" w:rsidRDefault="00BC78AD" w:rsidP="00661317">
            <w:pPr>
              <w:spacing w:line="276" w:lineRule="auto"/>
              <w:jc w:val="center"/>
              <w:rPr>
                <w:rFonts w:cstheme="minorHAnsi"/>
                <w:b/>
                <w:sz w:val="24"/>
                <w:szCs w:val="24"/>
              </w:rPr>
            </w:pPr>
          </w:p>
        </w:tc>
        <w:tc>
          <w:tcPr>
            <w:tcW w:w="1980" w:type="dxa"/>
          </w:tcPr>
          <w:p w:rsidR="00BC78AD" w:rsidRPr="00D33969" w:rsidRDefault="00BC78AD" w:rsidP="00661317">
            <w:pPr>
              <w:spacing w:line="276" w:lineRule="auto"/>
              <w:jc w:val="center"/>
              <w:rPr>
                <w:rFonts w:cstheme="minorHAnsi"/>
                <w:b/>
                <w:sz w:val="24"/>
                <w:szCs w:val="24"/>
              </w:rPr>
            </w:pPr>
            <w:r w:rsidRPr="00D33969">
              <w:rPr>
                <w:rFonts w:cstheme="minorHAnsi"/>
                <w:b/>
                <w:sz w:val="24"/>
                <w:szCs w:val="24"/>
              </w:rPr>
              <w:t>UWAGI</w:t>
            </w: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w:t>
            </w:r>
          </w:p>
        </w:tc>
        <w:tc>
          <w:tcPr>
            <w:tcW w:w="2700" w:type="dxa"/>
          </w:tcPr>
          <w:p w:rsidR="00BC78AD" w:rsidRPr="009340BE" w:rsidRDefault="0015387D" w:rsidP="0015387D">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Pasternik – </w:t>
            </w:r>
            <w:r>
              <w:rPr>
                <w:rFonts w:cstheme="minorHAnsi"/>
                <w:sz w:val="24"/>
                <w:szCs w:val="24"/>
              </w:rPr>
              <w:t xml:space="preserve">ul. </w:t>
            </w:r>
            <w:r w:rsidR="00BC78AD" w:rsidRPr="009340BE">
              <w:rPr>
                <w:rFonts w:cstheme="minorHAnsi"/>
                <w:sz w:val="24"/>
                <w:szCs w:val="24"/>
              </w:rPr>
              <w:t xml:space="preserve">Radzikowskiego ( </w:t>
            </w:r>
            <w:r>
              <w:rPr>
                <w:rFonts w:cstheme="minorHAnsi"/>
                <w:sz w:val="24"/>
                <w:szCs w:val="24"/>
              </w:rPr>
              <w:t>do</w:t>
            </w:r>
            <w:r w:rsidR="00BC78AD" w:rsidRPr="009340BE">
              <w:rPr>
                <w:rFonts w:cstheme="minorHAnsi"/>
                <w:sz w:val="24"/>
                <w:szCs w:val="24"/>
              </w:rPr>
              <w:t xml:space="preserve"> Ronda </w:t>
            </w:r>
            <w:r w:rsidRPr="009340BE">
              <w:rPr>
                <w:rFonts w:cstheme="minorHAnsi"/>
                <w:sz w:val="24"/>
                <w:szCs w:val="24"/>
              </w:rPr>
              <w:t xml:space="preserve">Ofiar </w:t>
            </w:r>
            <w:r w:rsidR="00BC78AD" w:rsidRPr="009340BE">
              <w:rPr>
                <w:rFonts w:cstheme="minorHAnsi"/>
                <w:sz w:val="24"/>
                <w:szCs w:val="24"/>
              </w:rPr>
              <w:t>Katynia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2000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4000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222</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266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- 2</w:t>
            </w:r>
          </w:p>
        </w:tc>
        <w:tc>
          <w:tcPr>
            <w:tcW w:w="2700" w:type="dxa"/>
          </w:tcPr>
          <w:p w:rsidR="00BC78AD" w:rsidRPr="009340BE" w:rsidRDefault="0015387D"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Jasnogórska</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2600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5200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288</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346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OBUSTRONNIE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 xml:space="preserve">3 </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- 3</w:t>
            </w:r>
          </w:p>
        </w:tc>
        <w:tc>
          <w:tcPr>
            <w:tcW w:w="2700" w:type="dxa"/>
          </w:tcPr>
          <w:p w:rsidR="00BC78AD" w:rsidRPr="009340BE" w:rsidRDefault="0015387D"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Opolska ( od </w:t>
            </w:r>
            <w:r>
              <w:rPr>
                <w:rFonts w:cstheme="minorHAnsi"/>
                <w:sz w:val="24"/>
                <w:szCs w:val="24"/>
              </w:rPr>
              <w:t xml:space="preserve">ul. </w:t>
            </w:r>
            <w:r w:rsidR="00BC78AD" w:rsidRPr="009340BE">
              <w:rPr>
                <w:rFonts w:cstheme="minorHAnsi"/>
                <w:sz w:val="24"/>
                <w:szCs w:val="24"/>
              </w:rPr>
              <w:t xml:space="preserve">Weissa do </w:t>
            </w:r>
            <w:r>
              <w:rPr>
                <w:rFonts w:cstheme="minorHAnsi"/>
                <w:sz w:val="24"/>
                <w:szCs w:val="24"/>
              </w:rPr>
              <w:t xml:space="preserve">ul. </w:t>
            </w:r>
            <w:proofErr w:type="spellStart"/>
            <w:r w:rsidR="00BC78AD" w:rsidRPr="009340BE">
              <w:rPr>
                <w:rFonts w:cstheme="minorHAnsi"/>
                <w:sz w:val="24"/>
                <w:szCs w:val="24"/>
              </w:rPr>
              <w:t>Imbramowskiej</w:t>
            </w:r>
            <w:proofErr w:type="spellEnd"/>
            <w:r w:rsidR="00BC78AD" w:rsidRPr="009340BE">
              <w:rPr>
                <w:rFonts w:cstheme="minorHAnsi"/>
                <w:sz w:val="24"/>
                <w:szCs w:val="24"/>
              </w:rPr>
              <w:t xml:space="preserve">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2700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5400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300</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360</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4</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- 4</w:t>
            </w:r>
          </w:p>
        </w:tc>
        <w:tc>
          <w:tcPr>
            <w:tcW w:w="2700" w:type="dxa"/>
          </w:tcPr>
          <w:p w:rsidR="00BC78AD" w:rsidRPr="009340BE" w:rsidRDefault="0015387D"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Lublańska, </w:t>
            </w:r>
            <w:r>
              <w:rPr>
                <w:rFonts w:cstheme="minorHAnsi"/>
                <w:sz w:val="24"/>
                <w:szCs w:val="24"/>
              </w:rPr>
              <w:t xml:space="preserve">al. </w:t>
            </w:r>
            <w:r w:rsidR="00BC78AD" w:rsidRPr="009340BE">
              <w:rPr>
                <w:rFonts w:cstheme="minorHAnsi"/>
                <w:sz w:val="24"/>
                <w:szCs w:val="24"/>
              </w:rPr>
              <w:t xml:space="preserve">Bora Komorowskiego </w:t>
            </w:r>
            <w:r>
              <w:rPr>
                <w:rFonts w:cstheme="minorHAnsi"/>
                <w:sz w:val="24"/>
                <w:szCs w:val="24"/>
              </w:rPr>
              <w:br/>
            </w:r>
            <w:r w:rsidR="00BC78AD" w:rsidRPr="009340BE">
              <w:rPr>
                <w:rFonts w:cstheme="minorHAnsi"/>
                <w:sz w:val="24"/>
                <w:szCs w:val="24"/>
              </w:rPr>
              <w:t xml:space="preserve">( do </w:t>
            </w:r>
            <w:r>
              <w:rPr>
                <w:rFonts w:cstheme="minorHAnsi"/>
                <w:sz w:val="24"/>
                <w:szCs w:val="24"/>
              </w:rPr>
              <w:t xml:space="preserve">ul. </w:t>
            </w:r>
            <w:r w:rsidR="00BC78AD" w:rsidRPr="009340BE">
              <w:rPr>
                <w:rFonts w:cstheme="minorHAnsi"/>
                <w:sz w:val="24"/>
                <w:szCs w:val="24"/>
              </w:rPr>
              <w:t>Stelli Sawickiego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3000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6000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333</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400</w:t>
            </w:r>
          </w:p>
          <w:p w:rsidR="00BC78AD" w:rsidRPr="009340BE" w:rsidRDefault="00BC78AD" w:rsidP="00661317">
            <w:pPr>
              <w:spacing w:line="276" w:lineRule="auto"/>
              <w:jc w:val="center"/>
              <w:rPr>
                <w:rFonts w:cstheme="minorHAnsi"/>
                <w:sz w:val="24"/>
                <w:szCs w:val="24"/>
              </w:rPr>
            </w:pP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- 5</w:t>
            </w:r>
          </w:p>
        </w:tc>
        <w:tc>
          <w:tcPr>
            <w:tcW w:w="2700" w:type="dxa"/>
          </w:tcPr>
          <w:p w:rsidR="00BC78AD" w:rsidRPr="009340BE" w:rsidRDefault="0015387D"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Stelli Sawickiego – </w:t>
            </w:r>
            <w:r>
              <w:rPr>
                <w:rFonts w:cstheme="minorHAnsi"/>
                <w:sz w:val="24"/>
                <w:szCs w:val="24"/>
              </w:rPr>
              <w:t xml:space="preserve">ul. </w:t>
            </w:r>
            <w:r w:rsidR="00BC78AD" w:rsidRPr="009340BE">
              <w:rPr>
                <w:rFonts w:cstheme="minorHAnsi"/>
                <w:sz w:val="24"/>
                <w:szCs w:val="24"/>
              </w:rPr>
              <w:t>Nowohucka ( do Al. Pokoju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2200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4400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244</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293</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- 6</w:t>
            </w:r>
          </w:p>
        </w:tc>
        <w:tc>
          <w:tcPr>
            <w:tcW w:w="2700" w:type="dxa"/>
          </w:tcPr>
          <w:p w:rsidR="00BC78AD" w:rsidRDefault="0015387D" w:rsidP="00661317">
            <w:pPr>
              <w:spacing w:line="276" w:lineRule="auto"/>
              <w:jc w:val="center"/>
              <w:rPr>
                <w:rFonts w:cstheme="minorHAnsi"/>
                <w:sz w:val="24"/>
                <w:szCs w:val="24"/>
              </w:rPr>
            </w:pPr>
            <w:r>
              <w:rPr>
                <w:rFonts w:cstheme="minorHAnsi"/>
                <w:sz w:val="24"/>
                <w:szCs w:val="24"/>
              </w:rPr>
              <w:t xml:space="preserve">ul. </w:t>
            </w:r>
            <w:proofErr w:type="spellStart"/>
            <w:r w:rsidR="00BC78AD" w:rsidRPr="009340BE">
              <w:rPr>
                <w:rFonts w:cstheme="minorHAnsi"/>
                <w:sz w:val="24"/>
                <w:szCs w:val="24"/>
              </w:rPr>
              <w:t>Medweckiego</w:t>
            </w:r>
            <w:proofErr w:type="spellEnd"/>
            <w:r w:rsidR="00BC78AD" w:rsidRPr="009340BE">
              <w:rPr>
                <w:rFonts w:cstheme="minorHAnsi"/>
                <w:sz w:val="24"/>
                <w:szCs w:val="24"/>
              </w:rPr>
              <w:t xml:space="preserve"> ( do ulicy M. Dąbrowskiej )</w:t>
            </w:r>
          </w:p>
          <w:p w:rsidR="0015387D" w:rsidRPr="009340BE" w:rsidRDefault="0015387D" w:rsidP="00661317">
            <w:pPr>
              <w:spacing w:line="276" w:lineRule="auto"/>
              <w:jc w:val="center"/>
              <w:rPr>
                <w:rFonts w:cstheme="minorHAnsi"/>
                <w:sz w:val="24"/>
                <w:szCs w:val="24"/>
              </w:rPr>
            </w:pP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2200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122</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146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7</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- 7</w:t>
            </w:r>
          </w:p>
        </w:tc>
        <w:tc>
          <w:tcPr>
            <w:tcW w:w="2700" w:type="dxa"/>
          </w:tcPr>
          <w:p w:rsidR="00BC78AD" w:rsidRPr="009340BE" w:rsidRDefault="0015387D" w:rsidP="00661317">
            <w:pPr>
              <w:spacing w:line="276" w:lineRule="auto"/>
              <w:jc w:val="center"/>
              <w:rPr>
                <w:rFonts w:cstheme="minorHAnsi"/>
                <w:sz w:val="24"/>
                <w:szCs w:val="24"/>
              </w:rPr>
            </w:pPr>
            <w:r>
              <w:rPr>
                <w:rFonts w:cstheme="minorHAnsi"/>
                <w:sz w:val="24"/>
                <w:szCs w:val="24"/>
              </w:rPr>
              <w:t xml:space="preserve">ul. </w:t>
            </w:r>
            <w:proofErr w:type="spellStart"/>
            <w:r w:rsidR="00BC78AD" w:rsidRPr="009340BE">
              <w:rPr>
                <w:rFonts w:cstheme="minorHAnsi"/>
                <w:sz w:val="24"/>
                <w:szCs w:val="24"/>
              </w:rPr>
              <w:t>Bieńczycka</w:t>
            </w:r>
            <w:proofErr w:type="spellEnd"/>
            <w:r w:rsidR="00BC78AD" w:rsidRPr="009340BE">
              <w:rPr>
                <w:rFonts w:cstheme="minorHAnsi"/>
                <w:sz w:val="24"/>
                <w:szCs w:val="24"/>
              </w:rPr>
              <w:t xml:space="preserve"> – </w:t>
            </w:r>
            <w:r>
              <w:rPr>
                <w:rFonts w:cstheme="minorHAnsi"/>
                <w:sz w:val="24"/>
                <w:szCs w:val="24"/>
              </w:rPr>
              <w:t xml:space="preserve">ul. </w:t>
            </w:r>
            <w:r w:rsidR="00BC78AD" w:rsidRPr="009340BE">
              <w:rPr>
                <w:rFonts w:cstheme="minorHAnsi"/>
                <w:sz w:val="24"/>
                <w:szCs w:val="24"/>
              </w:rPr>
              <w:t xml:space="preserve">Kocmyrzowska ( do </w:t>
            </w:r>
            <w:r>
              <w:rPr>
                <w:rFonts w:cstheme="minorHAnsi"/>
                <w:sz w:val="24"/>
                <w:szCs w:val="24"/>
              </w:rPr>
              <w:t xml:space="preserve">ul. </w:t>
            </w:r>
            <w:r w:rsidR="00BC78AD" w:rsidRPr="009340BE">
              <w:rPr>
                <w:rFonts w:cstheme="minorHAnsi"/>
                <w:sz w:val="24"/>
                <w:szCs w:val="24"/>
              </w:rPr>
              <w:t>Bulwarowej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1700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3400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188</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226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8</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- 8</w:t>
            </w:r>
          </w:p>
        </w:tc>
        <w:tc>
          <w:tcPr>
            <w:tcW w:w="2700" w:type="dxa"/>
          </w:tcPr>
          <w:p w:rsidR="00BC78AD" w:rsidRPr="009340BE" w:rsidRDefault="0015387D" w:rsidP="00661317">
            <w:pPr>
              <w:spacing w:line="276" w:lineRule="auto"/>
              <w:jc w:val="center"/>
              <w:rPr>
                <w:rFonts w:cstheme="minorHAnsi"/>
                <w:sz w:val="24"/>
                <w:szCs w:val="24"/>
              </w:rPr>
            </w:pPr>
            <w:r>
              <w:rPr>
                <w:rFonts w:cstheme="minorHAnsi"/>
                <w:sz w:val="24"/>
                <w:szCs w:val="24"/>
              </w:rPr>
              <w:t xml:space="preserve">Al. </w:t>
            </w:r>
            <w:r w:rsidR="00BC78AD" w:rsidRPr="009340BE">
              <w:rPr>
                <w:rFonts w:cstheme="minorHAnsi"/>
                <w:sz w:val="24"/>
                <w:szCs w:val="24"/>
              </w:rPr>
              <w:t xml:space="preserve">Jana Pawła </w:t>
            </w:r>
            <w:r>
              <w:rPr>
                <w:rFonts w:cstheme="minorHAnsi"/>
                <w:sz w:val="24"/>
                <w:szCs w:val="24"/>
              </w:rPr>
              <w:t xml:space="preserve">II </w:t>
            </w:r>
            <w:r w:rsidR="00BC78AD" w:rsidRPr="009340BE">
              <w:rPr>
                <w:rFonts w:cstheme="minorHAnsi"/>
                <w:sz w:val="24"/>
                <w:szCs w:val="24"/>
              </w:rPr>
              <w:t xml:space="preserve">( od Ronda Czyżyńskiego do Placu Centralnego ) – </w:t>
            </w:r>
            <w:r>
              <w:rPr>
                <w:rFonts w:cstheme="minorHAnsi"/>
                <w:sz w:val="24"/>
                <w:szCs w:val="24"/>
              </w:rPr>
              <w:t xml:space="preserve">al. </w:t>
            </w:r>
            <w:r w:rsidR="00BC78AD" w:rsidRPr="009340BE">
              <w:rPr>
                <w:rFonts w:cstheme="minorHAnsi"/>
                <w:sz w:val="24"/>
                <w:szCs w:val="24"/>
              </w:rPr>
              <w:t>Solidarności ( do</w:t>
            </w:r>
            <w:r>
              <w:rPr>
                <w:rFonts w:cstheme="minorHAnsi"/>
                <w:sz w:val="24"/>
                <w:szCs w:val="24"/>
              </w:rPr>
              <w:t xml:space="preserve"> ul.</w:t>
            </w:r>
            <w:r w:rsidR="00BC78AD" w:rsidRPr="009340BE">
              <w:rPr>
                <w:rFonts w:cstheme="minorHAnsi"/>
                <w:sz w:val="24"/>
                <w:szCs w:val="24"/>
              </w:rPr>
              <w:t xml:space="preserve"> </w:t>
            </w:r>
            <w:proofErr w:type="spellStart"/>
            <w:r w:rsidR="00BC78AD" w:rsidRPr="009340BE">
              <w:rPr>
                <w:rFonts w:cstheme="minorHAnsi"/>
                <w:sz w:val="24"/>
                <w:szCs w:val="24"/>
              </w:rPr>
              <w:t>Ujastek</w:t>
            </w:r>
            <w:proofErr w:type="spellEnd"/>
            <w:r w:rsidR="00BC78AD" w:rsidRPr="009340BE">
              <w:rPr>
                <w:rFonts w:cstheme="minorHAnsi"/>
                <w:sz w:val="24"/>
                <w:szCs w:val="24"/>
              </w:rPr>
              <w:t xml:space="preserve">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3000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6000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333</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400</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9</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9</w:t>
            </w:r>
          </w:p>
        </w:tc>
        <w:tc>
          <w:tcPr>
            <w:tcW w:w="2700" w:type="dxa"/>
          </w:tcPr>
          <w:p w:rsidR="00BC78AD" w:rsidRPr="009340BE" w:rsidRDefault="0015387D" w:rsidP="00661317">
            <w:pPr>
              <w:spacing w:line="276" w:lineRule="auto"/>
              <w:jc w:val="center"/>
              <w:rPr>
                <w:rFonts w:cstheme="minorHAnsi"/>
                <w:sz w:val="24"/>
                <w:szCs w:val="24"/>
              </w:rPr>
            </w:pPr>
            <w:r>
              <w:rPr>
                <w:rFonts w:cstheme="minorHAnsi"/>
                <w:sz w:val="24"/>
                <w:szCs w:val="24"/>
              </w:rPr>
              <w:t xml:space="preserve">Ul. </w:t>
            </w:r>
            <w:proofErr w:type="spellStart"/>
            <w:r w:rsidR="00BC78AD" w:rsidRPr="009340BE">
              <w:rPr>
                <w:rFonts w:cstheme="minorHAnsi"/>
                <w:sz w:val="24"/>
                <w:szCs w:val="24"/>
              </w:rPr>
              <w:t>Ptaszyckiego</w:t>
            </w:r>
            <w:proofErr w:type="spellEnd"/>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2200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122</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146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- 10</w:t>
            </w:r>
          </w:p>
        </w:tc>
        <w:tc>
          <w:tcPr>
            <w:tcW w:w="2700" w:type="dxa"/>
          </w:tcPr>
          <w:p w:rsidR="00BC78AD" w:rsidRPr="009340BE" w:rsidRDefault="0015387D"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Mogilska –</w:t>
            </w:r>
            <w:r>
              <w:rPr>
                <w:rFonts w:cstheme="minorHAnsi"/>
                <w:sz w:val="24"/>
                <w:szCs w:val="24"/>
              </w:rPr>
              <w:t>al.</w:t>
            </w:r>
            <w:r w:rsidR="00BC78AD" w:rsidRPr="009340BE">
              <w:rPr>
                <w:rFonts w:cstheme="minorHAnsi"/>
                <w:sz w:val="24"/>
                <w:szCs w:val="24"/>
              </w:rPr>
              <w:t xml:space="preserve"> Jana Pawła </w:t>
            </w:r>
            <w:r>
              <w:rPr>
                <w:rFonts w:cstheme="minorHAnsi"/>
                <w:sz w:val="24"/>
                <w:szCs w:val="24"/>
              </w:rPr>
              <w:t>II</w:t>
            </w:r>
            <w:r w:rsidR="00BC78AD" w:rsidRPr="009340BE">
              <w:rPr>
                <w:rFonts w:cstheme="minorHAnsi"/>
                <w:sz w:val="24"/>
                <w:szCs w:val="24"/>
              </w:rPr>
              <w:t xml:space="preserve">( od Ronda Mogilskiego do </w:t>
            </w:r>
            <w:r>
              <w:rPr>
                <w:rFonts w:cstheme="minorHAnsi"/>
                <w:sz w:val="24"/>
                <w:szCs w:val="24"/>
              </w:rPr>
              <w:t xml:space="preserve">ul. </w:t>
            </w:r>
            <w:r w:rsidR="00BC78AD" w:rsidRPr="009340BE">
              <w:rPr>
                <w:rFonts w:cstheme="minorHAnsi"/>
                <w:sz w:val="24"/>
                <w:szCs w:val="24"/>
              </w:rPr>
              <w:t>Stelli Sawickiego</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3000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6000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333</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400</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-11</w:t>
            </w:r>
          </w:p>
        </w:tc>
        <w:tc>
          <w:tcPr>
            <w:tcW w:w="27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AL. Pokoju (do</w:t>
            </w:r>
            <w:r w:rsidR="0015387D">
              <w:rPr>
                <w:rFonts w:cstheme="minorHAnsi"/>
                <w:sz w:val="24"/>
                <w:szCs w:val="24"/>
              </w:rPr>
              <w:t xml:space="preserve"> ul.</w:t>
            </w:r>
            <w:r w:rsidRPr="009340BE">
              <w:rPr>
                <w:rFonts w:cstheme="minorHAnsi"/>
                <w:sz w:val="24"/>
                <w:szCs w:val="24"/>
              </w:rPr>
              <w:t xml:space="preserve"> Centralnej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1700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3400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188</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226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12</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- 12</w:t>
            </w:r>
          </w:p>
        </w:tc>
        <w:tc>
          <w:tcPr>
            <w:tcW w:w="2700" w:type="dxa"/>
          </w:tcPr>
          <w:p w:rsidR="00BC78AD" w:rsidRPr="009340BE" w:rsidRDefault="0015387D"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Kamienna</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1000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55</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OBUSTRONNIE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13</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- 13</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Ks</w:t>
            </w:r>
            <w:r>
              <w:rPr>
                <w:rFonts w:cstheme="minorHAnsi"/>
                <w:sz w:val="24"/>
                <w:szCs w:val="24"/>
              </w:rPr>
              <w:t>ięcia</w:t>
            </w:r>
            <w:r w:rsidR="00BC78AD" w:rsidRPr="009340BE">
              <w:rPr>
                <w:rFonts w:cstheme="minorHAnsi"/>
                <w:sz w:val="24"/>
                <w:szCs w:val="24"/>
              </w:rPr>
              <w:t>. Józefa (za miastem)</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900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900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50</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60</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w:t>
            </w:r>
          </w:p>
        </w:tc>
        <w:tc>
          <w:tcPr>
            <w:tcW w:w="1980" w:type="dxa"/>
          </w:tcPr>
          <w:p w:rsidR="00BC78AD" w:rsidRPr="005026B3" w:rsidRDefault="00BC78AD" w:rsidP="00661317">
            <w:pPr>
              <w:spacing w:line="276" w:lineRule="auto"/>
              <w:jc w:val="center"/>
              <w:rPr>
                <w:rFonts w:cstheme="minorHAnsi"/>
                <w:sz w:val="20"/>
                <w:szCs w:val="24"/>
              </w:rPr>
            </w:pPr>
            <w:r w:rsidRPr="005026B3">
              <w:rPr>
                <w:rFonts w:cstheme="minorHAnsi"/>
                <w:sz w:val="20"/>
                <w:szCs w:val="24"/>
              </w:rPr>
              <w:t xml:space="preserve">Tylko i wyłącznie na uroczystości w Brzegach ( w dniach 30.07 </w:t>
            </w:r>
            <w:proofErr w:type="spellStart"/>
            <w:r w:rsidRPr="005026B3">
              <w:rPr>
                <w:rFonts w:cstheme="minorHAnsi"/>
                <w:sz w:val="20"/>
                <w:szCs w:val="24"/>
              </w:rPr>
              <w:t>br</w:t>
            </w:r>
            <w:proofErr w:type="spellEnd"/>
            <w:r w:rsidRPr="005026B3">
              <w:rPr>
                <w:rFonts w:cstheme="minorHAnsi"/>
                <w:sz w:val="20"/>
                <w:szCs w:val="24"/>
              </w:rPr>
              <w:t xml:space="preserve"> .- 01.08 br.)</w:t>
            </w: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14</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- 14</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Wolskiego ( od </w:t>
            </w:r>
            <w:r>
              <w:rPr>
                <w:rFonts w:cstheme="minorHAnsi"/>
                <w:sz w:val="24"/>
                <w:szCs w:val="24"/>
              </w:rPr>
              <w:t xml:space="preserve">ul. </w:t>
            </w:r>
            <w:r w:rsidR="00BC78AD" w:rsidRPr="009340BE">
              <w:rPr>
                <w:rFonts w:cstheme="minorHAnsi"/>
                <w:sz w:val="24"/>
                <w:szCs w:val="24"/>
              </w:rPr>
              <w:t>Orlej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27</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33</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w:t>
            </w:r>
          </w:p>
        </w:tc>
        <w:tc>
          <w:tcPr>
            <w:tcW w:w="1980" w:type="dxa"/>
          </w:tcPr>
          <w:p w:rsidR="00BC78AD" w:rsidRPr="005026B3" w:rsidRDefault="00BC78AD" w:rsidP="00661317">
            <w:pPr>
              <w:spacing w:line="276" w:lineRule="auto"/>
              <w:jc w:val="center"/>
              <w:rPr>
                <w:rFonts w:cstheme="minorHAnsi"/>
                <w:sz w:val="20"/>
                <w:szCs w:val="24"/>
              </w:rPr>
            </w:pPr>
            <w:r w:rsidRPr="005026B3">
              <w:rPr>
                <w:rFonts w:cstheme="minorHAnsi"/>
                <w:sz w:val="20"/>
                <w:szCs w:val="24"/>
              </w:rPr>
              <w:t xml:space="preserve">Tylko i wyłącznie na uroczystości w Brzegach ( w dniach 30.07 </w:t>
            </w:r>
            <w:proofErr w:type="spellStart"/>
            <w:r w:rsidRPr="005026B3">
              <w:rPr>
                <w:rFonts w:cstheme="minorHAnsi"/>
                <w:sz w:val="20"/>
                <w:szCs w:val="24"/>
              </w:rPr>
              <w:t>br</w:t>
            </w:r>
            <w:proofErr w:type="spellEnd"/>
            <w:r w:rsidRPr="005026B3">
              <w:rPr>
                <w:rFonts w:cstheme="minorHAnsi"/>
                <w:sz w:val="20"/>
                <w:szCs w:val="24"/>
              </w:rPr>
              <w:t xml:space="preserve"> .- 01.08 br.)</w:t>
            </w: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15</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- 15</w:t>
            </w:r>
          </w:p>
        </w:tc>
        <w:tc>
          <w:tcPr>
            <w:tcW w:w="2700" w:type="dxa"/>
          </w:tcPr>
          <w:p w:rsidR="00BC78AD" w:rsidRPr="009340BE" w:rsidRDefault="00C72F1C" w:rsidP="00C72F1C">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Ks</w:t>
            </w:r>
            <w:r>
              <w:rPr>
                <w:rFonts w:cstheme="minorHAnsi"/>
                <w:sz w:val="24"/>
                <w:szCs w:val="24"/>
              </w:rPr>
              <w:t>ięcia</w:t>
            </w:r>
            <w:r w:rsidR="00BC78AD" w:rsidRPr="009340BE">
              <w:rPr>
                <w:rFonts w:cstheme="minorHAnsi"/>
                <w:sz w:val="24"/>
                <w:szCs w:val="24"/>
              </w:rPr>
              <w:t xml:space="preserve"> Józefa ( stara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61</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73</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w:t>
            </w:r>
          </w:p>
        </w:tc>
        <w:tc>
          <w:tcPr>
            <w:tcW w:w="1980" w:type="dxa"/>
          </w:tcPr>
          <w:p w:rsidR="00BC78AD" w:rsidRPr="005026B3" w:rsidRDefault="00BC78AD" w:rsidP="00661317">
            <w:pPr>
              <w:spacing w:line="276" w:lineRule="auto"/>
              <w:jc w:val="center"/>
              <w:rPr>
                <w:rFonts w:cstheme="minorHAnsi"/>
                <w:sz w:val="20"/>
                <w:szCs w:val="24"/>
              </w:rPr>
            </w:pPr>
            <w:r w:rsidRPr="005026B3">
              <w:rPr>
                <w:rFonts w:cstheme="minorHAnsi"/>
                <w:sz w:val="20"/>
                <w:szCs w:val="24"/>
              </w:rPr>
              <w:t xml:space="preserve">Tylko i wyłącznie na uroczystości w Brzegach ( w dniach 30.07 </w:t>
            </w:r>
            <w:proofErr w:type="spellStart"/>
            <w:r w:rsidRPr="005026B3">
              <w:rPr>
                <w:rFonts w:cstheme="minorHAnsi"/>
                <w:sz w:val="20"/>
                <w:szCs w:val="24"/>
              </w:rPr>
              <w:t>br</w:t>
            </w:r>
            <w:proofErr w:type="spellEnd"/>
            <w:r w:rsidRPr="005026B3">
              <w:rPr>
                <w:rFonts w:cstheme="minorHAnsi"/>
                <w:sz w:val="20"/>
                <w:szCs w:val="24"/>
              </w:rPr>
              <w:t xml:space="preserve"> .- 01.08 br.</w:t>
            </w: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16</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- 16</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Zielińskiego ( od </w:t>
            </w:r>
            <w:r>
              <w:rPr>
                <w:rFonts w:cstheme="minorHAnsi"/>
                <w:sz w:val="24"/>
                <w:szCs w:val="24"/>
              </w:rPr>
              <w:t xml:space="preserve">ul. </w:t>
            </w:r>
            <w:r w:rsidR="00BC78AD" w:rsidRPr="009340BE">
              <w:rPr>
                <w:rFonts w:cstheme="minorHAnsi"/>
                <w:sz w:val="24"/>
                <w:szCs w:val="24"/>
              </w:rPr>
              <w:t xml:space="preserve">Praskiej ), </w:t>
            </w:r>
            <w:r>
              <w:rPr>
                <w:rFonts w:cstheme="minorHAnsi"/>
                <w:sz w:val="24"/>
                <w:szCs w:val="24"/>
              </w:rPr>
              <w:t xml:space="preserve">ul. </w:t>
            </w:r>
            <w:proofErr w:type="spellStart"/>
            <w:r w:rsidR="00BC78AD" w:rsidRPr="009340BE">
              <w:rPr>
                <w:rFonts w:cstheme="minorHAnsi"/>
                <w:sz w:val="24"/>
                <w:szCs w:val="24"/>
              </w:rPr>
              <w:t>Kapelanka</w:t>
            </w:r>
            <w:proofErr w:type="spellEnd"/>
            <w:r w:rsidR="00BC78AD" w:rsidRPr="009340BE">
              <w:rPr>
                <w:rFonts w:cstheme="minorHAnsi"/>
                <w:sz w:val="24"/>
                <w:szCs w:val="24"/>
              </w:rPr>
              <w:t xml:space="preserve">, </w:t>
            </w:r>
            <w:r>
              <w:rPr>
                <w:rFonts w:cstheme="minorHAnsi"/>
                <w:sz w:val="24"/>
                <w:szCs w:val="24"/>
              </w:rPr>
              <w:t xml:space="preserve">ul. </w:t>
            </w:r>
            <w:r w:rsidR="00BC78AD" w:rsidRPr="009340BE">
              <w:rPr>
                <w:rFonts w:cstheme="minorHAnsi"/>
                <w:sz w:val="24"/>
                <w:szCs w:val="24"/>
              </w:rPr>
              <w:t xml:space="preserve">Nowaczyńskiego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2860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5360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297</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357</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NOWACZYŃSKIEGO - JEDNOSTRONNE</w:t>
            </w: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17</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- 17</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Skotnicka (  Babińskiego do </w:t>
            </w:r>
            <w:proofErr w:type="spellStart"/>
            <w:r w:rsidR="00BC78AD" w:rsidRPr="009340BE">
              <w:rPr>
                <w:rFonts w:cstheme="minorHAnsi"/>
                <w:sz w:val="24"/>
                <w:szCs w:val="24"/>
              </w:rPr>
              <w:t>Mochnaniec</w:t>
            </w:r>
            <w:proofErr w:type="spellEnd"/>
            <w:r w:rsidR="00BC78AD" w:rsidRPr="009340BE">
              <w:rPr>
                <w:rFonts w:cstheme="minorHAnsi"/>
                <w:sz w:val="24"/>
                <w:szCs w:val="24"/>
              </w:rPr>
              <w:t xml:space="preserve">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61</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73</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18</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- 18</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Bobrzyńskiego ( od </w:t>
            </w:r>
            <w:r>
              <w:rPr>
                <w:rFonts w:cstheme="minorHAnsi"/>
                <w:sz w:val="24"/>
                <w:szCs w:val="24"/>
              </w:rPr>
              <w:t xml:space="preserve">ul. </w:t>
            </w:r>
            <w:r w:rsidR="00BC78AD" w:rsidRPr="009340BE">
              <w:rPr>
                <w:rFonts w:cstheme="minorHAnsi"/>
                <w:sz w:val="24"/>
                <w:szCs w:val="24"/>
              </w:rPr>
              <w:t xml:space="preserve">Czerwonych Maków) </w:t>
            </w:r>
          </w:p>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Grota Roweckiego ( do </w:t>
            </w:r>
            <w:r>
              <w:rPr>
                <w:rFonts w:cstheme="minorHAnsi"/>
                <w:sz w:val="24"/>
                <w:szCs w:val="24"/>
              </w:rPr>
              <w:t xml:space="preserve">ul. </w:t>
            </w:r>
            <w:proofErr w:type="spellStart"/>
            <w:r>
              <w:rPr>
                <w:rFonts w:cstheme="minorHAnsi"/>
                <w:sz w:val="24"/>
                <w:szCs w:val="24"/>
              </w:rPr>
              <w:t>Kapelanka</w:t>
            </w:r>
            <w:proofErr w:type="spellEnd"/>
            <w:r w:rsidR="00BC78AD" w:rsidRPr="009340BE">
              <w:rPr>
                <w:rFonts w:cstheme="minorHAnsi"/>
                <w:sz w:val="24"/>
                <w:szCs w:val="24"/>
              </w:rPr>
              <w:t>)</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3200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6400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355</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426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19</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- 19</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Kamieńskiego ( od </w:t>
            </w:r>
            <w:r>
              <w:rPr>
                <w:rFonts w:cstheme="minorHAnsi"/>
                <w:sz w:val="24"/>
                <w:szCs w:val="24"/>
              </w:rPr>
              <w:t xml:space="preserve">ul. Walerego </w:t>
            </w:r>
            <w:r w:rsidR="00BC78AD" w:rsidRPr="009340BE">
              <w:rPr>
                <w:rFonts w:cstheme="minorHAnsi"/>
                <w:sz w:val="24"/>
                <w:szCs w:val="24"/>
              </w:rPr>
              <w:t xml:space="preserve">Sławka do </w:t>
            </w:r>
            <w:r>
              <w:rPr>
                <w:rFonts w:cstheme="minorHAnsi"/>
                <w:sz w:val="24"/>
                <w:szCs w:val="24"/>
              </w:rPr>
              <w:t xml:space="preserve">ul. </w:t>
            </w:r>
            <w:r w:rsidR="00BC78AD" w:rsidRPr="009340BE">
              <w:rPr>
                <w:rFonts w:cstheme="minorHAnsi"/>
                <w:sz w:val="24"/>
                <w:szCs w:val="24"/>
              </w:rPr>
              <w:t>Malborskiej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1000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2000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111</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133</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p w:rsidR="00BC78AD" w:rsidRPr="009340BE" w:rsidRDefault="00BC78AD" w:rsidP="00661317">
            <w:pPr>
              <w:spacing w:line="276" w:lineRule="auto"/>
              <w:jc w:val="center"/>
              <w:rPr>
                <w:rFonts w:cstheme="minorHAnsi"/>
                <w:sz w:val="24"/>
                <w:szCs w:val="24"/>
              </w:rPr>
            </w:pPr>
          </w:p>
        </w:tc>
        <w:tc>
          <w:tcPr>
            <w:tcW w:w="19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 xml:space="preserve">Tylko i wyłącznie na uroczystości w Brzegach ( w dniach 30.07 </w:t>
            </w:r>
            <w:proofErr w:type="spellStart"/>
            <w:r w:rsidRPr="009340BE">
              <w:rPr>
                <w:rFonts w:cstheme="minorHAnsi"/>
                <w:sz w:val="24"/>
                <w:szCs w:val="24"/>
              </w:rPr>
              <w:t>br</w:t>
            </w:r>
            <w:proofErr w:type="spellEnd"/>
            <w:r w:rsidRPr="009340BE">
              <w:rPr>
                <w:rFonts w:cstheme="minorHAnsi"/>
                <w:sz w:val="24"/>
                <w:szCs w:val="24"/>
              </w:rPr>
              <w:t xml:space="preserve"> .- 01.08 br.)</w:t>
            </w: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- 20</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Witosa (od pętli), </w:t>
            </w:r>
            <w:r>
              <w:rPr>
                <w:rFonts w:cstheme="minorHAnsi"/>
                <w:sz w:val="24"/>
                <w:szCs w:val="24"/>
              </w:rPr>
              <w:t xml:space="preserve">ul. </w:t>
            </w:r>
            <w:r w:rsidR="00BC78AD" w:rsidRPr="009340BE">
              <w:rPr>
                <w:rFonts w:cstheme="minorHAnsi"/>
                <w:sz w:val="24"/>
                <w:szCs w:val="24"/>
              </w:rPr>
              <w:t xml:space="preserve">Nowosądecka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2800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5600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311</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373</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21</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- 21</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proofErr w:type="spellStart"/>
            <w:r w:rsidR="00BC78AD" w:rsidRPr="009340BE">
              <w:rPr>
                <w:rFonts w:cstheme="minorHAnsi"/>
                <w:sz w:val="24"/>
                <w:szCs w:val="24"/>
              </w:rPr>
              <w:t>Marcika</w:t>
            </w:r>
            <w:proofErr w:type="spellEnd"/>
            <w:r w:rsidR="00BC78AD" w:rsidRPr="009340BE">
              <w:rPr>
                <w:rFonts w:cstheme="minorHAnsi"/>
                <w:sz w:val="24"/>
                <w:szCs w:val="24"/>
              </w:rPr>
              <w:t xml:space="preserve"> ( od Armatury w kierunku </w:t>
            </w:r>
            <w:r>
              <w:rPr>
                <w:rFonts w:cstheme="minorHAnsi"/>
                <w:sz w:val="24"/>
                <w:szCs w:val="24"/>
              </w:rPr>
              <w:t xml:space="preserve">ul. </w:t>
            </w:r>
            <w:r w:rsidR="00BC78AD" w:rsidRPr="009340BE">
              <w:rPr>
                <w:rFonts w:cstheme="minorHAnsi"/>
                <w:sz w:val="24"/>
                <w:szCs w:val="24"/>
              </w:rPr>
              <w:t>Podmokłej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13</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22</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- 22</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Stojałowskiego</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2200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122</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146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23</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- 23</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Teligi ( od </w:t>
            </w:r>
            <w:r>
              <w:rPr>
                <w:rFonts w:cstheme="minorHAnsi"/>
                <w:sz w:val="24"/>
                <w:szCs w:val="24"/>
              </w:rPr>
              <w:t xml:space="preserve">ul. </w:t>
            </w:r>
            <w:r w:rsidR="00BC78AD" w:rsidRPr="009340BE">
              <w:rPr>
                <w:rFonts w:cstheme="minorHAnsi"/>
                <w:sz w:val="24"/>
                <w:szCs w:val="24"/>
              </w:rPr>
              <w:t xml:space="preserve">Teligi 22), </w:t>
            </w:r>
            <w:r>
              <w:rPr>
                <w:rFonts w:cstheme="minorHAnsi"/>
                <w:sz w:val="24"/>
                <w:szCs w:val="24"/>
              </w:rPr>
              <w:t xml:space="preserve">ul. </w:t>
            </w:r>
            <w:r w:rsidR="00BC78AD" w:rsidRPr="009340BE">
              <w:rPr>
                <w:rFonts w:cstheme="minorHAnsi"/>
                <w:sz w:val="24"/>
                <w:szCs w:val="24"/>
              </w:rPr>
              <w:t xml:space="preserve">Ćwiklińskiej ( do </w:t>
            </w:r>
            <w:r>
              <w:rPr>
                <w:rFonts w:cstheme="minorHAnsi"/>
                <w:sz w:val="24"/>
                <w:szCs w:val="24"/>
              </w:rPr>
              <w:t xml:space="preserve">ul. </w:t>
            </w:r>
            <w:r w:rsidR="00BC78AD" w:rsidRPr="009340BE">
              <w:rPr>
                <w:rFonts w:cstheme="minorHAnsi"/>
                <w:sz w:val="24"/>
                <w:szCs w:val="24"/>
              </w:rPr>
              <w:t>Mała Góra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1500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3000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166</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200</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24</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- 25</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Kostaneckiego ( od </w:t>
            </w:r>
            <w:r>
              <w:rPr>
                <w:rFonts w:cstheme="minorHAnsi"/>
                <w:sz w:val="24"/>
                <w:szCs w:val="24"/>
              </w:rPr>
              <w:t xml:space="preserve">ul. </w:t>
            </w:r>
            <w:r w:rsidR="00BC78AD" w:rsidRPr="009340BE">
              <w:rPr>
                <w:rFonts w:cstheme="minorHAnsi"/>
                <w:sz w:val="24"/>
                <w:szCs w:val="24"/>
              </w:rPr>
              <w:t xml:space="preserve">Jakubowskiego do </w:t>
            </w:r>
            <w:r>
              <w:rPr>
                <w:rFonts w:cstheme="minorHAnsi"/>
                <w:sz w:val="24"/>
                <w:szCs w:val="24"/>
              </w:rPr>
              <w:t xml:space="preserve">ul. </w:t>
            </w:r>
            <w:r w:rsidR="00BC78AD" w:rsidRPr="009340BE">
              <w:rPr>
                <w:rFonts w:cstheme="minorHAnsi"/>
                <w:sz w:val="24"/>
                <w:szCs w:val="24"/>
              </w:rPr>
              <w:t>Obronnej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33</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40</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25</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- 26</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 xml:space="preserve">Srebrnych Orłów – </w:t>
            </w:r>
            <w:r>
              <w:rPr>
                <w:rFonts w:cstheme="minorHAnsi"/>
                <w:sz w:val="24"/>
                <w:szCs w:val="24"/>
              </w:rPr>
              <w:t xml:space="preserve">ul. </w:t>
            </w:r>
            <w:r w:rsidR="00BC78AD" w:rsidRPr="009340BE">
              <w:rPr>
                <w:rFonts w:cstheme="minorHAnsi"/>
                <w:sz w:val="24"/>
                <w:szCs w:val="24"/>
              </w:rPr>
              <w:t>Stanisława Mikołajczyka</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400</w:t>
            </w:r>
          </w:p>
          <w:p w:rsidR="00BC78AD" w:rsidRPr="009340BE" w:rsidRDefault="00BC78AD" w:rsidP="00661317">
            <w:pPr>
              <w:spacing w:line="276" w:lineRule="auto"/>
              <w:jc w:val="center"/>
              <w:rPr>
                <w:rFonts w:cstheme="minorHAnsi"/>
                <w:sz w:val="24"/>
                <w:szCs w:val="24"/>
              </w:rPr>
            </w:pPr>
            <w:r w:rsidRPr="009340BE">
              <w:rPr>
                <w:rFonts w:cstheme="minorHAnsi"/>
                <w:sz w:val="24"/>
                <w:szCs w:val="24"/>
              </w:rPr>
              <w:t>700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1500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83</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100</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Srebrnych Orłów OBUSTRONNIE Mikołajczyka JEDNOSTRONNIE od strony Szpitala</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26</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- 27</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Bulwarowa</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2300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2300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127</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153</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 ( STRONA ZACHODNIA)</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rPr>
                <w:rFonts w:cstheme="minorHAnsi"/>
                <w:sz w:val="24"/>
                <w:szCs w:val="24"/>
              </w:rPr>
            </w:pPr>
            <w:r w:rsidRPr="009340BE">
              <w:rPr>
                <w:rFonts w:cstheme="minorHAnsi"/>
                <w:sz w:val="24"/>
                <w:szCs w:val="24"/>
              </w:rPr>
              <w:t>27</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-28</w:t>
            </w:r>
          </w:p>
        </w:tc>
        <w:tc>
          <w:tcPr>
            <w:tcW w:w="2700" w:type="dxa"/>
          </w:tcPr>
          <w:p w:rsidR="00BC78AD" w:rsidRPr="009340BE" w:rsidRDefault="00C72F1C" w:rsidP="002D03F3">
            <w:pPr>
              <w:spacing w:line="276" w:lineRule="auto"/>
              <w:jc w:val="center"/>
              <w:rPr>
                <w:rFonts w:cstheme="minorHAnsi"/>
                <w:sz w:val="24"/>
                <w:szCs w:val="24"/>
              </w:rPr>
            </w:pPr>
            <w:r>
              <w:rPr>
                <w:rFonts w:cstheme="minorHAnsi"/>
                <w:sz w:val="24"/>
                <w:szCs w:val="24"/>
              </w:rPr>
              <w:t xml:space="preserve">ul. </w:t>
            </w:r>
            <w:proofErr w:type="spellStart"/>
            <w:r w:rsidR="00BC78AD" w:rsidRPr="009340BE">
              <w:rPr>
                <w:rFonts w:cstheme="minorHAnsi"/>
                <w:sz w:val="24"/>
                <w:szCs w:val="24"/>
              </w:rPr>
              <w:t>Ujastek</w:t>
            </w:r>
            <w:proofErr w:type="spellEnd"/>
            <w:r w:rsidR="00BC78AD" w:rsidRPr="009340BE">
              <w:rPr>
                <w:rFonts w:cstheme="minorHAnsi"/>
                <w:sz w:val="24"/>
                <w:szCs w:val="24"/>
              </w:rPr>
              <w:t xml:space="preserve"> Mogilski </w:t>
            </w:r>
            <w:r w:rsidR="002D03F3">
              <w:rPr>
                <w:rFonts w:cstheme="minorHAnsi"/>
                <w:sz w:val="24"/>
                <w:szCs w:val="24"/>
              </w:rPr>
              <w:br/>
            </w:r>
            <w:r w:rsidR="00BC78AD" w:rsidRPr="009340BE">
              <w:rPr>
                <w:rFonts w:cstheme="minorHAnsi"/>
                <w:sz w:val="24"/>
                <w:szCs w:val="24"/>
              </w:rPr>
              <w:t>( od</w:t>
            </w:r>
            <w:r>
              <w:rPr>
                <w:rFonts w:cstheme="minorHAnsi"/>
                <w:sz w:val="24"/>
                <w:szCs w:val="24"/>
              </w:rPr>
              <w:t>cinek 200m</w:t>
            </w:r>
            <w:r w:rsidR="00BC78AD" w:rsidRPr="009340BE">
              <w:rPr>
                <w:rFonts w:cstheme="minorHAnsi"/>
                <w:sz w:val="24"/>
                <w:szCs w:val="24"/>
              </w:rPr>
              <w:t xml:space="preserve"> </w:t>
            </w:r>
            <w:r w:rsidR="002D03F3">
              <w:rPr>
                <w:rFonts w:cstheme="minorHAnsi"/>
                <w:sz w:val="24"/>
                <w:szCs w:val="24"/>
              </w:rPr>
              <w:t>przy skrzyżowaniu</w:t>
            </w:r>
            <w:r>
              <w:rPr>
                <w:rFonts w:cstheme="minorHAnsi"/>
                <w:sz w:val="24"/>
                <w:szCs w:val="24"/>
              </w:rPr>
              <w:t xml:space="preserve"> z</w:t>
            </w:r>
            <w:r w:rsidR="00BC78AD" w:rsidRPr="009340BE">
              <w:rPr>
                <w:rFonts w:cstheme="minorHAnsi"/>
                <w:sz w:val="24"/>
                <w:szCs w:val="24"/>
              </w:rPr>
              <w:t xml:space="preserve"> al. Solidarności)</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11</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13</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 ( STRONA WSCHODNIA)</w:t>
            </w:r>
          </w:p>
        </w:tc>
        <w:tc>
          <w:tcPr>
            <w:tcW w:w="1980" w:type="dxa"/>
          </w:tcPr>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28</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-29</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Makuszyńskiego ( od nr 19 do skrzyżowania z ul. Nowolipki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16</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20</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 ( STRONA POŁUDNIOWA )</w:t>
            </w:r>
          </w:p>
        </w:tc>
        <w:tc>
          <w:tcPr>
            <w:tcW w:w="19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Po stronie ogródków działkowych.</w:t>
            </w: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29</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- 30</w:t>
            </w:r>
          </w:p>
        </w:tc>
        <w:tc>
          <w:tcPr>
            <w:tcW w:w="2700" w:type="dxa"/>
          </w:tcPr>
          <w:p w:rsidR="00BC78AD" w:rsidRPr="009340BE" w:rsidRDefault="00C72F1C"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Kocmyrzowska ( od skrzyżowania z ul. Nad Dłubią do skrzyżowania z ul. Łowińskiego )</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1000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1000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55</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66</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JEDNOSTRONNE ( STRONA PÓŁNOCNA)</w:t>
            </w:r>
          </w:p>
        </w:tc>
        <w:tc>
          <w:tcPr>
            <w:tcW w:w="1980" w:type="dxa"/>
          </w:tcPr>
          <w:p w:rsidR="00BC78AD" w:rsidRPr="009340BE" w:rsidRDefault="00BC78AD" w:rsidP="00661317">
            <w:pPr>
              <w:spacing w:line="276" w:lineRule="auto"/>
              <w:jc w:val="center"/>
              <w:rPr>
                <w:rFonts w:cstheme="minorHAnsi"/>
                <w:sz w:val="24"/>
                <w:szCs w:val="24"/>
              </w:rPr>
            </w:pPr>
          </w:p>
          <w:p w:rsidR="00BC78AD" w:rsidRPr="009340BE" w:rsidRDefault="00BC78AD" w:rsidP="00661317">
            <w:pPr>
              <w:spacing w:line="276" w:lineRule="auto"/>
              <w:jc w:val="center"/>
              <w:rPr>
                <w:rFonts w:cstheme="minorHAnsi"/>
                <w:sz w:val="24"/>
                <w:szCs w:val="24"/>
              </w:rPr>
            </w:pPr>
          </w:p>
          <w:p w:rsidR="00BC78AD" w:rsidRPr="009340BE" w:rsidRDefault="00BC78AD" w:rsidP="00661317">
            <w:pPr>
              <w:spacing w:line="276" w:lineRule="auto"/>
              <w:jc w:val="center"/>
              <w:rPr>
                <w:rFonts w:cstheme="minorHAnsi"/>
                <w:sz w:val="24"/>
                <w:szCs w:val="24"/>
              </w:rPr>
            </w:pPr>
          </w:p>
          <w:p w:rsidR="00BC78AD" w:rsidRPr="009340BE" w:rsidRDefault="00BC78AD" w:rsidP="00661317">
            <w:pPr>
              <w:spacing w:line="276" w:lineRule="auto"/>
              <w:jc w:val="center"/>
              <w:rPr>
                <w:rFonts w:cstheme="minorHAnsi"/>
                <w:sz w:val="24"/>
                <w:szCs w:val="24"/>
              </w:rPr>
            </w:pPr>
          </w:p>
        </w:tc>
      </w:tr>
      <w:tr w:rsidR="00BC78AD" w:rsidRPr="009340BE" w:rsidTr="00DE3535">
        <w:tc>
          <w:tcPr>
            <w:tcW w:w="468"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30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P - 31</w:t>
            </w:r>
          </w:p>
        </w:tc>
        <w:tc>
          <w:tcPr>
            <w:tcW w:w="2700" w:type="dxa"/>
          </w:tcPr>
          <w:p w:rsidR="00BC78AD" w:rsidRPr="009340BE" w:rsidRDefault="002D03F3" w:rsidP="00661317">
            <w:pPr>
              <w:spacing w:line="276" w:lineRule="auto"/>
              <w:jc w:val="center"/>
              <w:rPr>
                <w:rFonts w:cstheme="minorHAnsi"/>
                <w:sz w:val="24"/>
                <w:szCs w:val="24"/>
              </w:rPr>
            </w:pPr>
            <w:r>
              <w:rPr>
                <w:rFonts w:cstheme="minorHAnsi"/>
                <w:sz w:val="24"/>
                <w:szCs w:val="24"/>
              </w:rPr>
              <w:t xml:space="preserve">ul. </w:t>
            </w:r>
            <w:r w:rsidR="00BC78AD" w:rsidRPr="009340BE">
              <w:rPr>
                <w:rFonts w:cstheme="minorHAnsi"/>
                <w:sz w:val="24"/>
                <w:szCs w:val="24"/>
              </w:rPr>
              <w:t>M. Dąbrowskiej</w:t>
            </w:r>
          </w:p>
          <w:p w:rsidR="00BC78AD" w:rsidRPr="009340BE" w:rsidRDefault="002D03F3" w:rsidP="00661317">
            <w:pPr>
              <w:spacing w:line="276" w:lineRule="auto"/>
              <w:jc w:val="center"/>
              <w:rPr>
                <w:rFonts w:cstheme="minorHAnsi"/>
                <w:sz w:val="24"/>
                <w:szCs w:val="24"/>
              </w:rPr>
            </w:pPr>
            <w:r>
              <w:rPr>
                <w:rFonts w:cstheme="minorHAnsi"/>
                <w:sz w:val="24"/>
                <w:szCs w:val="24"/>
              </w:rPr>
              <w:t>( od skrzyżowania z al. Jana</w:t>
            </w:r>
            <w:r w:rsidR="00BC78AD" w:rsidRPr="009340BE">
              <w:rPr>
                <w:rFonts w:cstheme="minorHAnsi"/>
                <w:sz w:val="24"/>
                <w:szCs w:val="24"/>
              </w:rPr>
              <w:t xml:space="preserve"> Pawła II do skrzyżowania z ul. Gustawa Pokrzywki)</w:t>
            </w:r>
          </w:p>
        </w:tc>
        <w:tc>
          <w:tcPr>
            <w:tcW w:w="102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780</w:t>
            </w:r>
          </w:p>
        </w:tc>
        <w:tc>
          <w:tcPr>
            <w:tcW w:w="108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1560</w:t>
            </w:r>
          </w:p>
        </w:tc>
        <w:tc>
          <w:tcPr>
            <w:tcW w:w="156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86</w:t>
            </w:r>
          </w:p>
        </w:tc>
        <w:tc>
          <w:tcPr>
            <w:tcW w:w="144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104</w:t>
            </w:r>
          </w:p>
        </w:tc>
        <w:tc>
          <w:tcPr>
            <w:tcW w:w="3000" w:type="dxa"/>
          </w:tcPr>
          <w:p w:rsidR="00BC78AD" w:rsidRPr="009340BE" w:rsidRDefault="00BC78AD" w:rsidP="00661317">
            <w:pPr>
              <w:spacing w:line="276" w:lineRule="auto"/>
              <w:jc w:val="center"/>
              <w:rPr>
                <w:rFonts w:cstheme="minorHAnsi"/>
                <w:sz w:val="24"/>
                <w:szCs w:val="24"/>
              </w:rPr>
            </w:pPr>
            <w:r w:rsidRPr="009340BE">
              <w:rPr>
                <w:rFonts w:cstheme="minorHAnsi"/>
                <w:sz w:val="24"/>
                <w:szCs w:val="24"/>
              </w:rPr>
              <w:t>OBUSTRONNE</w:t>
            </w:r>
          </w:p>
          <w:p w:rsidR="00BC78AD" w:rsidRPr="009340BE" w:rsidRDefault="00BC78AD" w:rsidP="00661317">
            <w:pPr>
              <w:spacing w:line="276" w:lineRule="auto"/>
              <w:jc w:val="center"/>
              <w:rPr>
                <w:rFonts w:cstheme="minorHAnsi"/>
                <w:sz w:val="24"/>
                <w:szCs w:val="24"/>
              </w:rPr>
            </w:pPr>
          </w:p>
        </w:tc>
        <w:tc>
          <w:tcPr>
            <w:tcW w:w="1980" w:type="dxa"/>
          </w:tcPr>
          <w:p w:rsidR="00BC78AD" w:rsidRPr="009340BE" w:rsidRDefault="00BC78AD" w:rsidP="002D03F3">
            <w:pPr>
              <w:spacing w:line="276" w:lineRule="auto"/>
              <w:jc w:val="center"/>
              <w:rPr>
                <w:rFonts w:cstheme="minorHAnsi"/>
                <w:sz w:val="24"/>
                <w:szCs w:val="24"/>
              </w:rPr>
            </w:pPr>
            <w:r w:rsidRPr="00530EC2">
              <w:rPr>
                <w:rFonts w:cstheme="minorHAnsi"/>
                <w:szCs w:val="24"/>
              </w:rPr>
              <w:t>PARKING ROTACYJNY</w:t>
            </w:r>
            <w:r w:rsidR="00C72F1C">
              <w:rPr>
                <w:rFonts w:cstheme="minorHAnsi"/>
                <w:szCs w:val="24"/>
              </w:rPr>
              <w:t xml:space="preserve"> </w:t>
            </w:r>
            <w:r w:rsidR="00C72F1C">
              <w:rPr>
                <w:rFonts w:cstheme="minorHAnsi"/>
                <w:szCs w:val="24"/>
              </w:rPr>
              <w:br/>
            </w:r>
            <w:r w:rsidRPr="00530EC2">
              <w:rPr>
                <w:rFonts w:cstheme="minorHAnsi"/>
                <w:szCs w:val="24"/>
              </w:rPr>
              <w:t>( NALEŻY WYZNACZYĆ PONUMEROWANE MIEJSCA POSTOJOWE)</w:t>
            </w:r>
          </w:p>
        </w:tc>
      </w:tr>
      <w:tr w:rsidR="00BC78AD" w:rsidRPr="002D03F3" w:rsidTr="00DE3535">
        <w:tc>
          <w:tcPr>
            <w:tcW w:w="468" w:type="dxa"/>
          </w:tcPr>
          <w:p w:rsidR="00BC78AD" w:rsidRPr="002D03F3" w:rsidRDefault="00BC78AD" w:rsidP="00661317">
            <w:pPr>
              <w:spacing w:line="276" w:lineRule="auto"/>
              <w:jc w:val="center"/>
              <w:rPr>
                <w:rFonts w:cstheme="minorHAnsi"/>
                <w:b/>
                <w:sz w:val="24"/>
                <w:szCs w:val="24"/>
              </w:rPr>
            </w:pPr>
          </w:p>
        </w:tc>
        <w:tc>
          <w:tcPr>
            <w:tcW w:w="1080" w:type="dxa"/>
          </w:tcPr>
          <w:p w:rsidR="00BC78AD" w:rsidRPr="002D03F3" w:rsidRDefault="00BC78AD" w:rsidP="00661317">
            <w:pPr>
              <w:spacing w:line="276" w:lineRule="auto"/>
              <w:jc w:val="center"/>
              <w:rPr>
                <w:rFonts w:cstheme="minorHAnsi"/>
                <w:b/>
                <w:sz w:val="24"/>
                <w:szCs w:val="24"/>
              </w:rPr>
            </w:pPr>
          </w:p>
        </w:tc>
        <w:tc>
          <w:tcPr>
            <w:tcW w:w="2700" w:type="dxa"/>
          </w:tcPr>
          <w:p w:rsidR="00BC78AD" w:rsidRPr="002D03F3" w:rsidRDefault="00BC78AD" w:rsidP="00661317">
            <w:pPr>
              <w:spacing w:line="276" w:lineRule="auto"/>
              <w:jc w:val="center"/>
              <w:rPr>
                <w:rFonts w:cstheme="minorHAnsi"/>
                <w:b/>
                <w:sz w:val="24"/>
                <w:szCs w:val="24"/>
              </w:rPr>
            </w:pPr>
            <w:r w:rsidRPr="002D03F3">
              <w:rPr>
                <w:rFonts w:cstheme="minorHAnsi"/>
                <w:b/>
                <w:sz w:val="24"/>
                <w:szCs w:val="24"/>
              </w:rPr>
              <w:t>ŁĄCZNIE</w:t>
            </w:r>
          </w:p>
        </w:tc>
        <w:tc>
          <w:tcPr>
            <w:tcW w:w="1020" w:type="dxa"/>
          </w:tcPr>
          <w:p w:rsidR="00BC78AD" w:rsidRPr="002D03F3" w:rsidRDefault="00BC78AD" w:rsidP="00661317">
            <w:pPr>
              <w:spacing w:line="276" w:lineRule="auto"/>
              <w:jc w:val="center"/>
              <w:rPr>
                <w:rFonts w:cstheme="minorHAnsi"/>
                <w:b/>
                <w:sz w:val="24"/>
                <w:szCs w:val="24"/>
              </w:rPr>
            </w:pPr>
          </w:p>
        </w:tc>
        <w:tc>
          <w:tcPr>
            <w:tcW w:w="1080" w:type="dxa"/>
          </w:tcPr>
          <w:p w:rsidR="00BC78AD" w:rsidRPr="002D03F3" w:rsidRDefault="00BC78AD" w:rsidP="00661317">
            <w:pPr>
              <w:spacing w:line="276" w:lineRule="auto"/>
              <w:jc w:val="center"/>
              <w:rPr>
                <w:rFonts w:cstheme="minorHAnsi"/>
                <w:b/>
                <w:sz w:val="24"/>
                <w:szCs w:val="24"/>
              </w:rPr>
            </w:pPr>
            <w:r w:rsidRPr="002D03F3">
              <w:rPr>
                <w:rFonts w:cstheme="minorHAnsi"/>
                <w:b/>
                <w:sz w:val="24"/>
                <w:szCs w:val="24"/>
              </w:rPr>
              <w:t>85020</w:t>
            </w:r>
          </w:p>
        </w:tc>
        <w:tc>
          <w:tcPr>
            <w:tcW w:w="1560" w:type="dxa"/>
          </w:tcPr>
          <w:p w:rsidR="00BC78AD" w:rsidRPr="002D03F3" w:rsidRDefault="00BC78AD" w:rsidP="00661317">
            <w:pPr>
              <w:spacing w:line="276" w:lineRule="auto"/>
              <w:jc w:val="center"/>
              <w:rPr>
                <w:rFonts w:cstheme="minorHAnsi"/>
                <w:b/>
                <w:sz w:val="24"/>
                <w:szCs w:val="24"/>
              </w:rPr>
            </w:pPr>
            <w:r w:rsidRPr="002D03F3">
              <w:rPr>
                <w:rFonts w:cstheme="minorHAnsi"/>
                <w:b/>
                <w:sz w:val="24"/>
                <w:szCs w:val="24"/>
              </w:rPr>
              <w:t>4701</w:t>
            </w:r>
          </w:p>
        </w:tc>
        <w:tc>
          <w:tcPr>
            <w:tcW w:w="1440" w:type="dxa"/>
          </w:tcPr>
          <w:p w:rsidR="00BC78AD" w:rsidRPr="002D03F3" w:rsidRDefault="00BC78AD" w:rsidP="00661317">
            <w:pPr>
              <w:spacing w:line="276" w:lineRule="auto"/>
              <w:jc w:val="center"/>
              <w:rPr>
                <w:rFonts w:cstheme="minorHAnsi"/>
                <w:b/>
                <w:sz w:val="24"/>
                <w:szCs w:val="24"/>
              </w:rPr>
            </w:pPr>
            <w:r w:rsidRPr="002D03F3">
              <w:rPr>
                <w:rFonts w:cstheme="minorHAnsi"/>
                <w:b/>
                <w:sz w:val="24"/>
                <w:szCs w:val="24"/>
              </w:rPr>
              <w:t>5658</w:t>
            </w:r>
          </w:p>
        </w:tc>
        <w:tc>
          <w:tcPr>
            <w:tcW w:w="3000" w:type="dxa"/>
          </w:tcPr>
          <w:p w:rsidR="00BC78AD" w:rsidRPr="002D03F3" w:rsidRDefault="00BC78AD" w:rsidP="00661317">
            <w:pPr>
              <w:spacing w:line="276" w:lineRule="auto"/>
              <w:jc w:val="center"/>
              <w:rPr>
                <w:rFonts w:cstheme="minorHAnsi"/>
                <w:b/>
                <w:sz w:val="24"/>
                <w:szCs w:val="24"/>
              </w:rPr>
            </w:pPr>
          </w:p>
        </w:tc>
        <w:tc>
          <w:tcPr>
            <w:tcW w:w="1980" w:type="dxa"/>
          </w:tcPr>
          <w:p w:rsidR="00BC78AD" w:rsidRPr="002D03F3" w:rsidRDefault="00BC78AD" w:rsidP="00661317">
            <w:pPr>
              <w:spacing w:line="276" w:lineRule="auto"/>
              <w:jc w:val="center"/>
              <w:rPr>
                <w:rFonts w:cstheme="minorHAnsi"/>
                <w:b/>
                <w:sz w:val="24"/>
                <w:szCs w:val="24"/>
              </w:rPr>
            </w:pPr>
          </w:p>
        </w:tc>
      </w:tr>
    </w:tbl>
    <w:p w:rsidR="005026B3" w:rsidRDefault="005026B3" w:rsidP="00661317">
      <w:pPr>
        <w:spacing w:line="276" w:lineRule="auto"/>
      </w:pPr>
    </w:p>
    <w:p w:rsidR="005026B3" w:rsidRDefault="005026B3" w:rsidP="00661317">
      <w:pPr>
        <w:spacing w:line="276" w:lineRule="auto"/>
      </w:pPr>
    </w:p>
    <w:p w:rsidR="005026B3" w:rsidRDefault="005026B3" w:rsidP="00661317">
      <w:pPr>
        <w:spacing w:line="276" w:lineRule="auto"/>
      </w:pPr>
    </w:p>
    <w:p w:rsidR="009340BE" w:rsidRDefault="00B4076D" w:rsidP="00B4076D">
      <w:pPr>
        <w:pStyle w:val="Nagwek3"/>
      </w:pPr>
      <w:r>
        <w:t>Parkingi poza ulicami.</w:t>
      </w:r>
    </w:p>
    <w:tbl>
      <w:tblPr>
        <w:tblStyle w:val="Tabela-Siatka"/>
        <w:tblW w:w="14388" w:type="dxa"/>
        <w:tblLayout w:type="fixed"/>
        <w:tblLook w:val="01E0"/>
      </w:tblPr>
      <w:tblGrid>
        <w:gridCol w:w="588"/>
        <w:gridCol w:w="960"/>
        <w:gridCol w:w="2640"/>
        <w:gridCol w:w="1140"/>
        <w:gridCol w:w="1860"/>
        <w:gridCol w:w="2520"/>
        <w:gridCol w:w="4680"/>
      </w:tblGrid>
      <w:tr w:rsidR="00B4076D" w:rsidRPr="00D33969" w:rsidTr="002D03F3">
        <w:tc>
          <w:tcPr>
            <w:tcW w:w="588" w:type="dxa"/>
          </w:tcPr>
          <w:p w:rsidR="00B4076D" w:rsidRPr="00D33969" w:rsidRDefault="00B4076D" w:rsidP="00C53485">
            <w:pPr>
              <w:jc w:val="center"/>
              <w:rPr>
                <w:rFonts w:ascii="Calibri Light" w:eastAsia="Calibri" w:hAnsi="Calibri Light" w:cs="Times New Roman"/>
                <w:b/>
                <w:sz w:val="24"/>
                <w:szCs w:val="24"/>
              </w:rPr>
            </w:pPr>
            <w:r w:rsidRPr="00D33969">
              <w:rPr>
                <w:rFonts w:ascii="Calibri Light" w:eastAsia="Calibri" w:hAnsi="Calibri Light" w:cs="Times New Roman"/>
                <w:b/>
                <w:sz w:val="24"/>
                <w:szCs w:val="24"/>
              </w:rPr>
              <w:t>Lp.</w:t>
            </w:r>
          </w:p>
        </w:tc>
        <w:tc>
          <w:tcPr>
            <w:tcW w:w="960" w:type="dxa"/>
          </w:tcPr>
          <w:p w:rsidR="00B4076D" w:rsidRPr="00D33969" w:rsidRDefault="00B4076D" w:rsidP="00C53485">
            <w:pPr>
              <w:jc w:val="center"/>
              <w:rPr>
                <w:rFonts w:ascii="Calibri Light" w:eastAsia="Calibri" w:hAnsi="Calibri Light" w:cs="Times New Roman"/>
                <w:b/>
                <w:sz w:val="24"/>
                <w:szCs w:val="24"/>
              </w:rPr>
            </w:pPr>
            <w:r w:rsidRPr="00D33969">
              <w:rPr>
                <w:rFonts w:ascii="Calibri Light" w:eastAsia="Calibri" w:hAnsi="Calibri Light" w:cs="Times New Roman"/>
                <w:b/>
                <w:sz w:val="24"/>
                <w:szCs w:val="24"/>
              </w:rPr>
              <w:t xml:space="preserve">Numer </w:t>
            </w:r>
          </w:p>
        </w:tc>
        <w:tc>
          <w:tcPr>
            <w:tcW w:w="2640" w:type="dxa"/>
          </w:tcPr>
          <w:p w:rsidR="00B4076D" w:rsidRPr="00D33969" w:rsidRDefault="00B4076D" w:rsidP="00C53485">
            <w:pPr>
              <w:jc w:val="center"/>
              <w:rPr>
                <w:rFonts w:ascii="Calibri Light" w:eastAsia="Calibri" w:hAnsi="Calibri Light" w:cs="Times New Roman"/>
                <w:b/>
                <w:sz w:val="24"/>
                <w:szCs w:val="24"/>
              </w:rPr>
            </w:pPr>
            <w:r w:rsidRPr="00D33969">
              <w:rPr>
                <w:rFonts w:ascii="Calibri Light" w:eastAsia="Calibri" w:hAnsi="Calibri Light" w:cs="Times New Roman"/>
                <w:b/>
                <w:sz w:val="24"/>
                <w:szCs w:val="24"/>
              </w:rPr>
              <w:t>Lokalizacja</w:t>
            </w:r>
          </w:p>
        </w:tc>
        <w:tc>
          <w:tcPr>
            <w:tcW w:w="1140" w:type="dxa"/>
          </w:tcPr>
          <w:p w:rsidR="00B4076D" w:rsidRPr="00D33969" w:rsidRDefault="00B4076D" w:rsidP="00C53485">
            <w:pPr>
              <w:jc w:val="center"/>
              <w:rPr>
                <w:rFonts w:ascii="Calibri Light" w:eastAsia="Calibri" w:hAnsi="Calibri Light" w:cs="Times New Roman"/>
                <w:b/>
                <w:sz w:val="24"/>
                <w:szCs w:val="24"/>
              </w:rPr>
            </w:pPr>
            <w:r w:rsidRPr="00D33969">
              <w:rPr>
                <w:rFonts w:ascii="Calibri Light" w:eastAsia="Calibri" w:hAnsi="Calibri Light" w:cs="Times New Roman"/>
                <w:b/>
                <w:sz w:val="24"/>
                <w:szCs w:val="24"/>
              </w:rPr>
              <w:t>Powierzchnia</w:t>
            </w:r>
          </w:p>
        </w:tc>
        <w:tc>
          <w:tcPr>
            <w:tcW w:w="1860" w:type="dxa"/>
          </w:tcPr>
          <w:p w:rsidR="00B4076D" w:rsidRPr="00D33969" w:rsidRDefault="00B4076D" w:rsidP="00C53485">
            <w:pPr>
              <w:jc w:val="center"/>
              <w:rPr>
                <w:rFonts w:ascii="Calibri Light" w:eastAsia="Calibri" w:hAnsi="Calibri Light" w:cs="Times New Roman"/>
                <w:b/>
                <w:sz w:val="24"/>
                <w:szCs w:val="24"/>
              </w:rPr>
            </w:pPr>
            <w:proofErr w:type="spellStart"/>
            <w:r w:rsidRPr="00D33969">
              <w:rPr>
                <w:rFonts w:ascii="Calibri Light" w:eastAsia="Calibri" w:hAnsi="Calibri Light" w:cs="Times New Roman"/>
                <w:b/>
                <w:sz w:val="24"/>
                <w:szCs w:val="24"/>
              </w:rPr>
              <w:t>Ilośc</w:t>
            </w:r>
            <w:proofErr w:type="spellEnd"/>
            <w:r w:rsidRPr="00D33969">
              <w:rPr>
                <w:rFonts w:ascii="Calibri Light" w:eastAsia="Calibri" w:hAnsi="Calibri Light" w:cs="Times New Roman"/>
                <w:b/>
                <w:sz w:val="24"/>
                <w:szCs w:val="24"/>
              </w:rPr>
              <w:t xml:space="preserve"> miejsc parkingowych dla autokarów </w:t>
            </w:r>
          </w:p>
        </w:tc>
        <w:tc>
          <w:tcPr>
            <w:tcW w:w="2520" w:type="dxa"/>
          </w:tcPr>
          <w:p w:rsidR="00B4076D" w:rsidRPr="00D33969" w:rsidRDefault="00B4076D" w:rsidP="00C53485">
            <w:pPr>
              <w:rPr>
                <w:rFonts w:ascii="Calibri Light" w:eastAsia="Calibri" w:hAnsi="Calibri Light" w:cs="Times New Roman"/>
                <w:b/>
                <w:sz w:val="24"/>
                <w:szCs w:val="24"/>
              </w:rPr>
            </w:pPr>
            <w:proofErr w:type="spellStart"/>
            <w:r w:rsidRPr="00D33969">
              <w:rPr>
                <w:rFonts w:ascii="Calibri Light" w:eastAsia="Calibri" w:hAnsi="Calibri Light" w:cs="Times New Roman"/>
                <w:b/>
                <w:sz w:val="24"/>
                <w:szCs w:val="24"/>
              </w:rPr>
              <w:t>Ilośc</w:t>
            </w:r>
            <w:proofErr w:type="spellEnd"/>
            <w:r w:rsidRPr="00D33969">
              <w:rPr>
                <w:rFonts w:ascii="Calibri Light" w:eastAsia="Calibri" w:hAnsi="Calibri Light" w:cs="Times New Roman"/>
                <w:b/>
                <w:sz w:val="24"/>
                <w:szCs w:val="24"/>
              </w:rPr>
              <w:t xml:space="preserve"> miejsc parkingowych dla samochodów osobowych.</w:t>
            </w:r>
          </w:p>
        </w:tc>
        <w:tc>
          <w:tcPr>
            <w:tcW w:w="4680" w:type="dxa"/>
          </w:tcPr>
          <w:p w:rsidR="00B4076D" w:rsidRPr="00D33969" w:rsidRDefault="00B4076D" w:rsidP="00C53485">
            <w:pPr>
              <w:jc w:val="center"/>
              <w:rPr>
                <w:rFonts w:ascii="Calibri Light" w:eastAsia="Calibri" w:hAnsi="Calibri Light" w:cs="Times New Roman"/>
                <w:b/>
                <w:sz w:val="24"/>
                <w:szCs w:val="24"/>
              </w:rPr>
            </w:pPr>
            <w:r w:rsidRPr="00D33969">
              <w:rPr>
                <w:rFonts w:ascii="Calibri Light" w:eastAsia="Calibri" w:hAnsi="Calibri Light" w:cs="Times New Roman"/>
                <w:b/>
                <w:sz w:val="24"/>
                <w:szCs w:val="24"/>
              </w:rPr>
              <w:t>UWAGI</w:t>
            </w: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1</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 -50 N SO</w:t>
            </w:r>
          </w:p>
        </w:tc>
        <w:tc>
          <w:tcPr>
            <w:tcW w:w="26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 xml:space="preserve">AGH ( przy  </w:t>
            </w:r>
            <w:r w:rsidR="002D03F3">
              <w:rPr>
                <w:rFonts w:ascii="Calibri Light" w:eastAsia="Calibri" w:hAnsi="Calibri Light" w:cs="Times New Roman"/>
                <w:sz w:val="24"/>
                <w:szCs w:val="24"/>
              </w:rPr>
              <w:t xml:space="preserve">ul. </w:t>
            </w:r>
            <w:r w:rsidRPr="00B4076D">
              <w:rPr>
                <w:rFonts w:ascii="Calibri Light" w:eastAsia="Calibri" w:hAnsi="Calibri Light" w:cs="Times New Roman"/>
                <w:sz w:val="24"/>
                <w:szCs w:val="24"/>
              </w:rPr>
              <w:t>Czarnowiejski</w:t>
            </w:r>
            <w:r w:rsidR="002D03F3">
              <w:rPr>
                <w:rFonts w:ascii="Calibri Light" w:eastAsia="Calibri" w:hAnsi="Calibri Light" w:cs="Times New Roman"/>
                <w:sz w:val="24"/>
                <w:szCs w:val="24"/>
              </w:rPr>
              <w:t xml:space="preserve">ej, </w:t>
            </w:r>
            <w:r w:rsidRPr="00B4076D">
              <w:rPr>
                <w:rFonts w:ascii="Calibri Light" w:eastAsia="Calibri" w:hAnsi="Calibri Light" w:cs="Times New Roman"/>
                <w:sz w:val="24"/>
                <w:szCs w:val="24"/>
              </w:rPr>
              <w:t xml:space="preserve">oraz </w:t>
            </w:r>
            <w:r w:rsidR="002D03F3">
              <w:rPr>
                <w:rFonts w:ascii="Calibri Light" w:eastAsia="Calibri" w:hAnsi="Calibri Light" w:cs="Times New Roman"/>
                <w:sz w:val="24"/>
                <w:szCs w:val="24"/>
              </w:rPr>
              <w:t xml:space="preserve">ul. </w:t>
            </w:r>
            <w:r w:rsidRPr="00B4076D">
              <w:rPr>
                <w:rFonts w:ascii="Calibri Light" w:eastAsia="Calibri" w:hAnsi="Calibri Light" w:cs="Times New Roman"/>
                <w:sz w:val="24"/>
                <w:szCs w:val="24"/>
              </w:rPr>
              <w:t>Miechowskiej )</w:t>
            </w:r>
          </w:p>
        </w:tc>
        <w:tc>
          <w:tcPr>
            <w:tcW w:w="11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2 parkingi ( nr 3 i 4 na mapce)</w:t>
            </w:r>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0</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300</w:t>
            </w:r>
          </w:p>
        </w:tc>
        <w:tc>
          <w:tcPr>
            <w:tcW w:w="468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 xml:space="preserve">PARKING DLA OSÓB NIEPEŁNOSPRAWNYCH </w:t>
            </w: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2</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 – 51 N A</w:t>
            </w:r>
          </w:p>
        </w:tc>
        <w:tc>
          <w:tcPr>
            <w:tcW w:w="2640" w:type="dxa"/>
          </w:tcPr>
          <w:p w:rsidR="00B4076D" w:rsidRPr="00B4076D" w:rsidRDefault="002D03F3" w:rsidP="00C53485">
            <w:pPr>
              <w:jc w:val="center"/>
              <w:rPr>
                <w:rFonts w:ascii="Calibri Light" w:eastAsia="Calibri" w:hAnsi="Calibri Light" w:cs="Times New Roman"/>
                <w:sz w:val="24"/>
                <w:szCs w:val="24"/>
              </w:rPr>
            </w:pPr>
            <w:r>
              <w:rPr>
                <w:rFonts w:ascii="Calibri Light" w:eastAsia="Calibri" w:hAnsi="Calibri Light" w:cs="Times New Roman"/>
                <w:sz w:val="24"/>
                <w:szCs w:val="24"/>
              </w:rPr>
              <w:t>AGH ( przy</w:t>
            </w:r>
            <w:r w:rsidR="00B4076D" w:rsidRPr="00B4076D">
              <w:rPr>
                <w:rFonts w:ascii="Calibri Light" w:eastAsia="Calibri" w:hAnsi="Calibri Light" w:cs="Times New Roman"/>
                <w:sz w:val="24"/>
                <w:szCs w:val="24"/>
              </w:rPr>
              <w:t xml:space="preserve">, </w:t>
            </w:r>
            <w:r>
              <w:rPr>
                <w:rFonts w:ascii="Calibri Light" w:eastAsia="Calibri" w:hAnsi="Calibri Light" w:cs="Times New Roman"/>
                <w:sz w:val="24"/>
                <w:szCs w:val="24"/>
              </w:rPr>
              <w:t xml:space="preserve">ul. </w:t>
            </w:r>
            <w:r w:rsidR="00B4076D" w:rsidRPr="00B4076D">
              <w:rPr>
                <w:rFonts w:ascii="Calibri Light" w:eastAsia="Calibri" w:hAnsi="Calibri Light" w:cs="Times New Roman"/>
                <w:sz w:val="24"/>
                <w:szCs w:val="24"/>
              </w:rPr>
              <w:t>Reymonta )</w:t>
            </w:r>
          </w:p>
        </w:tc>
        <w:tc>
          <w:tcPr>
            <w:tcW w:w="11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2 ( nr, 1 i 2 na mapce)</w:t>
            </w:r>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30</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0</w:t>
            </w:r>
          </w:p>
        </w:tc>
        <w:tc>
          <w:tcPr>
            <w:tcW w:w="468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PARKING DLA OSÓB NIEPEŁNOSPRAWNYCH</w:t>
            </w: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3</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 – 52</w:t>
            </w:r>
          </w:p>
        </w:tc>
        <w:tc>
          <w:tcPr>
            <w:tcW w:w="26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 xml:space="preserve">Baza </w:t>
            </w:r>
            <w:smartTag w:uri="urn:schemas-microsoft-com:office:smarttags" w:element="PersonName">
              <w:r w:rsidRPr="00B4076D">
                <w:rPr>
                  <w:rFonts w:ascii="Calibri Light" w:eastAsia="Calibri" w:hAnsi="Calibri Light" w:cs="Times New Roman"/>
                  <w:sz w:val="24"/>
                  <w:szCs w:val="24"/>
                </w:rPr>
                <w:t>MPWIK</w:t>
              </w:r>
            </w:smartTag>
            <w:r w:rsidRPr="00B4076D">
              <w:rPr>
                <w:rFonts w:ascii="Calibri Light" w:eastAsia="Calibri" w:hAnsi="Calibri Light" w:cs="Times New Roman"/>
                <w:sz w:val="24"/>
                <w:szCs w:val="24"/>
              </w:rPr>
              <w:t xml:space="preserve"> przy ul. </w:t>
            </w:r>
            <w:r w:rsidR="002D03F3">
              <w:rPr>
                <w:rFonts w:ascii="Calibri Light" w:eastAsia="Calibri" w:hAnsi="Calibri Light" w:cs="Times New Roman"/>
                <w:sz w:val="24"/>
                <w:szCs w:val="24"/>
              </w:rPr>
              <w:t xml:space="preserve">ul. </w:t>
            </w:r>
            <w:r w:rsidRPr="00B4076D">
              <w:rPr>
                <w:rFonts w:ascii="Calibri Light" w:eastAsia="Calibri" w:hAnsi="Calibri Light" w:cs="Times New Roman"/>
                <w:sz w:val="24"/>
                <w:szCs w:val="24"/>
              </w:rPr>
              <w:t>Lindego ( wjazd na teren bazy)</w:t>
            </w:r>
          </w:p>
        </w:tc>
        <w:tc>
          <w:tcPr>
            <w:tcW w:w="11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Brak danych</w:t>
            </w:r>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20</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w:t>
            </w:r>
          </w:p>
        </w:tc>
        <w:tc>
          <w:tcPr>
            <w:tcW w:w="468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 termin od 29.07.2016 od godz. 16:00 do 31.07.2016 do godz. 24:00)</w:t>
            </w: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4</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 – 53</w:t>
            </w:r>
          </w:p>
        </w:tc>
        <w:tc>
          <w:tcPr>
            <w:tcW w:w="26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Firma Wanta ul. Uśmiechu 3 Balice</w:t>
            </w:r>
          </w:p>
        </w:tc>
        <w:tc>
          <w:tcPr>
            <w:tcW w:w="1140" w:type="dxa"/>
          </w:tcPr>
          <w:p w:rsidR="00B4076D" w:rsidRPr="00B4076D" w:rsidRDefault="00B4076D" w:rsidP="00C53485">
            <w:pPr>
              <w:jc w:val="center"/>
              <w:rPr>
                <w:rFonts w:ascii="Calibri Light" w:eastAsia="Calibri" w:hAnsi="Calibri Light" w:cs="Times New Roman"/>
                <w:sz w:val="24"/>
                <w:szCs w:val="24"/>
              </w:rPr>
            </w:pPr>
            <w:smartTag w:uri="urn:schemas-microsoft-com:office:smarttags" w:element="metricconverter">
              <w:smartTagPr>
                <w:attr w:name="ProductID" w:val="0,2 ha"/>
              </w:smartTagPr>
              <w:r w:rsidRPr="00B4076D">
                <w:rPr>
                  <w:rFonts w:ascii="Calibri Light" w:eastAsia="Calibri" w:hAnsi="Calibri Light" w:cs="Times New Roman"/>
                  <w:sz w:val="24"/>
                  <w:szCs w:val="24"/>
                </w:rPr>
                <w:t>0,2 ha</w:t>
              </w:r>
            </w:smartTag>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40</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w:t>
            </w:r>
          </w:p>
        </w:tc>
        <w:tc>
          <w:tcPr>
            <w:tcW w:w="468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 xml:space="preserve">Tylko i wyłącznie na uroczystości w Brzegach ( w dniach 30.07 </w:t>
            </w:r>
            <w:proofErr w:type="spellStart"/>
            <w:r w:rsidRPr="00B4076D">
              <w:rPr>
                <w:rFonts w:ascii="Calibri Light" w:eastAsia="Calibri" w:hAnsi="Calibri Light" w:cs="Times New Roman"/>
                <w:sz w:val="24"/>
                <w:szCs w:val="24"/>
              </w:rPr>
              <w:t>br</w:t>
            </w:r>
            <w:proofErr w:type="spellEnd"/>
            <w:r w:rsidRPr="00B4076D">
              <w:rPr>
                <w:rFonts w:ascii="Calibri Light" w:eastAsia="Calibri" w:hAnsi="Calibri Light" w:cs="Times New Roman"/>
                <w:sz w:val="24"/>
                <w:szCs w:val="24"/>
              </w:rPr>
              <w:t xml:space="preserve"> .- 01.08 br.)</w:t>
            </w: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5</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 – 54</w:t>
            </w:r>
          </w:p>
        </w:tc>
        <w:tc>
          <w:tcPr>
            <w:tcW w:w="26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Teren byłego Motelu Krak</w:t>
            </w:r>
          </w:p>
        </w:tc>
        <w:tc>
          <w:tcPr>
            <w:tcW w:w="1140" w:type="dxa"/>
          </w:tcPr>
          <w:p w:rsidR="00B4076D" w:rsidRPr="00B4076D" w:rsidRDefault="00B4076D" w:rsidP="00C53485">
            <w:pPr>
              <w:jc w:val="center"/>
              <w:rPr>
                <w:rFonts w:ascii="Calibri Light" w:eastAsia="Calibri" w:hAnsi="Calibri Light" w:cs="Times New Roman"/>
                <w:sz w:val="24"/>
                <w:szCs w:val="24"/>
              </w:rPr>
            </w:pPr>
            <w:smartTag w:uri="urn:schemas-microsoft-com:office:smarttags" w:element="metricconverter">
              <w:smartTagPr>
                <w:attr w:name="ProductID" w:val="1,2 ha"/>
              </w:smartTagPr>
              <w:r w:rsidRPr="00B4076D">
                <w:rPr>
                  <w:rFonts w:ascii="Calibri Light" w:eastAsia="Calibri" w:hAnsi="Calibri Light" w:cs="Times New Roman"/>
                  <w:sz w:val="24"/>
                  <w:szCs w:val="24"/>
                </w:rPr>
                <w:t>1,2 ha</w:t>
              </w:r>
            </w:smartTag>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150</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w:t>
            </w:r>
          </w:p>
        </w:tc>
        <w:tc>
          <w:tcPr>
            <w:tcW w:w="4680" w:type="dxa"/>
          </w:tcPr>
          <w:p w:rsidR="00B4076D" w:rsidRPr="00B4076D" w:rsidRDefault="00B4076D" w:rsidP="00C53485">
            <w:pPr>
              <w:jc w:val="center"/>
              <w:rPr>
                <w:rFonts w:ascii="Calibri Light" w:eastAsia="Calibri" w:hAnsi="Calibri Light" w:cs="Times New Roman"/>
                <w:sz w:val="24"/>
                <w:szCs w:val="24"/>
              </w:rPr>
            </w:pP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6</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 – 55 SO</w:t>
            </w:r>
          </w:p>
        </w:tc>
        <w:tc>
          <w:tcPr>
            <w:tcW w:w="26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Teren byłego Motelu Krak</w:t>
            </w:r>
          </w:p>
        </w:tc>
        <w:tc>
          <w:tcPr>
            <w:tcW w:w="11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0,3</w:t>
            </w:r>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100</w:t>
            </w:r>
          </w:p>
        </w:tc>
        <w:tc>
          <w:tcPr>
            <w:tcW w:w="468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Ze względu na niewielką odległość od Błoń może zostać przeznaczony jako parking techniczny dla obsługi ( np. toalet przenośnych lub innych).</w:t>
            </w: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7</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 xml:space="preserve">P – 56 SO/ </w:t>
            </w:r>
            <w:r w:rsidRPr="002D03F3">
              <w:rPr>
                <w:rFonts w:ascii="Calibri Light" w:eastAsia="Calibri" w:hAnsi="Calibri Light" w:cs="Times New Roman"/>
                <w:sz w:val="24"/>
                <w:szCs w:val="24"/>
              </w:rPr>
              <w:t>A</w:t>
            </w:r>
          </w:p>
        </w:tc>
        <w:tc>
          <w:tcPr>
            <w:tcW w:w="26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Parking przy budynku Politechniki                        ul. Warszawska</w:t>
            </w:r>
          </w:p>
        </w:tc>
        <w:tc>
          <w:tcPr>
            <w:tcW w:w="11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Brak danych</w:t>
            </w:r>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15</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430</w:t>
            </w:r>
          </w:p>
        </w:tc>
        <w:tc>
          <w:tcPr>
            <w:tcW w:w="4680" w:type="dxa"/>
          </w:tcPr>
          <w:p w:rsidR="00B4076D" w:rsidRPr="00B4076D" w:rsidRDefault="00B4076D" w:rsidP="00C53485">
            <w:pPr>
              <w:jc w:val="center"/>
              <w:rPr>
                <w:rFonts w:ascii="Calibri Light" w:eastAsia="Calibri" w:hAnsi="Calibri Light" w:cs="Times New Roman"/>
                <w:sz w:val="24"/>
                <w:szCs w:val="24"/>
              </w:rPr>
            </w:pP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8</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 – 57 SO</w:t>
            </w:r>
          </w:p>
        </w:tc>
        <w:tc>
          <w:tcPr>
            <w:tcW w:w="26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Parking przy budynku Politechniki                        ul. Podchorążych</w:t>
            </w:r>
          </w:p>
        </w:tc>
        <w:tc>
          <w:tcPr>
            <w:tcW w:w="11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Brak danych</w:t>
            </w:r>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60</w:t>
            </w:r>
          </w:p>
        </w:tc>
        <w:tc>
          <w:tcPr>
            <w:tcW w:w="4680" w:type="dxa"/>
          </w:tcPr>
          <w:p w:rsidR="00B4076D" w:rsidRPr="00B4076D" w:rsidRDefault="00B4076D" w:rsidP="00C53485">
            <w:pPr>
              <w:jc w:val="center"/>
              <w:rPr>
                <w:rFonts w:ascii="Calibri Light" w:eastAsia="Calibri" w:hAnsi="Calibri Light" w:cs="Times New Roman"/>
                <w:sz w:val="24"/>
                <w:szCs w:val="24"/>
              </w:rPr>
            </w:pP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9</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 – 58 SO / A</w:t>
            </w:r>
          </w:p>
        </w:tc>
        <w:tc>
          <w:tcPr>
            <w:tcW w:w="26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 xml:space="preserve">Parking koło Wydziału Mechanicznego przy </w:t>
            </w:r>
            <w:r w:rsidR="002D03F3">
              <w:rPr>
                <w:rFonts w:ascii="Calibri Light" w:eastAsia="Calibri" w:hAnsi="Calibri Light" w:cs="Times New Roman" w:hint="eastAsia"/>
                <w:sz w:val="24"/>
                <w:szCs w:val="24"/>
              </w:rPr>
              <w:t>al</w:t>
            </w:r>
            <w:r w:rsidR="002D03F3">
              <w:rPr>
                <w:rFonts w:ascii="Calibri Light" w:eastAsia="Calibri" w:hAnsi="Calibri Light" w:cs="Times New Roman"/>
                <w:sz w:val="24"/>
                <w:szCs w:val="24"/>
              </w:rPr>
              <w:t xml:space="preserve">. </w:t>
            </w:r>
            <w:r w:rsidRPr="00B4076D">
              <w:rPr>
                <w:rFonts w:ascii="Calibri Light" w:eastAsia="Calibri" w:hAnsi="Calibri Light" w:cs="Times New Roman"/>
                <w:sz w:val="24"/>
                <w:szCs w:val="24"/>
              </w:rPr>
              <w:t>Jana Pawła II</w:t>
            </w:r>
          </w:p>
        </w:tc>
        <w:tc>
          <w:tcPr>
            <w:tcW w:w="11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Brak danych</w:t>
            </w:r>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15</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350</w:t>
            </w:r>
          </w:p>
        </w:tc>
        <w:tc>
          <w:tcPr>
            <w:tcW w:w="4680" w:type="dxa"/>
          </w:tcPr>
          <w:p w:rsidR="00B4076D" w:rsidRPr="00B4076D" w:rsidRDefault="00B4076D" w:rsidP="00C53485">
            <w:pPr>
              <w:jc w:val="center"/>
              <w:rPr>
                <w:rFonts w:ascii="Calibri Light" w:eastAsia="Calibri" w:hAnsi="Calibri Light" w:cs="Times New Roman"/>
                <w:sz w:val="24"/>
                <w:szCs w:val="24"/>
              </w:rPr>
            </w:pP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10</w:t>
            </w:r>
          </w:p>
        </w:tc>
        <w:tc>
          <w:tcPr>
            <w:tcW w:w="9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P - 59</w:t>
            </w:r>
          </w:p>
        </w:tc>
        <w:tc>
          <w:tcPr>
            <w:tcW w:w="2640" w:type="dxa"/>
          </w:tcPr>
          <w:p w:rsidR="00B4076D" w:rsidRPr="00B4076D" w:rsidRDefault="002D03F3" w:rsidP="00C53485">
            <w:pPr>
              <w:jc w:val="center"/>
              <w:rPr>
                <w:rFonts w:ascii="Calibri Light" w:eastAsia="Calibri" w:hAnsi="Calibri Light" w:cs="Times New Roman"/>
                <w:sz w:val="24"/>
                <w:szCs w:val="24"/>
              </w:rPr>
            </w:pPr>
            <w:r>
              <w:rPr>
                <w:rFonts w:ascii="Calibri Light" w:eastAsia="Calibri" w:hAnsi="Calibri Light" w:cs="Times New Roman"/>
                <w:sz w:val="24"/>
                <w:szCs w:val="24"/>
              </w:rPr>
              <w:t>ul. Księcia</w:t>
            </w:r>
            <w:r w:rsidR="00B4076D" w:rsidRPr="00B4076D">
              <w:rPr>
                <w:rFonts w:ascii="Calibri Light" w:eastAsia="Calibri" w:hAnsi="Calibri Light" w:cs="Times New Roman"/>
                <w:sz w:val="24"/>
                <w:szCs w:val="24"/>
              </w:rPr>
              <w:t xml:space="preserve"> Józefa /</w:t>
            </w:r>
            <w:r>
              <w:rPr>
                <w:rFonts w:ascii="Calibri Light" w:eastAsia="Calibri" w:hAnsi="Calibri Light" w:cs="Times New Roman"/>
                <w:sz w:val="24"/>
                <w:szCs w:val="24"/>
              </w:rPr>
              <w:t xml:space="preserve">ul. </w:t>
            </w:r>
            <w:r w:rsidR="00B4076D" w:rsidRPr="00B4076D">
              <w:rPr>
                <w:rFonts w:ascii="Calibri Light" w:eastAsia="Calibri" w:hAnsi="Calibri Light" w:cs="Times New Roman"/>
                <w:sz w:val="24"/>
                <w:szCs w:val="24"/>
              </w:rPr>
              <w:t>Wędrowników</w:t>
            </w:r>
          </w:p>
        </w:tc>
        <w:tc>
          <w:tcPr>
            <w:tcW w:w="114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0,3</w:t>
            </w:r>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50</w:t>
            </w:r>
          </w:p>
        </w:tc>
        <w:tc>
          <w:tcPr>
            <w:tcW w:w="252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w:t>
            </w:r>
          </w:p>
        </w:tc>
        <w:tc>
          <w:tcPr>
            <w:tcW w:w="468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 xml:space="preserve">Tylko i wyłącznie na uroczystości w Brzegach ( w dniach 30.07 </w:t>
            </w:r>
            <w:proofErr w:type="spellStart"/>
            <w:r w:rsidRPr="00B4076D">
              <w:rPr>
                <w:rFonts w:ascii="Calibri Light" w:eastAsia="Calibri" w:hAnsi="Calibri Light" w:cs="Times New Roman"/>
                <w:sz w:val="24"/>
                <w:szCs w:val="24"/>
              </w:rPr>
              <w:t>br</w:t>
            </w:r>
            <w:proofErr w:type="spellEnd"/>
            <w:r w:rsidRPr="00B4076D">
              <w:rPr>
                <w:rFonts w:ascii="Calibri Light" w:eastAsia="Calibri" w:hAnsi="Calibri Light" w:cs="Times New Roman"/>
                <w:sz w:val="24"/>
                <w:szCs w:val="24"/>
              </w:rPr>
              <w:t xml:space="preserve"> .- 01.08 br.)</w:t>
            </w:r>
          </w:p>
        </w:tc>
      </w:tr>
      <w:tr w:rsidR="00B4076D" w:rsidRPr="00B4076D" w:rsidTr="002D03F3">
        <w:tc>
          <w:tcPr>
            <w:tcW w:w="588" w:type="dxa"/>
          </w:tcPr>
          <w:p w:rsidR="00B4076D" w:rsidRPr="00B4076D" w:rsidRDefault="00B4076D" w:rsidP="00C53485">
            <w:pPr>
              <w:jc w:val="center"/>
              <w:rPr>
                <w:rFonts w:ascii="Calibri Light" w:eastAsia="Calibri" w:hAnsi="Calibri Light" w:cs="Times New Roman"/>
                <w:sz w:val="24"/>
                <w:szCs w:val="24"/>
              </w:rPr>
            </w:pPr>
          </w:p>
        </w:tc>
        <w:tc>
          <w:tcPr>
            <w:tcW w:w="960" w:type="dxa"/>
          </w:tcPr>
          <w:p w:rsidR="00B4076D" w:rsidRPr="00B4076D" w:rsidRDefault="00B4076D" w:rsidP="00C53485">
            <w:pPr>
              <w:jc w:val="center"/>
              <w:rPr>
                <w:rFonts w:ascii="Calibri Light" w:eastAsia="Calibri" w:hAnsi="Calibri Light" w:cs="Times New Roman"/>
                <w:sz w:val="24"/>
                <w:szCs w:val="24"/>
              </w:rPr>
            </w:pPr>
          </w:p>
        </w:tc>
        <w:tc>
          <w:tcPr>
            <w:tcW w:w="2640" w:type="dxa"/>
          </w:tcPr>
          <w:p w:rsidR="00B4076D" w:rsidRPr="00B4076D" w:rsidRDefault="00D33969" w:rsidP="00C53485">
            <w:pPr>
              <w:jc w:val="center"/>
              <w:rPr>
                <w:rFonts w:ascii="Calibri Light" w:eastAsia="Calibri" w:hAnsi="Calibri Light" w:cs="Times New Roman"/>
                <w:sz w:val="24"/>
                <w:szCs w:val="24"/>
              </w:rPr>
            </w:pPr>
            <w:r>
              <w:rPr>
                <w:rFonts w:ascii="Calibri Light" w:eastAsia="Calibri" w:hAnsi="Calibri Light" w:cs="Times New Roman"/>
                <w:sz w:val="24"/>
                <w:szCs w:val="24"/>
              </w:rPr>
              <w:t>ŁĄCZNIE</w:t>
            </w:r>
          </w:p>
        </w:tc>
        <w:tc>
          <w:tcPr>
            <w:tcW w:w="1140" w:type="dxa"/>
          </w:tcPr>
          <w:p w:rsidR="00B4076D" w:rsidRPr="00B4076D" w:rsidRDefault="00B4076D" w:rsidP="00C53485">
            <w:pPr>
              <w:jc w:val="center"/>
              <w:rPr>
                <w:rFonts w:ascii="Calibri Light" w:eastAsia="Calibri" w:hAnsi="Calibri Light" w:cs="Times New Roman"/>
                <w:sz w:val="24"/>
                <w:szCs w:val="24"/>
              </w:rPr>
            </w:pPr>
          </w:p>
        </w:tc>
        <w:tc>
          <w:tcPr>
            <w:tcW w:w="1860" w:type="dxa"/>
          </w:tcPr>
          <w:p w:rsidR="00B4076D" w:rsidRPr="00B4076D" w:rsidRDefault="00B4076D" w:rsidP="00C53485">
            <w:pPr>
              <w:jc w:val="center"/>
              <w:rPr>
                <w:rFonts w:ascii="Calibri Light" w:eastAsia="Calibri" w:hAnsi="Calibri Light" w:cs="Times New Roman"/>
                <w:sz w:val="24"/>
                <w:szCs w:val="24"/>
              </w:rPr>
            </w:pPr>
            <w:r w:rsidRPr="00B4076D">
              <w:rPr>
                <w:rFonts w:ascii="Calibri Light" w:eastAsia="Calibri" w:hAnsi="Calibri Light" w:cs="Times New Roman"/>
                <w:sz w:val="24"/>
                <w:szCs w:val="24"/>
              </w:rPr>
              <w:t>320</w:t>
            </w:r>
          </w:p>
        </w:tc>
        <w:tc>
          <w:tcPr>
            <w:tcW w:w="2520" w:type="dxa"/>
          </w:tcPr>
          <w:p w:rsidR="00B4076D" w:rsidRPr="00B4076D" w:rsidRDefault="00B4076D" w:rsidP="00C53485">
            <w:pPr>
              <w:jc w:val="center"/>
              <w:rPr>
                <w:rFonts w:ascii="Calibri Light" w:eastAsia="Calibri" w:hAnsi="Calibri Light" w:cs="Times New Roman"/>
                <w:sz w:val="24"/>
                <w:szCs w:val="24"/>
              </w:rPr>
            </w:pPr>
          </w:p>
        </w:tc>
        <w:tc>
          <w:tcPr>
            <w:tcW w:w="4680" w:type="dxa"/>
          </w:tcPr>
          <w:p w:rsidR="00B4076D" w:rsidRPr="00B4076D" w:rsidRDefault="00B4076D" w:rsidP="00C53485">
            <w:pPr>
              <w:jc w:val="center"/>
              <w:rPr>
                <w:rFonts w:ascii="Calibri Light" w:eastAsia="Calibri" w:hAnsi="Calibri Light" w:cs="Times New Roman"/>
                <w:sz w:val="24"/>
                <w:szCs w:val="24"/>
              </w:rPr>
            </w:pPr>
          </w:p>
        </w:tc>
      </w:tr>
    </w:tbl>
    <w:p w:rsidR="00B4076D" w:rsidRDefault="00B4076D" w:rsidP="00661317">
      <w:pPr>
        <w:spacing w:line="276" w:lineRule="auto"/>
      </w:pPr>
    </w:p>
    <w:p w:rsidR="00F54F6B" w:rsidRDefault="00F54F6B" w:rsidP="00661317">
      <w:pPr>
        <w:spacing w:line="276" w:lineRule="auto"/>
        <w:sectPr w:rsidR="00F54F6B" w:rsidSect="009340BE">
          <w:type w:val="continuous"/>
          <w:pgSz w:w="16840" w:h="11900" w:orient="landscape"/>
          <w:pgMar w:top="1417" w:right="1417" w:bottom="1417" w:left="1417" w:header="708" w:footer="708" w:gutter="0"/>
          <w:cols w:space="708"/>
          <w:titlePg/>
          <w:docGrid w:linePitch="360"/>
        </w:sectPr>
      </w:pPr>
    </w:p>
    <w:p w:rsidR="00F54F6B" w:rsidRDefault="00F54F6B" w:rsidP="00661317">
      <w:pPr>
        <w:spacing w:line="276" w:lineRule="auto"/>
        <w:rPr>
          <w:sz w:val="20"/>
          <w:szCs w:val="20"/>
        </w:rPr>
      </w:pPr>
    </w:p>
    <w:p w:rsidR="00F54F6B" w:rsidRDefault="00F54F6B" w:rsidP="00F54F6B">
      <w:pPr>
        <w:pStyle w:val="Nagwek1"/>
      </w:pPr>
      <w:r>
        <w:t>Załącznik nr 8</w:t>
      </w:r>
    </w:p>
    <w:p w:rsidR="00F54F6B" w:rsidRDefault="00F54F6B" w:rsidP="00F54F6B">
      <w:pPr>
        <w:pStyle w:val="Nagwek2"/>
      </w:pPr>
      <w:r>
        <w:t>Wykaz stałych toalet miejskich</w:t>
      </w:r>
    </w:p>
    <w:p w:rsidR="00F54F6B" w:rsidRDefault="00F54F6B" w:rsidP="00661317">
      <w:pPr>
        <w:spacing w:line="276" w:lineRule="auto"/>
        <w:rPr>
          <w:sz w:val="20"/>
          <w:szCs w:val="20"/>
        </w:rPr>
      </w:pPr>
    </w:p>
    <w:p w:rsidR="00F54F6B" w:rsidRDefault="00F54F6B" w:rsidP="00661317">
      <w:pPr>
        <w:spacing w:line="276" w:lineRule="auto"/>
        <w:rPr>
          <w:sz w:val="20"/>
          <w:szCs w:val="20"/>
        </w:rPr>
      </w:pPr>
    </w:p>
    <w:p w:rsidR="006F49E6" w:rsidRPr="00F54F6B" w:rsidRDefault="00C6331F" w:rsidP="00F54F6B">
      <w:pPr>
        <w:numPr>
          <w:ilvl w:val="0"/>
          <w:numId w:val="31"/>
        </w:numPr>
        <w:spacing w:line="276" w:lineRule="auto"/>
      </w:pPr>
      <w:r w:rsidRPr="00F54F6B">
        <w:t>ulica Kościuszki</w:t>
      </w:r>
    </w:p>
    <w:p w:rsidR="006F49E6" w:rsidRPr="00F54F6B" w:rsidRDefault="00C6331F" w:rsidP="00F54F6B">
      <w:pPr>
        <w:numPr>
          <w:ilvl w:val="0"/>
          <w:numId w:val="31"/>
        </w:numPr>
        <w:spacing w:line="276" w:lineRule="auto"/>
      </w:pPr>
      <w:r w:rsidRPr="00F54F6B">
        <w:t>ulica Sienna</w:t>
      </w:r>
    </w:p>
    <w:p w:rsidR="006F49E6" w:rsidRPr="00F54F6B" w:rsidRDefault="00C6331F" w:rsidP="00F54F6B">
      <w:pPr>
        <w:numPr>
          <w:ilvl w:val="0"/>
          <w:numId w:val="31"/>
        </w:numPr>
        <w:spacing w:line="276" w:lineRule="auto"/>
      </w:pPr>
      <w:r w:rsidRPr="00F54F6B">
        <w:t>Plac Szczepański</w:t>
      </w:r>
    </w:p>
    <w:p w:rsidR="006F49E6" w:rsidRPr="00F54F6B" w:rsidRDefault="00C6331F" w:rsidP="00F54F6B">
      <w:pPr>
        <w:numPr>
          <w:ilvl w:val="0"/>
          <w:numId w:val="31"/>
        </w:numPr>
        <w:spacing w:line="276" w:lineRule="auto"/>
      </w:pPr>
      <w:r w:rsidRPr="00F54F6B">
        <w:t>ulica Straszewskiego</w:t>
      </w:r>
    </w:p>
    <w:p w:rsidR="006F49E6" w:rsidRPr="00F54F6B" w:rsidRDefault="00C6331F" w:rsidP="00F54F6B">
      <w:pPr>
        <w:numPr>
          <w:ilvl w:val="0"/>
          <w:numId w:val="31"/>
        </w:numPr>
        <w:spacing w:line="276" w:lineRule="auto"/>
      </w:pPr>
      <w:r w:rsidRPr="00F54F6B">
        <w:t>ulica Rakowicka</w:t>
      </w:r>
    </w:p>
    <w:p w:rsidR="006F49E6" w:rsidRPr="00F54F6B" w:rsidRDefault="00C6331F" w:rsidP="00F54F6B">
      <w:pPr>
        <w:numPr>
          <w:ilvl w:val="0"/>
          <w:numId w:val="31"/>
        </w:numPr>
        <w:spacing w:line="276" w:lineRule="auto"/>
      </w:pPr>
      <w:r w:rsidRPr="00F54F6B">
        <w:t>ulica Smocza</w:t>
      </w:r>
    </w:p>
    <w:p w:rsidR="006F49E6" w:rsidRPr="00F54F6B" w:rsidRDefault="00C6331F" w:rsidP="00F54F6B">
      <w:pPr>
        <w:numPr>
          <w:ilvl w:val="0"/>
          <w:numId w:val="31"/>
        </w:numPr>
        <w:spacing w:line="276" w:lineRule="auto"/>
      </w:pPr>
      <w:r w:rsidRPr="00F54F6B">
        <w:t xml:space="preserve">ulica </w:t>
      </w:r>
      <w:proofErr w:type="spellStart"/>
      <w:r w:rsidRPr="00F54F6B">
        <w:t>Powiśle</w:t>
      </w:r>
      <w:proofErr w:type="spellEnd"/>
    </w:p>
    <w:p w:rsidR="006F49E6" w:rsidRPr="00F54F6B" w:rsidRDefault="00C6331F" w:rsidP="00F54F6B">
      <w:pPr>
        <w:numPr>
          <w:ilvl w:val="0"/>
          <w:numId w:val="31"/>
        </w:numPr>
        <w:spacing w:line="276" w:lineRule="auto"/>
      </w:pPr>
      <w:r w:rsidRPr="00F54F6B">
        <w:t>ulica Prądnicka</w:t>
      </w:r>
    </w:p>
    <w:p w:rsidR="006F49E6" w:rsidRPr="00F54F6B" w:rsidRDefault="00C6331F" w:rsidP="00F54F6B">
      <w:pPr>
        <w:numPr>
          <w:ilvl w:val="0"/>
          <w:numId w:val="31"/>
        </w:numPr>
        <w:spacing w:line="276" w:lineRule="auto"/>
      </w:pPr>
      <w:r w:rsidRPr="00F54F6B">
        <w:t>Park Krakowski</w:t>
      </w:r>
    </w:p>
    <w:p w:rsidR="006F49E6" w:rsidRPr="00F54F6B" w:rsidRDefault="00C6331F" w:rsidP="00F54F6B">
      <w:pPr>
        <w:numPr>
          <w:ilvl w:val="0"/>
          <w:numId w:val="31"/>
        </w:numPr>
        <w:spacing w:line="276" w:lineRule="auto"/>
      </w:pPr>
      <w:r w:rsidRPr="00F54F6B">
        <w:t>Plac Bohaterów Getta</w:t>
      </w:r>
    </w:p>
    <w:p w:rsidR="006F49E6" w:rsidRPr="00F54F6B" w:rsidRDefault="00C6331F" w:rsidP="00F54F6B">
      <w:pPr>
        <w:numPr>
          <w:ilvl w:val="0"/>
          <w:numId w:val="31"/>
        </w:numPr>
        <w:spacing w:line="276" w:lineRule="auto"/>
      </w:pPr>
      <w:r w:rsidRPr="00F54F6B">
        <w:t>ulica Wielicka</w:t>
      </w:r>
    </w:p>
    <w:p w:rsidR="006F49E6" w:rsidRPr="00F54F6B" w:rsidRDefault="00C6331F" w:rsidP="00F54F6B">
      <w:pPr>
        <w:numPr>
          <w:ilvl w:val="0"/>
          <w:numId w:val="31"/>
        </w:numPr>
        <w:spacing w:line="276" w:lineRule="auto"/>
      </w:pPr>
      <w:r w:rsidRPr="00F54F6B">
        <w:t>Mogiła</w:t>
      </w:r>
    </w:p>
    <w:p w:rsidR="006F49E6" w:rsidRPr="00F54F6B" w:rsidRDefault="00C6331F" w:rsidP="00F54F6B">
      <w:pPr>
        <w:numPr>
          <w:ilvl w:val="0"/>
          <w:numId w:val="31"/>
        </w:numPr>
        <w:spacing w:line="276" w:lineRule="auto"/>
      </w:pPr>
      <w:proofErr w:type="spellStart"/>
      <w:r w:rsidRPr="00F54F6B">
        <w:t>Pleszów</w:t>
      </w:r>
      <w:proofErr w:type="spellEnd"/>
    </w:p>
    <w:p w:rsidR="006F49E6" w:rsidRPr="00F54F6B" w:rsidRDefault="00C6331F" w:rsidP="00F54F6B">
      <w:pPr>
        <w:numPr>
          <w:ilvl w:val="0"/>
          <w:numId w:val="31"/>
        </w:numPr>
        <w:spacing w:line="276" w:lineRule="auto"/>
      </w:pPr>
      <w:r w:rsidRPr="00F54F6B">
        <w:t>Aleja Róż (2 szt.)</w:t>
      </w:r>
    </w:p>
    <w:p w:rsidR="006F49E6" w:rsidRPr="00F54F6B" w:rsidRDefault="00C6331F" w:rsidP="00F54F6B">
      <w:pPr>
        <w:numPr>
          <w:ilvl w:val="0"/>
          <w:numId w:val="31"/>
        </w:numPr>
        <w:spacing w:line="276" w:lineRule="auto"/>
      </w:pPr>
      <w:r w:rsidRPr="00F54F6B">
        <w:t>Aleja Solidarności</w:t>
      </w:r>
    </w:p>
    <w:p w:rsidR="00F54F6B" w:rsidRPr="00F54F6B" w:rsidRDefault="00C6331F" w:rsidP="00F54F6B">
      <w:pPr>
        <w:numPr>
          <w:ilvl w:val="0"/>
          <w:numId w:val="31"/>
        </w:numPr>
        <w:spacing w:line="276" w:lineRule="auto"/>
      </w:pPr>
      <w:r w:rsidRPr="00F54F6B">
        <w:t>Rondo Czyżyńskie</w:t>
      </w:r>
    </w:p>
    <w:p w:rsidR="006F49E6" w:rsidRPr="00F54F6B" w:rsidRDefault="00F54F6B" w:rsidP="00F54F6B">
      <w:pPr>
        <w:numPr>
          <w:ilvl w:val="0"/>
          <w:numId w:val="31"/>
        </w:numPr>
        <w:spacing w:line="276" w:lineRule="auto"/>
      </w:pPr>
      <w:r w:rsidRPr="00F54F6B">
        <w:t>Rynek Podgórski</w:t>
      </w:r>
    </w:p>
    <w:p w:rsidR="006F49E6" w:rsidRPr="00F54F6B" w:rsidRDefault="00C6331F" w:rsidP="00F54F6B">
      <w:pPr>
        <w:numPr>
          <w:ilvl w:val="0"/>
          <w:numId w:val="31"/>
        </w:numPr>
        <w:spacing w:line="276" w:lineRule="auto"/>
      </w:pPr>
      <w:r w:rsidRPr="00F54F6B">
        <w:t xml:space="preserve">Park </w:t>
      </w:r>
      <w:proofErr w:type="spellStart"/>
      <w:r w:rsidRPr="00F54F6B">
        <w:t>Jordana</w:t>
      </w:r>
      <w:proofErr w:type="spellEnd"/>
      <w:r w:rsidRPr="00F54F6B">
        <w:t xml:space="preserve"> ( 2 szt. )</w:t>
      </w:r>
    </w:p>
    <w:p w:rsidR="006F49E6" w:rsidRPr="00F54F6B" w:rsidRDefault="00C6331F" w:rsidP="00F54F6B">
      <w:pPr>
        <w:numPr>
          <w:ilvl w:val="0"/>
          <w:numId w:val="31"/>
        </w:numPr>
        <w:spacing w:line="276" w:lineRule="auto"/>
      </w:pPr>
      <w:r w:rsidRPr="00F54F6B">
        <w:t>ulica Warszawska</w:t>
      </w:r>
    </w:p>
    <w:p w:rsidR="006F49E6" w:rsidRPr="00F54F6B" w:rsidRDefault="00C6331F" w:rsidP="00F54F6B">
      <w:pPr>
        <w:numPr>
          <w:ilvl w:val="0"/>
          <w:numId w:val="31"/>
        </w:numPr>
        <w:spacing w:line="276" w:lineRule="auto"/>
      </w:pPr>
      <w:r w:rsidRPr="00F54F6B">
        <w:t>Sukiennice Rynku Głównego</w:t>
      </w:r>
    </w:p>
    <w:p w:rsidR="006F49E6" w:rsidRPr="00F54F6B" w:rsidRDefault="00C6331F" w:rsidP="00F54F6B">
      <w:pPr>
        <w:numPr>
          <w:ilvl w:val="0"/>
          <w:numId w:val="31"/>
        </w:numPr>
        <w:spacing w:line="276" w:lineRule="auto"/>
      </w:pPr>
      <w:r w:rsidRPr="00F54F6B">
        <w:t>ulica Konopnickiej</w:t>
      </w:r>
    </w:p>
    <w:p w:rsidR="006F49E6" w:rsidRPr="00F54F6B" w:rsidRDefault="00C6331F" w:rsidP="00F54F6B">
      <w:pPr>
        <w:numPr>
          <w:ilvl w:val="0"/>
          <w:numId w:val="31"/>
        </w:numPr>
        <w:spacing w:line="276" w:lineRule="auto"/>
      </w:pPr>
      <w:r w:rsidRPr="00F54F6B">
        <w:t>Aleja 3 Maja ( Błonia )</w:t>
      </w:r>
    </w:p>
    <w:p w:rsidR="006F49E6" w:rsidRPr="00F54F6B" w:rsidRDefault="00C6331F" w:rsidP="00F54F6B">
      <w:pPr>
        <w:numPr>
          <w:ilvl w:val="0"/>
          <w:numId w:val="31"/>
        </w:numPr>
        <w:spacing w:line="276" w:lineRule="auto"/>
      </w:pPr>
      <w:r w:rsidRPr="00F54F6B">
        <w:t>osiedle Stalowe</w:t>
      </w:r>
    </w:p>
    <w:p w:rsidR="006F49E6" w:rsidRPr="00F54F6B" w:rsidRDefault="00C6331F" w:rsidP="00F54F6B">
      <w:pPr>
        <w:numPr>
          <w:ilvl w:val="0"/>
          <w:numId w:val="31"/>
        </w:numPr>
        <w:spacing w:line="276" w:lineRule="auto"/>
      </w:pPr>
      <w:r w:rsidRPr="00F54F6B">
        <w:t>ulica Zielony Jar</w:t>
      </w:r>
    </w:p>
    <w:p w:rsidR="006F49E6" w:rsidRPr="00F54F6B" w:rsidRDefault="00C6331F" w:rsidP="00F54F6B">
      <w:pPr>
        <w:numPr>
          <w:ilvl w:val="0"/>
          <w:numId w:val="31"/>
        </w:numPr>
        <w:spacing w:line="276" w:lineRule="auto"/>
      </w:pPr>
      <w:r w:rsidRPr="00F54F6B">
        <w:t>ulica Sielska ( 2 szt. )</w:t>
      </w:r>
    </w:p>
    <w:p w:rsidR="006F49E6" w:rsidRPr="00F54F6B" w:rsidRDefault="00C6331F" w:rsidP="00F54F6B">
      <w:pPr>
        <w:numPr>
          <w:ilvl w:val="0"/>
          <w:numId w:val="31"/>
        </w:numPr>
        <w:spacing w:line="276" w:lineRule="auto"/>
      </w:pPr>
      <w:r w:rsidRPr="00F54F6B">
        <w:t>ulica Na Błonie</w:t>
      </w:r>
    </w:p>
    <w:p w:rsidR="006F49E6" w:rsidRPr="00F54F6B" w:rsidRDefault="00C6331F" w:rsidP="00F54F6B">
      <w:pPr>
        <w:numPr>
          <w:ilvl w:val="0"/>
          <w:numId w:val="31"/>
        </w:numPr>
        <w:spacing w:line="276" w:lineRule="auto"/>
      </w:pPr>
      <w:r w:rsidRPr="00F54F6B">
        <w:t>ulica Żywiecka</w:t>
      </w:r>
    </w:p>
    <w:p w:rsidR="006F49E6" w:rsidRPr="00F54F6B" w:rsidRDefault="00C6331F" w:rsidP="00F54F6B">
      <w:pPr>
        <w:numPr>
          <w:ilvl w:val="0"/>
          <w:numId w:val="31"/>
        </w:numPr>
        <w:spacing w:line="276" w:lineRule="auto"/>
      </w:pPr>
      <w:r w:rsidRPr="00F54F6B">
        <w:t>Rondo Kocmyrzowskie</w:t>
      </w:r>
    </w:p>
    <w:p w:rsidR="006F49E6" w:rsidRPr="00F54F6B" w:rsidRDefault="00C6331F" w:rsidP="00F54F6B">
      <w:pPr>
        <w:numPr>
          <w:ilvl w:val="0"/>
          <w:numId w:val="31"/>
        </w:numPr>
        <w:spacing w:line="276" w:lineRule="auto"/>
      </w:pPr>
      <w:r w:rsidRPr="00F54F6B">
        <w:t>ulica Powstańców</w:t>
      </w:r>
    </w:p>
    <w:p w:rsidR="006F49E6" w:rsidRPr="00F54F6B" w:rsidRDefault="00C6331F" w:rsidP="00F54F6B">
      <w:pPr>
        <w:numPr>
          <w:ilvl w:val="0"/>
          <w:numId w:val="31"/>
        </w:numPr>
        <w:spacing w:line="276" w:lineRule="auto"/>
      </w:pPr>
      <w:r w:rsidRPr="00F54F6B">
        <w:t>ulica Daszyńskiego/Metalowców</w:t>
      </w:r>
    </w:p>
    <w:p w:rsidR="006F49E6" w:rsidRPr="00F54F6B" w:rsidRDefault="00C6331F" w:rsidP="00F54F6B">
      <w:pPr>
        <w:numPr>
          <w:ilvl w:val="0"/>
          <w:numId w:val="31"/>
        </w:numPr>
        <w:spacing w:line="276" w:lineRule="auto"/>
      </w:pPr>
      <w:r w:rsidRPr="00F54F6B">
        <w:t>Rondo Mogilskie</w:t>
      </w:r>
    </w:p>
    <w:p w:rsidR="00F54F6B" w:rsidRPr="00F54F6B" w:rsidRDefault="00F54F6B" w:rsidP="00661317">
      <w:pPr>
        <w:spacing w:line="276" w:lineRule="auto"/>
      </w:pPr>
    </w:p>
    <w:p w:rsidR="00F54F6B" w:rsidRPr="00F54F6B" w:rsidRDefault="00F54F6B" w:rsidP="00661317">
      <w:pPr>
        <w:spacing w:line="276" w:lineRule="auto"/>
      </w:pPr>
    </w:p>
    <w:p w:rsidR="00F54F6B" w:rsidRPr="00890038" w:rsidRDefault="00F54F6B" w:rsidP="00661317">
      <w:pPr>
        <w:spacing w:line="276" w:lineRule="auto"/>
      </w:pPr>
    </w:p>
    <w:sectPr w:rsidR="00F54F6B" w:rsidRPr="00890038" w:rsidSect="00F54F6B">
      <w:pgSz w:w="11900" w:h="16840"/>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C3F" w:rsidRDefault="00E30C3F" w:rsidP="00792381">
      <w:r>
        <w:separator/>
      </w:r>
    </w:p>
  </w:endnote>
  <w:endnote w:type="continuationSeparator" w:id="0">
    <w:p w:rsidR="00E30C3F" w:rsidRDefault="00E30C3F" w:rsidP="007923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2"/>
        <w:szCs w:val="28"/>
      </w:rPr>
      <w:id w:val="-8752809"/>
      <w:docPartObj>
        <w:docPartGallery w:val="Page Numbers (Bottom of Page)"/>
        <w:docPartUnique/>
      </w:docPartObj>
    </w:sdtPr>
    <w:sdtEndPr>
      <w:rPr>
        <w:rFonts w:asciiTheme="minorHAnsi" w:hAnsiTheme="minorHAnsi"/>
        <w:sz w:val="18"/>
        <w:szCs w:val="24"/>
      </w:rPr>
    </w:sdtEndPr>
    <w:sdtContent>
      <w:p w:rsidR="006F49E6" w:rsidRPr="004A0511" w:rsidRDefault="006F49E6">
        <w:pPr>
          <w:pStyle w:val="Stopka"/>
          <w:jc w:val="right"/>
          <w:rPr>
            <w:rFonts w:asciiTheme="majorHAnsi" w:hAnsiTheme="majorHAnsi"/>
            <w:sz w:val="22"/>
            <w:szCs w:val="28"/>
          </w:rPr>
        </w:pPr>
        <w:r w:rsidRPr="004A0511">
          <w:rPr>
            <w:rFonts w:asciiTheme="majorHAnsi" w:hAnsiTheme="majorHAnsi"/>
            <w:sz w:val="22"/>
            <w:szCs w:val="28"/>
          </w:rPr>
          <w:t xml:space="preserve">str. </w:t>
        </w:r>
        <w:r w:rsidRPr="004A0511">
          <w:rPr>
            <w:sz w:val="18"/>
          </w:rPr>
          <w:fldChar w:fldCharType="begin"/>
        </w:r>
        <w:r w:rsidRPr="004A0511">
          <w:rPr>
            <w:sz w:val="18"/>
          </w:rPr>
          <w:instrText xml:space="preserve"> PAGE    \* MERGEFORMAT </w:instrText>
        </w:r>
        <w:r w:rsidRPr="004A0511">
          <w:rPr>
            <w:sz w:val="18"/>
          </w:rPr>
          <w:fldChar w:fldCharType="separate"/>
        </w:r>
        <w:r w:rsidR="00A06FB3" w:rsidRPr="00A06FB3">
          <w:rPr>
            <w:rFonts w:asciiTheme="majorHAnsi" w:hAnsiTheme="majorHAnsi"/>
            <w:noProof/>
            <w:sz w:val="22"/>
            <w:szCs w:val="28"/>
          </w:rPr>
          <w:t>64</w:t>
        </w:r>
        <w:r w:rsidRPr="004A0511">
          <w:rPr>
            <w:sz w:val="18"/>
          </w:rPr>
          <w:fldChar w:fldCharType="end"/>
        </w:r>
      </w:p>
    </w:sdtContent>
  </w:sdt>
  <w:p w:rsidR="006F49E6" w:rsidRDefault="006F49E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C3F" w:rsidRDefault="00E30C3F" w:rsidP="00792381">
      <w:r>
        <w:separator/>
      </w:r>
    </w:p>
  </w:footnote>
  <w:footnote w:type="continuationSeparator" w:id="0">
    <w:p w:rsidR="00E30C3F" w:rsidRDefault="00E30C3F" w:rsidP="007923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BC69FA"/>
    <w:multiLevelType w:val="hybridMultilevel"/>
    <w:tmpl w:val="B00AD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BF65F0B"/>
    <w:multiLevelType w:val="hybridMultilevel"/>
    <w:tmpl w:val="53962BEC"/>
    <w:lvl w:ilvl="0" w:tplc="75DAAC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BF83050"/>
    <w:multiLevelType w:val="hybridMultilevel"/>
    <w:tmpl w:val="6D62CA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4A20C03"/>
    <w:multiLevelType w:val="hybridMultilevel"/>
    <w:tmpl w:val="8F8696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50564AF"/>
    <w:multiLevelType w:val="hybridMultilevel"/>
    <w:tmpl w:val="4806836C"/>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7936293"/>
    <w:multiLevelType w:val="hybridMultilevel"/>
    <w:tmpl w:val="BCFA58C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2DD44CEC"/>
    <w:multiLevelType w:val="hybridMultilevel"/>
    <w:tmpl w:val="88CEC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7AA29DC"/>
    <w:multiLevelType w:val="hybridMultilevel"/>
    <w:tmpl w:val="514AF4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9FB0E56"/>
    <w:multiLevelType w:val="hybridMultilevel"/>
    <w:tmpl w:val="3F0C0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BC945B1"/>
    <w:multiLevelType w:val="hybridMultilevel"/>
    <w:tmpl w:val="D0CCD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FE31813"/>
    <w:multiLevelType w:val="hybridMultilevel"/>
    <w:tmpl w:val="AD6212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42CE2C1D"/>
    <w:multiLevelType w:val="hybridMultilevel"/>
    <w:tmpl w:val="6FF6B8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6B54EA2"/>
    <w:multiLevelType w:val="hybridMultilevel"/>
    <w:tmpl w:val="B596E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D032955"/>
    <w:multiLevelType w:val="hybridMultilevel"/>
    <w:tmpl w:val="72AA4476"/>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4DE9175D"/>
    <w:multiLevelType w:val="hybridMultilevel"/>
    <w:tmpl w:val="DDE2D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2FB1D02"/>
    <w:multiLevelType w:val="hybridMultilevel"/>
    <w:tmpl w:val="070224B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nsid w:val="5ABA50AD"/>
    <w:multiLevelType w:val="hybridMultilevel"/>
    <w:tmpl w:val="2A8A55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D5C5777"/>
    <w:multiLevelType w:val="hybridMultilevel"/>
    <w:tmpl w:val="632284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E3267CB"/>
    <w:multiLevelType w:val="hybridMultilevel"/>
    <w:tmpl w:val="895628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E6B790A"/>
    <w:multiLevelType w:val="hybridMultilevel"/>
    <w:tmpl w:val="AD6212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633119F3"/>
    <w:multiLevelType w:val="hybridMultilevel"/>
    <w:tmpl w:val="66344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7B15090"/>
    <w:multiLevelType w:val="hybridMultilevel"/>
    <w:tmpl w:val="BEB6C4F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6AD77548"/>
    <w:multiLevelType w:val="hybridMultilevel"/>
    <w:tmpl w:val="01D0E01E"/>
    <w:lvl w:ilvl="0" w:tplc="49A83A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6F1B3D8D"/>
    <w:multiLevelType w:val="hybridMultilevel"/>
    <w:tmpl w:val="114A9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1186510"/>
    <w:multiLevelType w:val="hybridMultilevel"/>
    <w:tmpl w:val="B82C18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72435526"/>
    <w:multiLevelType w:val="hybridMultilevel"/>
    <w:tmpl w:val="D3DC4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A270BA0"/>
    <w:multiLevelType w:val="hybridMultilevel"/>
    <w:tmpl w:val="4FC812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A56042C"/>
    <w:multiLevelType w:val="hybridMultilevel"/>
    <w:tmpl w:val="DEBEB8F8"/>
    <w:lvl w:ilvl="0" w:tplc="0F5200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A9C788F"/>
    <w:multiLevelType w:val="hybridMultilevel"/>
    <w:tmpl w:val="9C248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BC463CC"/>
    <w:multiLevelType w:val="hybridMultilevel"/>
    <w:tmpl w:val="BD005B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0"/>
  </w:num>
  <w:num w:numId="3">
    <w:abstractNumId w:val="24"/>
  </w:num>
  <w:num w:numId="4">
    <w:abstractNumId w:val="12"/>
  </w:num>
  <w:num w:numId="5">
    <w:abstractNumId w:val="16"/>
  </w:num>
  <w:num w:numId="6">
    <w:abstractNumId w:val="26"/>
  </w:num>
  <w:num w:numId="7">
    <w:abstractNumId w:val="15"/>
  </w:num>
  <w:num w:numId="8">
    <w:abstractNumId w:val="3"/>
  </w:num>
  <w:num w:numId="9">
    <w:abstractNumId w:val="19"/>
  </w:num>
  <w:num w:numId="10">
    <w:abstractNumId w:val="13"/>
  </w:num>
  <w:num w:numId="11">
    <w:abstractNumId w:val="29"/>
  </w:num>
  <w:num w:numId="12">
    <w:abstractNumId w:val="6"/>
  </w:num>
  <w:num w:numId="13">
    <w:abstractNumId w:val="20"/>
  </w:num>
  <w:num w:numId="14">
    <w:abstractNumId w:val="10"/>
  </w:num>
  <w:num w:numId="15">
    <w:abstractNumId w:val="14"/>
  </w:num>
  <w:num w:numId="16">
    <w:abstractNumId w:val="1"/>
  </w:num>
  <w:num w:numId="17">
    <w:abstractNumId w:val="18"/>
  </w:num>
  <w:num w:numId="18">
    <w:abstractNumId w:val="25"/>
  </w:num>
  <w:num w:numId="19">
    <w:abstractNumId w:val="11"/>
  </w:num>
  <w:num w:numId="20">
    <w:abstractNumId w:val="2"/>
  </w:num>
  <w:num w:numId="21">
    <w:abstractNumId w:val="7"/>
  </w:num>
  <w:num w:numId="22">
    <w:abstractNumId w:val="23"/>
  </w:num>
  <w:num w:numId="23">
    <w:abstractNumId w:val="27"/>
  </w:num>
  <w:num w:numId="24">
    <w:abstractNumId w:val="5"/>
  </w:num>
  <w:num w:numId="25">
    <w:abstractNumId w:val="28"/>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0"/>
  </w:num>
  <w:num w:numId="29">
    <w:abstractNumId w:val="21"/>
  </w:num>
  <w:num w:numId="30">
    <w:abstractNumId w:val="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792381"/>
    <w:rsid w:val="00005B99"/>
    <w:rsid w:val="00010892"/>
    <w:rsid w:val="0001460A"/>
    <w:rsid w:val="0001465C"/>
    <w:rsid w:val="00024B61"/>
    <w:rsid w:val="00024D7D"/>
    <w:rsid w:val="0003305B"/>
    <w:rsid w:val="00034BF0"/>
    <w:rsid w:val="000530B7"/>
    <w:rsid w:val="000601C9"/>
    <w:rsid w:val="00060518"/>
    <w:rsid w:val="00065234"/>
    <w:rsid w:val="00074544"/>
    <w:rsid w:val="000912D9"/>
    <w:rsid w:val="000928BB"/>
    <w:rsid w:val="0009618E"/>
    <w:rsid w:val="000A04DA"/>
    <w:rsid w:val="000A55D6"/>
    <w:rsid w:val="000B39C4"/>
    <w:rsid w:val="000B40AD"/>
    <w:rsid w:val="000C21E6"/>
    <w:rsid w:val="000C38B9"/>
    <w:rsid w:val="000C6973"/>
    <w:rsid w:val="000D6583"/>
    <w:rsid w:val="000D6603"/>
    <w:rsid w:val="000D76DB"/>
    <w:rsid w:val="000F0FFA"/>
    <w:rsid w:val="000F1206"/>
    <w:rsid w:val="000F33B3"/>
    <w:rsid w:val="00121615"/>
    <w:rsid w:val="00121C9E"/>
    <w:rsid w:val="00124BE3"/>
    <w:rsid w:val="001307FC"/>
    <w:rsid w:val="0013221C"/>
    <w:rsid w:val="0014258E"/>
    <w:rsid w:val="001428BA"/>
    <w:rsid w:val="001449F9"/>
    <w:rsid w:val="00146F39"/>
    <w:rsid w:val="0015249B"/>
    <w:rsid w:val="0015387D"/>
    <w:rsid w:val="00160B28"/>
    <w:rsid w:val="00163C70"/>
    <w:rsid w:val="001727F7"/>
    <w:rsid w:val="00175DC0"/>
    <w:rsid w:val="001826DC"/>
    <w:rsid w:val="0018405A"/>
    <w:rsid w:val="00190219"/>
    <w:rsid w:val="00195AAC"/>
    <w:rsid w:val="001A057D"/>
    <w:rsid w:val="001A09D2"/>
    <w:rsid w:val="001A3A9C"/>
    <w:rsid w:val="001B1655"/>
    <w:rsid w:val="001B1E7B"/>
    <w:rsid w:val="001B30BC"/>
    <w:rsid w:val="001C0E07"/>
    <w:rsid w:val="001C133A"/>
    <w:rsid w:val="001F00C4"/>
    <w:rsid w:val="001F3C7F"/>
    <w:rsid w:val="00201160"/>
    <w:rsid w:val="002310CF"/>
    <w:rsid w:val="00232691"/>
    <w:rsid w:val="00235861"/>
    <w:rsid w:val="00244CC1"/>
    <w:rsid w:val="00247CF5"/>
    <w:rsid w:val="00250BF6"/>
    <w:rsid w:val="002528B0"/>
    <w:rsid w:val="0026257D"/>
    <w:rsid w:val="00292271"/>
    <w:rsid w:val="00292782"/>
    <w:rsid w:val="002A3DC7"/>
    <w:rsid w:val="002A5229"/>
    <w:rsid w:val="002A5601"/>
    <w:rsid w:val="002B09FA"/>
    <w:rsid w:val="002B71BA"/>
    <w:rsid w:val="002C18BE"/>
    <w:rsid w:val="002C485A"/>
    <w:rsid w:val="002C60B1"/>
    <w:rsid w:val="002C786C"/>
    <w:rsid w:val="002D03F3"/>
    <w:rsid w:val="002D5987"/>
    <w:rsid w:val="002E3748"/>
    <w:rsid w:val="002E6070"/>
    <w:rsid w:val="002F30DB"/>
    <w:rsid w:val="002F59BD"/>
    <w:rsid w:val="003001DA"/>
    <w:rsid w:val="0031328D"/>
    <w:rsid w:val="003222F4"/>
    <w:rsid w:val="00331D9B"/>
    <w:rsid w:val="00351B7F"/>
    <w:rsid w:val="00351F0A"/>
    <w:rsid w:val="00353636"/>
    <w:rsid w:val="00357378"/>
    <w:rsid w:val="003651C3"/>
    <w:rsid w:val="00370041"/>
    <w:rsid w:val="00374DCD"/>
    <w:rsid w:val="00376C15"/>
    <w:rsid w:val="003860D6"/>
    <w:rsid w:val="00396F91"/>
    <w:rsid w:val="00397738"/>
    <w:rsid w:val="003A700E"/>
    <w:rsid w:val="003A7046"/>
    <w:rsid w:val="003B72CC"/>
    <w:rsid w:val="003D1F2D"/>
    <w:rsid w:val="003D211A"/>
    <w:rsid w:val="003D673E"/>
    <w:rsid w:val="003E17BA"/>
    <w:rsid w:val="004015B8"/>
    <w:rsid w:val="00404136"/>
    <w:rsid w:val="00404E76"/>
    <w:rsid w:val="00416000"/>
    <w:rsid w:val="00421700"/>
    <w:rsid w:val="00427B42"/>
    <w:rsid w:val="00427EC9"/>
    <w:rsid w:val="00434008"/>
    <w:rsid w:val="00435C2E"/>
    <w:rsid w:val="00442AF8"/>
    <w:rsid w:val="00447413"/>
    <w:rsid w:val="0045513D"/>
    <w:rsid w:val="0045576E"/>
    <w:rsid w:val="00465DB9"/>
    <w:rsid w:val="00470140"/>
    <w:rsid w:val="00481036"/>
    <w:rsid w:val="00481BB1"/>
    <w:rsid w:val="00487045"/>
    <w:rsid w:val="0049073C"/>
    <w:rsid w:val="00490CA1"/>
    <w:rsid w:val="00494931"/>
    <w:rsid w:val="004A0511"/>
    <w:rsid w:val="004B568F"/>
    <w:rsid w:val="004C09D7"/>
    <w:rsid w:val="004D615D"/>
    <w:rsid w:val="004E02EA"/>
    <w:rsid w:val="004E70B8"/>
    <w:rsid w:val="004F31C3"/>
    <w:rsid w:val="004F3772"/>
    <w:rsid w:val="004F5D24"/>
    <w:rsid w:val="004F61DC"/>
    <w:rsid w:val="004F7AE8"/>
    <w:rsid w:val="00501083"/>
    <w:rsid w:val="005026B3"/>
    <w:rsid w:val="005075E1"/>
    <w:rsid w:val="005169B9"/>
    <w:rsid w:val="00523132"/>
    <w:rsid w:val="00530578"/>
    <w:rsid w:val="00530585"/>
    <w:rsid w:val="00530EC2"/>
    <w:rsid w:val="0053631C"/>
    <w:rsid w:val="00550ADE"/>
    <w:rsid w:val="00551A71"/>
    <w:rsid w:val="00562108"/>
    <w:rsid w:val="0057318B"/>
    <w:rsid w:val="00575B96"/>
    <w:rsid w:val="0058415A"/>
    <w:rsid w:val="00587003"/>
    <w:rsid w:val="005903C8"/>
    <w:rsid w:val="0059342C"/>
    <w:rsid w:val="005A3630"/>
    <w:rsid w:val="005D3AF4"/>
    <w:rsid w:val="005D5F47"/>
    <w:rsid w:val="005D7EA1"/>
    <w:rsid w:val="005F4CEE"/>
    <w:rsid w:val="0061241F"/>
    <w:rsid w:val="00624928"/>
    <w:rsid w:val="00626212"/>
    <w:rsid w:val="00630730"/>
    <w:rsid w:val="006321A2"/>
    <w:rsid w:val="00641546"/>
    <w:rsid w:val="00657EA4"/>
    <w:rsid w:val="00661317"/>
    <w:rsid w:val="00663FE9"/>
    <w:rsid w:val="0068309E"/>
    <w:rsid w:val="006836CF"/>
    <w:rsid w:val="00694F56"/>
    <w:rsid w:val="006B32AC"/>
    <w:rsid w:val="006B67A9"/>
    <w:rsid w:val="006C1275"/>
    <w:rsid w:val="006C1E74"/>
    <w:rsid w:val="006D59B0"/>
    <w:rsid w:val="006E2185"/>
    <w:rsid w:val="006F49E6"/>
    <w:rsid w:val="007000FD"/>
    <w:rsid w:val="00721E84"/>
    <w:rsid w:val="0072668B"/>
    <w:rsid w:val="00750FF5"/>
    <w:rsid w:val="00751AC7"/>
    <w:rsid w:val="0076115E"/>
    <w:rsid w:val="00774E08"/>
    <w:rsid w:val="00776A4F"/>
    <w:rsid w:val="007808A1"/>
    <w:rsid w:val="00783AC4"/>
    <w:rsid w:val="00787CE9"/>
    <w:rsid w:val="00792381"/>
    <w:rsid w:val="007926D5"/>
    <w:rsid w:val="00797AFC"/>
    <w:rsid w:val="007A012C"/>
    <w:rsid w:val="007A6CDA"/>
    <w:rsid w:val="007D018D"/>
    <w:rsid w:val="007E24C0"/>
    <w:rsid w:val="007E7247"/>
    <w:rsid w:val="007E79AF"/>
    <w:rsid w:val="007F4B94"/>
    <w:rsid w:val="00804727"/>
    <w:rsid w:val="00805D82"/>
    <w:rsid w:val="008079EB"/>
    <w:rsid w:val="00835C3A"/>
    <w:rsid w:val="008459A0"/>
    <w:rsid w:val="00852ECB"/>
    <w:rsid w:val="008720DA"/>
    <w:rsid w:val="00883329"/>
    <w:rsid w:val="008839F2"/>
    <w:rsid w:val="00887680"/>
    <w:rsid w:val="00890038"/>
    <w:rsid w:val="008912FF"/>
    <w:rsid w:val="008924DD"/>
    <w:rsid w:val="00892C89"/>
    <w:rsid w:val="00896D15"/>
    <w:rsid w:val="008A1CDC"/>
    <w:rsid w:val="008A7C6E"/>
    <w:rsid w:val="008B1868"/>
    <w:rsid w:val="008B6053"/>
    <w:rsid w:val="008B7DBF"/>
    <w:rsid w:val="008C69FD"/>
    <w:rsid w:val="008D6691"/>
    <w:rsid w:val="009079A5"/>
    <w:rsid w:val="00911A0C"/>
    <w:rsid w:val="00912676"/>
    <w:rsid w:val="00920D1A"/>
    <w:rsid w:val="00920D2E"/>
    <w:rsid w:val="0092481E"/>
    <w:rsid w:val="00926EE0"/>
    <w:rsid w:val="009340BE"/>
    <w:rsid w:val="00934ECD"/>
    <w:rsid w:val="00954B7A"/>
    <w:rsid w:val="0097321D"/>
    <w:rsid w:val="00976398"/>
    <w:rsid w:val="00984513"/>
    <w:rsid w:val="009916B8"/>
    <w:rsid w:val="00994EE6"/>
    <w:rsid w:val="009952FB"/>
    <w:rsid w:val="00996B72"/>
    <w:rsid w:val="009B35B7"/>
    <w:rsid w:val="009B4673"/>
    <w:rsid w:val="009B4E59"/>
    <w:rsid w:val="009C266C"/>
    <w:rsid w:val="009D52DF"/>
    <w:rsid w:val="009F5313"/>
    <w:rsid w:val="009F5CC2"/>
    <w:rsid w:val="009F72B8"/>
    <w:rsid w:val="009F7874"/>
    <w:rsid w:val="00A00EF7"/>
    <w:rsid w:val="00A06FB3"/>
    <w:rsid w:val="00A16A97"/>
    <w:rsid w:val="00A6036A"/>
    <w:rsid w:val="00A64F9B"/>
    <w:rsid w:val="00A66593"/>
    <w:rsid w:val="00A719AD"/>
    <w:rsid w:val="00A732A5"/>
    <w:rsid w:val="00A74057"/>
    <w:rsid w:val="00A74B76"/>
    <w:rsid w:val="00A80BA9"/>
    <w:rsid w:val="00AA1112"/>
    <w:rsid w:val="00AA584D"/>
    <w:rsid w:val="00AB4CA2"/>
    <w:rsid w:val="00AC10CC"/>
    <w:rsid w:val="00AC385C"/>
    <w:rsid w:val="00AC5524"/>
    <w:rsid w:val="00AE4010"/>
    <w:rsid w:val="00AF0EDA"/>
    <w:rsid w:val="00AF1B6F"/>
    <w:rsid w:val="00AF7E56"/>
    <w:rsid w:val="00B16061"/>
    <w:rsid w:val="00B23934"/>
    <w:rsid w:val="00B262FD"/>
    <w:rsid w:val="00B2775E"/>
    <w:rsid w:val="00B348CF"/>
    <w:rsid w:val="00B37FA4"/>
    <w:rsid w:val="00B4076D"/>
    <w:rsid w:val="00B47BE9"/>
    <w:rsid w:val="00B516C3"/>
    <w:rsid w:val="00B60297"/>
    <w:rsid w:val="00B62028"/>
    <w:rsid w:val="00B674FF"/>
    <w:rsid w:val="00B70713"/>
    <w:rsid w:val="00B72566"/>
    <w:rsid w:val="00B75952"/>
    <w:rsid w:val="00B81507"/>
    <w:rsid w:val="00B825A7"/>
    <w:rsid w:val="00B83E7D"/>
    <w:rsid w:val="00B931CD"/>
    <w:rsid w:val="00BA48D6"/>
    <w:rsid w:val="00BB4720"/>
    <w:rsid w:val="00BB49BC"/>
    <w:rsid w:val="00BB5B80"/>
    <w:rsid w:val="00BC70EA"/>
    <w:rsid w:val="00BC73EC"/>
    <w:rsid w:val="00BC78AD"/>
    <w:rsid w:val="00BD297C"/>
    <w:rsid w:val="00BE0F3A"/>
    <w:rsid w:val="00BE1C1E"/>
    <w:rsid w:val="00BE7AEE"/>
    <w:rsid w:val="00BF5658"/>
    <w:rsid w:val="00BF5F16"/>
    <w:rsid w:val="00C00DF8"/>
    <w:rsid w:val="00C01639"/>
    <w:rsid w:val="00C0714A"/>
    <w:rsid w:val="00C1544B"/>
    <w:rsid w:val="00C154C2"/>
    <w:rsid w:val="00C17B71"/>
    <w:rsid w:val="00C22AB7"/>
    <w:rsid w:val="00C232F1"/>
    <w:rsid w:val="00C2573D"/>
    <w:rsid w:val="00C35CFB"/>
    <w:rsid w:val="00C36659"/>
    <w:rsid w:val="00C43A0E"/>
    <w:rsid w:val="00C505B5"/>
    <w:rsid w:val="00C53485"/>
    <w:rsid w:val="00C55EBF"/>
    <w:rsid w:val="00C571DA"/>
    <w:rsid w:val="00C6331F"/>
    <w:rsid w:val="00C642DD"/>
    <w:rsid w:val="00C65BA6"/>
    <w:rsid w:val="00C72F1C"/>
    <w:rsid w:val="00C74FA8"/>
    <w:rsid w:val="00C80C45"/>
    <w:rsid w:val="00C83CB4"/>
    <w:rsid w:val="00C84183"/>
    <w:rsid w:val="00C84577"/>
    <w:rsid w:val="00C84C2B"/>
    <w:rsid w:val="00CA6DA8"/>
    <w:rsid w:val="00CC4974"/>
    <w:rsid w:val="00CC6751"/>
    <w:rsid w:val="00CE2360"/>
    <w:rsid w:val="00CE4456"/>
    <w:rsid w:val="00CE5CBA"/>
    <w:rsid w:val="00CF17CD"/>
    <w:rsid w:val="00CF29B3"/>
    <w:rsid w:val="00CF3987"/>
    <w:rsid w:val="00CF60C4"/>
    <w:rsid w:val="00D04577"/>
    <w:rsid w:val="00D25F5A"/>
    <w:rsid w:val="00D33969"/>
    <w:rsid w:val="00D34D06"/>
    <w:rsid w:val="00D505AF"/>
    <w:rsid w:val="00D563D0"/>
    <w:rsid w:val="00D61999"/>
    <w:rsid w:val="00D6556C"/>
    <w:rsid w:val="00D71E7A"/>
    <w:rsid w:val="00D73D13"/>
    <w:rsid w:val="00D806DA"/>
    <w:rsid w:val="00D812D3"/>
    <w:rsid w:val="00D86B1E"/>
    <w:rsid w:val="00D878E2"/>
    <w:rsid w:val="00D87A52"/>
    <w:rsid w:val="00D90F4A"/>
    <w:rsid w:val="00DA1B0C"/>
    <w:rsid w:val="00DA6507"/>
    <w:rsid w:val="00DB51CE"/>
    <w:rsid w:val="00DC3907"/>
    <w:rsid w:val="00DC677C"/>
    <w:rsid w:val="00DD14C0"/>
    <w:rsid w:val="00DE2884"/>
    <w:rsid w:val="00DE3535"/>
    <w:rsid w:val="00DE3C17"/>
    <w:rsid w:val="00DE5026"/>
    <w:rsid w:val="00DF0A4B"/>
    <w:rsid w:val="00DF492E"/>
    <w:rsid w:val="00DF52C6"/>
    <w:rsid w:val="00DF73BC"/>
    <w:rsid w:val="00E0412A"/>
    <w:rsid w:val="00E1244B"/>
    <w:rsid w:val="00E1655B"/>
    <w:rsid w:val="00E21C90"/>
    <w:rsid w:val="00E254FF"/>
    <w:rsid w:val="00E30C3F"/>
    <w:rsid w:val="00E36530"/>
    <w:rsid w:val="00E45312"/>
    <w:rsid w:val="00E50D78"/>
    <w:rsid w:val="00E5166B"/>
    <w:rsid w:val="00E53FE4"/>
    <w:rsid w:val="00E63F5F"/>
    <w:rsid w:val="00E64E13"/>
    <w:rsid w:val="00E75FFB"/>
    <w:rsid w:val="00E9724A"/>
    <w:rsid w:val="00EA1E4C"/>
    <w:rsid w:val="00EB004A"/>
    <w:rsid w:val="00EB11B0"/>
    <w:rsid w:val="00EB27D3"/>
    <w:rsid w:val="00EB60AF"/>
    <w:rsid w:val="00ED2B79"/>
    <w:rsid w:val="00EF50B2"/>
    <w:rsid w:val="00EF7B1D"/>
    <w:rsid w:val="00F10B7E"/>
    <w:rsid w:val="00F13167"/>
    <w:rsid w:val="00F21047"/>
    <w:rsid w:val="00F21DF4"/>
    <w:rsid w:val="00F229FE"/>
    <w:rsid w:val="00F42C3A"/>
    <w:rsid w:val="00F43BAF"/>
    <w:rsid w:val="00F47D25"/>
    <w:rsid w:val="00F505F2"/>
    <w:rsid w:val="00F507E0"/>
    <w:rsid w:val="00F54F6B"/>
    <w:rsid w:val="00F6030C"/>
    <w:rsid w:val="00F60CF0"/>
    <w:rsid w:val="00F67CA8"/>
    <w:rsid w:val="00F7004B"/>
    <w:rsid w:val="00F77EDF"/>
    <w:rsid w:val="00F84E07"/>
    <w:rsid w:val="00F8539E"/>
    <w:rsid w:val="00F8580B"/>
    <w:rsid w:val="00FA4D81"/>
    <w:rsid w:val="00FB35F1"/>
    <w:rsid w:val="00FB3E4B"/>
    <w:rsid w:val="00FB6AD5"/>
    <w:rsid w:val="00FB6E8B"/>
    <w:rsid w:val="00FC6E48"/>
    <w:rsid w:val="00FD0C12"/>
    <w:rsid w:val="00FD6CE5"/>
    <w:rsid w:val="00FF29C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8"/>
    <o:shapelayout v:ext="edit">
      <o:idmap v:ext="edit" data="1"/>
      <o:rules v:ext="edit">
        <o:r id="V:Rule1" type="connector" idref="#AutoShape 3"/>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08A1"/>
  </w:style>
  <w:style w:type="paragraph" w:styleId="Nagwek1">
    <w:name w:val="heading 1"/>
    <w:basedOn w:val="Normalny"/>
    <w:next w:val="Normalny"/>
    <w:link w:val="Nagwek1Znak"/>
    <w:uiPriority w:val="9"/>
    <w:qFormat/>
    <w:rsid w:val="009F5C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58700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E254FF"/>
    <w:pPr>
      <w:keepNext/>
      <w:keepLines/>
      <w:spacing w:before="200"/>
      <w:outlineLvl w:val="2"/>
    </w:pPr>
    <w:rPr>
      <w:rFonts w:asciiTheme="majorHAnsi" w:eastAsiaTheme="majorEastAsia" w:hAnsiTheme="majorHAnsi" w:cstheme="majorBidi"/>
      <w:b/>
      <w:bCs/>
      <w:color w:val="5B9BD5" w:themeColor="accent1"/>
      <w:sz w:val="20"/>
    </w:rPr>
  </w:style>
  <w:style w:type="paragraph" w:styleId="Nagwek4">
    <w:name w:val="heading 4"/>
    <w:basedOn w:val="Normalny"/>
    <w:next w:val="Normalny"/>
    <w:link w:val="Nagwek4Znak"/>
    <w:uiPriority w:val="9"/>
    <w:unhideWhenUsed/>
    <w:qFormat/>
    <w:rsid w:val="00DE2884"/>
    <w:pPr>
      <w:keepNext/>
      <w:keepLines/>
      <w:spacing w:before="20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F5CC2"/>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587003"/>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E254FF"/>
    <w:rPr>
      <w:rFonts w:asciiTheme="majorHAnsi" w:eastAsiaTheme="majorEastAsia" w:hAnsiTheme="majorHAnsi" w:cstheme="majorBidi"/>
      <w:b/>
      <w:bCs/>
      <w:color w:val="5B9BD5" w:themeColor="accent1"/>
      <w:sz w:val="20"/>
    </w:rPr>
  </w:style>
  <w:style w:type="character" w:customStyle="1" w:styleId="Nagwek4Znak">
    <w:name w:val="Nagłówek 4 Znak"/>
    <w:basedOn w:val="Domylnaczcionkaakapitu"/>
    <w:link w:val="Nagwek4"/>
    <w:uiPriority w:val="9"/>
    <w:rsid w:val="00DE2884"/>
    <w:rPr>
      <w:rFonts w:asciiTheme="majorHAnsi" w:eastAsiaTheme="majorEastAsia" w:hAnsiTheme="majorHAnsi" w:cstheme="majorBidi"/>
      <w:b/>
      <w:bCs/>
      <w:i/>
      <w:iCs/>
      <w:color w:val="5B9BD5" w:themeColor="accent1"/>
    </w:rPr>
  </w:style>
  <w:style w:type="paragraph" w:styleId="Tekstprzypisukocowego">
    <w:name w:val="endnote text"/>
    <w:basedOn w:val="Normalny"/>
    <w:link w:val="TekstprzypisukocowegoZnak"/>
    <w:uiPriority w:val="99"/>
    <w:unhideWhenUsed/>
    <w:rsid w:val="00792381"/>
  </w:style>
  <w:style w:type="character" w:customStyle="1" w:styleId="TekstprzypisukocowegoZnak">
    <w:name w:val="Tekst przypisu końcowego Znak"/>
    <w:basedOn w:val="Domylnaczcionkaakapitu"/>
    <w:link w:val="Tekstprzypisukocowego"/>
    <w:uiPriority w:val="99"/>
    <w:rsid w:val="00792381"/>
  </w:style>
  <w:style w:type="character" w:styleId="Odwoanieprzypisukocowego">
    <w:name w:val="endnote reference"/>
    <w:basedOn w:val="Domylnaczcionkaakapitu"/>
    <w:uiPriority w:val="99"/>
    <w:unhideWhenUsed/>
    <w:rsid w:val="00792381"/>
    <w:rPr>
      <w:vertAlign w:val="superscript"/>
    </w:rPr>
  </w:style>
  <w:style w:type="paragraph" w:styleId="Nagwekspisutreci">
    <w:name w:val="TOC Heading"/>
    <w:basedOn w:val="Nagwek1"/>
    <w:next w:val="Normalny"/>
    <w:uiPriority w:val="39"/>
    <w:unhideWhenUsed/>
    <w:qFormat/>
    <w:rsid w:val="009F5CC2"/>
    <w:pPr>
      <w:spacing w:before="480" w:line="276" w:lineRule="auto"/>
      <w:outlineLvl w:val="9"/>
    </w:pPr>
    <w:rPr>
      <w:b/>
      <w:bCs/>
      <w:sz w:val="28"/>
      <w:szCs w:val="28"/>
      <w:lang w:eastAsia="pl-PL"/>
    </w:rPr>
  </w:style>
  <w:style w:type="paragraph" w:styleId="Spistreci1">
    <w:name w:val="toc 1"/>
    <w:basedOn w:val="Normalny"/>
    <w:next w:val="Normalny"/>
    <w:autoRedefine/>
    <w:uiPriority w:val="39"/>
    <w:unhideWhenUsed/>
    <w:rsid w:val="009F5CC2"/>
    <w:pPr>
      <w:spacing w:before="120"/>
    </w:pPr>
    <w:rPr>
      <w:b/>
      <w:caps/>
      <w:sz w:val="22"/>
      <w:szCs w:val="22"/>
    </w:rPr>
  </w:style>
  <w:style w:type="character" w:styleId="Hipercze">
    <w:name w:val="Hyperlink"/>
    <w:basedOn w:val="Domylnaczcionkaakapitu"/>
    <w:uiPriority w:val="99"/>
    <w:unhideWhenUsed/>
    <w:rsid w:val="009F5CC2"/>
    <w:rPr>
      <w:color w:val="0563C1" w:themeColor="hyperlink"/>
      <w:u w:val="single"/>
    </w:rPr>
  </w:style>
  <w:style w:type="paragraph" w:styleId="Spistreci2">
    <w:name w:val="toc 2"/>
    <w:basedOn w:val="Normalny"/>
    <w:next w:val="Normalny"/>
    <w:autoRedefine/>
    <w:uiPriority w:val="39"/>
    <w:unhideWhenUsed/>
    <w:rsid w:val="009F5CC2"/>
    <w:pPr>
      <w:ind w:left="240"/>
    </w:pPr>
    <w:rPr>
      <w:smallCaps/>
      <w:sz w:val="22"/>
      <w:szCs w:val="22"/>
    </w:rPr>
  </w:style>
  <w:style w:type="paragraph" w:styleId="Spistreci3">
    <w:name w:val="toc 3"/>
    <w:basedOn w:val="Normalny"/>
    <w:next w:val="Normalny"/>
    <w:autoRedefine/>
    <w:uiPriority w:val="39"/>
    <w:unhideWhenUsed/>
    <w:rsid w:val="009F5CC2"/>
    <w:pPr>
      <w:ind w:left="480"/>
    </w:pPr>
    <w:rPr>
      <w:i/>
      <w:sz w:val="22"/>
      <w:szCs w:val="22"/>
    </w:rPr>
  </w:style>
  <w:style w:type="paragraph" w:styleId="Spistreci4">
    <w:name w:val="toc 4"/>
    <w:basedOn w:val="Normalny"/>
    <w:next w:val="Normalny"/>
    <w:autoRedefine/>
    <w:uiPriority w:val="39"/>
    <w:semiHidden/>
    <w:unhideWhenUsed/>
    <w:rsid w:val="009F5CC2"/>
    <w:pPr>
      <w:ind w:left="720"/>
    </w:pPr>
    <w:rPr>
      <w:sz w:val="18"/>
      <w:szCs w:val="18"/>
    </w:rPr>
  </w:style>
  <w:style w:type="paragraph" w:styleId="Spistreci5">
    <w:name w:val="toc 5"/>
    <w:basedOn w:val="Normalny"/>
    <w:next w:val="Normalny"/>
    <w:autoRedefine/>
    <w:uiPriority w:val="39"/>
    <w:semiHidden/>
    <w:unhideWhenUsed/>
    <w:rsid w:val="009F5CC2"/>
    <w:pPr>
      <w:ind w:left="960"/>
    </w:pPr>
    <w:rPr>
      <w:sz w:val="18"/>
      <w:szCs w:val="18"/>
    </w:rPr>
  </w:style>
  <w:style w:type="paragraph" w:styleId="Spistreci6">
    <w:name w:val="toc 6"/>
    <w:basedOn w:val="Normalny"/>
    <w:next w:val="Normalny"/>
    <w:autoRedefine/>
    <w:uiPriority w:val="39"/>
    <w:semiHidden/>
    <w:unhideWhenUsed/>
    <w:rsid w:val="009F5CC2"/>
    <w:pPr>
      <w:ind w:left="1200"/>
    </w:pPr>
    <w:rPr>
      <w:sz w:val="18"/>
      <w:szCs w:val="18"/>
    </w:rPr>
  </w:style>
  <w:style w:type="paragraph" w:styleId="Spistreci7">
    <w:name w:val="toc 7"/>
    <w:basedOn w:val="Normalny"/>
    <w:next w:val="Normalny"/>
    <w:autoRedefine/>
    <w:uiPriority w:val="39"/>
    <w:semiHidden/>
    <w:unhideWhenUsed/>
    <w:rsid w:val="009F5CC2"/>
    <w:pPr>
      <w:ind w:left="1440"/>
    </w:pPr>
    <w:rPr>
      <w:sz w:val="18"/>
      <w:szCs w:val="18"/>
    </w:rPr>
  </w:style>
  <w:style w:type="paragraph" w:styleId="Spistreci8">
    <w:name w:val="toc 8"/>
    <w:basedOn w:val="Normalny"/>
    <w:next w:val="Normalny"/>
    <w:autoRedefine/>
    <w:uiPriority w:val="39"/>
    <w:semiHidden/>
    <w:unhideWhenUsed/>
    <w:rsid w:val="009F5CC2"/>
    <w:pPr>
      <w:ind w:left="1680"/>
    </w:pPr>
    <w:rPr>
      <w:sz w:val="18"/>
      <w:szCs w:val="18"/>
    </w:rPr>
  </w:style>
  <w:style w:type="paragraph" w:styleId="Spistreci9">
    <w:name w:val="toc 9"/>
    <w:basedOn w:val="Normalny"/>
    <w:next w:val="Normalny"/>
    <w:autoRedefine/>
    <w:uiPriority w:val="39"/>
    <w:semiHidden/>
    <w:unhideWhenUsed/>
    <w:rsid w:val="009F5CC2"/>
    <w:pPr>
      <w:ind w:left="1920"/>
    </w:pPr>
    <w:rPr>
      <w:sz w:val="18"/>
      <w:szCs w:val="18"/>
    </w:rPr>
  </w:style>
  <w:style w:type="paragraph" w:styleId="Akapitzlist">
    <w:name w:val="List Paragraph"/>
    <w:basedOn w:val="Normalny"/>
    <w:uiPriority w:val="34"/>
    <w:qFormat/>
    <w:rsid w:val="0009618E"/>
    <w:pPr>
      <w:ind w:left="720"/>
      <w:contextualSpacing/>
    </w:pPr>
  </w:style>
  <w:style w:type="paragraph" w:styleId="Tekstdymka">
    <w:name w:val="Balloon Text"/>
    <w:basedOn w:val="Normalny"/>
    <w:link w:val="TekstdymkaZnak"/>
    <w:uiPriority w:val="99"/>
    <w:semiHidden/>
    <w:unhideWhenUsed/>
    <w:rsid w:val="00C17B71"/>
    <w:rPr>
      <w:rFonts w:ascii="Tahoma" w:hAnsi="Tahoma" w:cs="Tahoma"/>
      <w:sz w:val="16"/>
      <w:szCs w:val="16"/>
    </w:rPr>
  </w:style>
  <w:style w:type="character" w:customStyle="1" w:styleId="TekstdymkaZnak">
    <w:name w:val="Tekst dymka Znak"/>
    <w:basedOn w:val="Domylnaczcionkaakapitu"/>
    <w:link w:val="Tekstdymka"/>
    <w:uiPriority w:val="99"/>
    <w:semiHidden/>
    <w:rsid w:val="00C17B71"/>
    <w:rPr>
      <w:rFonts w:ascii="Tahoma" w:hAnsi="Tahoma" w:cs="Tahoma"/>
      <w:sz w:val="16"/>
      <w:szCs w:val="16"/>
    </w:rPr>
  </w:style>
  <w:style w:type="paragraph" w:styleId="Nagwek">
    <w:name w:val="header"/>
    <w:basedOn w:val="Normalny"/>
    <w:link w:val="NagwekZnak"/>
    <w:uiPriority w:val="99"/>
    <w:semiHidden/>
    <w:unhideWhenUsed/>
    <w:rsid w:val="008720DA"/>
    <w:pPr>
      <w:tabs>
        <w:tab w:val="center" w:pos="4536"/>
        <w:tab w:val="right" w:pos="9072"/>
      </w:tabs>
    </w:pPr>
  </w:style>
  <w:style w:type="character" w:customStyle="1" w:styleId="NagwekZnak">
    <w:name w:val="Nagłówek Znak"/>
    <w:basedOn w:val="Domylnaczcionkaakapitu"/>
    <w:link w:val="Nagwek"/>
    <w:uiPriority w:val="99"/>
    <w:semiHidden/>
    <w:rsid w:val="008720DA"/>
  </w:style>
  <w:style w:type="paragraph" w:styleId="Stopka">
    <w:name w:val="footer"/>
    <w:basedOn w:val="Normalny"/>
    <w:link w:val="StopkaZnak"/>
    <w:uiPriority w:val="99"/>
    <w:unhideWhenUsed/>
    <w:rsid w:val="008720DA"/>
    <w:pPr>
      <w:tabs>
        <w:tab w:val="center" w:pos="4536"/>
        <w:tab w:val="right" w:pos="9072"/>
      </w:tabs>
    </w:pPr>
  </w:style>
  <w:style w:type="character" w:customStyle="1" w:styleId="StopkaZnak">
    <w:name w:val="Stopka Znak"/>
    <w:basedOn w:val="Domylnaczcionkaakapitu"/>
    <w:link w:val="Stopka"/>
    <w:uiPriority w:val="99"/>
    <w:rsid w:val="008720DA"/>
  </w:style>
  <w:style w:type="paragraph" w:customStyle="1" w:styleId="Default">
    <w:name w:val="Default"/>
    <w:rsid w:val="00DE2884"/>
    <w:pPr>
      <w:autoSpaceDE w:val="0"/>
      <w:autoSpaceDN w:val="0"/>
      <w:adjustRightInd w:val="0"/>
    </w:pPr>
    <w:rPr>
      <w:rFonts w:ascii="Arial" w:hAnsi="Arial" w:cs="Arial"/>
      <w:color w:val="000000"/>
    </w:rPr>
  </w:style>
  <w:style w:type="table" w:styleId="Tabela-Siatka">
    <w:name w:val="Table Grid"/>
    <w:basedOn w:val="Standardowy"/>
    <w:rsid w:val="00E75FF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ytu">
    <w:name w:val="Title"/>
    <w:basedOn w:val="Normalny"/>
    <w:next w:val="Normalny"/>
    <w:link w:val="TytuZnak"/>
    <w:uiPriority w:val="10"/>
    <w:qFormat/>
    <w:rsid w:val="00175DC0"/>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175DC0"/>
    <w:rPr>
      <w:rFonts w:asciiTheme="majorHAnsi" w:eastAsiaTheme="majorEastAsia" w:hAnsiTheme="majorHAnsi" w:cstheme="majorBidi"/>
      <w:color w:val="323E4F" w:themeColor="text2" w:themeShade="BF"/>
      <w:spacing w:val="5"/>
      <w:kern w:val="28"/>
      <w:sz w:val="52"/>
      <w:szCs w:val="52"/>
    </w:rPr>
  </w:style>
  <w:style w:type="paragraph" w:styleId="Bezodstpw">
    <w:name w:val="No Spacing"/>
    <w:link w:val="BezodstpwZnak"/>
    <w:uiPriority w:val="1"/>
    <w:qFormat/>
    <w:rsid w:val="00175DC0"/>
    <w:rPr>
      <w:rFonts w:eastAsiaTheme="minorEastAsia"/>
      <w:sz w:val="22"/>
      <w:szCs w:val="22"/>
    </w:rPr>
  </w:style>
  <w:style w:type="character" w:customStyle="1" w:styleId="BezodstpwZnak">
    <w:name w:val="Bez odstępów Znak"/>
    <w:basedOn w:val="Domylnaczcionkaakapitu"/>
    <w:link w:val="Bezodstpw"/>
    <w:uiPriority w:val="1"/>
    <w:rsid w:val="00175DC0"/>
    <w:rPr>
      <w:rFonts w:eastAsiaTheme="minorEastAsia"/>
      <w:sz w:val="22"/>
      <w:szCs w:val="22"/>
    </w:rPr>
  </w:style>
  <w:style w:type="table" w:styleId="redniecieniowanie1akcent5">
    <w:name w:val="Medium Shading 1 Accent 5"/>
    <w:basedOn w:val="Standardowy"/>
    <w:uiPriority w:val="63"/>
    <w:rsid w:val="00175DC0"/>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xbe">
    <w:name w:val="_xbe"/>
    <w:basedOn w:val="Domylnaczcionkaakapitu"/>
    <w:rsid w:val="00721E84"/>
  </w:style>
  <w:style w:type="paragraph" w:customStyle="1" w:styleId="Standard">
    <w:name w:val="Standard"/>
    <w:rsid w:val="00DC3907"/>
    <w:pPr>
      <w:widowControl w:val="0"/>
      <w:suppressAutoHyphens/>
      <w:autoSpaceDN w:val="0"/>
      <w:textAlignment w:val="baseline"/>
    </w:pPr>
    <w:rPr>
      <w:rFonts w:ascii="Times New Roman" w:eastAsia="SimSun" w:hAnsi="Times New Roman" w:cs="Mangal"/>
      <w:kern w:val="3"/>
      <w:lang w:eastAsia="zh-CN" w:bidi="hi-IN"/>
    </w:rPr>
  </w:style>
  <w:style w:type="character" w:styleId="UyteHipercze">
    <w:name w:val="FollowedHyperlink"/>
    <w:basedOn w:val="Domylnaczcionkaakapitu"/>
    <w:uiPriority w:val="99"/>
    <w:semiHidden/>
    <w:unhideWhenUsed/>
    <w:rsid w:val="00BF5658"/>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78674487">
      <w:bodyDiv w:val="1"/>
      <w:marLeft w:val="0"/>
      <w:marRight w:val="0"/>
      <w:marTop w:val="0"/>
      <w:marBottom w:val="0"/>
      <w:divBdr>
        <w:top w:val="none" w:sz="0" w:space="0" w:color="auto"/>
        <w:left w:val="none" w:sz="0" w:space="0" w:color="auto"/>
        <w:bottom w:val="none" w:sz="0" w:space="0" w:color="auto"/>
        <w:right w:val="none" w:sz="0" w:space="0" w:color="auto"/>
      </w:divBdr>
    </w:div>
    <w:div w:id="118958136">
      <w:bodyDiv w:val="1"/>
      <w:marLeft w:val="0"/>
      <w:marRight w:val="0"/>
      <w:marTop w:val="0"/>
      <w:marBottom w:val="0"/>
      <w:divBdr>
        <w:top w:val="none" w:sz="0" w:space="0" w:color="auto"/>
        <w:left w:val="none" w:sz="0" w:space="0" w:color="auto"/>
        <w:bottom w:val="none" w:sz="0" w:space="0" w:color="auto"/>
        <w:right w:val="none" w:sz="0" w:space="0" w:color="auto"/>
      </w:divBdr>
    </w:div>
    <w:div w:id="140931315">
      <w:bodyDiv w:val="1"/>
      <w:marLeft w:val="0"/>
      <w:marRight w:val="0"/>
      <w:marTop w:val="0"/>
      <w:marBottom w:val="0"/>
      <w:divBdr>
        <w:top w:val="none" w:sz="0" w:space="0" w:color="auto"/>
        <w:left w:val="none" w:sz="0" w:space="0" w:color="auto"/>
        <w:bottom w:val="none" w:sz="0" w:space="0" w:color="auto"/>
        <w:right w:val="none" w:sz="0" w:space="0" w:color="auto"/>
      </w:divBdr>
    </w:div>
    <w:div w:id="308365523">
      <w:bodyDiv w:val="1"/>
      <w:marLeft w:val="0"/>
      <w:marRight w:val="0"/>
      <w:marTop w:val="0"/>
      <w:marBottom w:val="0"/>
      <w:divBdr>
        <w:top w:val="none" w:sz="0" w:space="0" w:color="auto"/>
        <w:left w:val="none" w:sz="0" w:space="0" w:color="auto"/>
        <w:bottom w:val="none" w:sz="0" w:space="0" w:color="auto"/>
        <w:right w:val="none" w:sz="0" w:space="0" w:color="auto"/>
      </w:divBdr>
    </w:div>
    <w:div w:id="343482834">
      <w:bodyDiv w:val="1"/>
      <w:marLeft w:val="0"/>
      <w:marRight w:val="0"/>
      <w:marTop w:val="0"/>
      <w:marBottom w:val="0"/>
      <w:divBdr>
        <w:top w:val="none" w:sz="0" w:space="0" w:color="auto"/>
        <w:left w:val="none" w:sz="0" w:space="0" w:color="auto"/>
        <w:bottom w:val="none" w:sz="0" w:space="0" w:color="auto"/>
        <w:right w:val="none" w:sz="0" w:space="0" w:color="auto"/>
      </w:divBdr>
    </w:div>
    <w:div w:id="402221241">
      <w:bodyDiv w:val="1"/>
      <w:marLeft w:val="0"/>
      <w:marRight w:val="0"/>
      <w:marTop w:val="0"/>
      <w:marBottom w:val="0"/>
      <w:divBdr>
        <w:top w:val="none" w:sz="0" w:space="0" w:color="auto"/>
        <w:left w:val="none" w:sz="0" w:space="0" w:color="auto"/>
        <w:bottom w:val="none" w:sz="0" w:space="0" w:color="auto"/>
        <w:right w:val="none" w:sz="0" w:space="0" w:color="auto"/>
      </w:divBdr>
    </w:div>
    <w:div w:id="520053268">
      <w:bodyDiv w:val="1"/>
      <w:marLeft w:val="0"/>
      <w:marRight w:val="0"/>
      <w:marTop w:val="0"/>
      <w:marBottom w:val="0"/>
      <w:divBdr>
        <w:top w:val="none" w:sz="0" w:space="0" w:color="auto"/>
        <w:left w:val="none" w:sz="0" w:space="0" w:color="auto"/>
        <w:bottom w:val="none" w:sz="0" w:space="0" w:color="auto"/>
        <w:right w:val="none" w:sz="0" w:space="0" w:color="auto"/>
      </w:divBdr>
    </w:div>
    <w:div w:id="526219527">
      <w:bodyDiv w:val="1"/>
      <w:marLeft w:val="0"/>
      <w:marRight w:val="0"/>
      <w:marTop w:val="0"/>
      <w:marBottom w:val="0"/>
      <w:divBdr>
        <w:top w:val="none" w:sz="0" w:space="0" w:color="auto"/>
        <w:left w:val="none" w:sz="0" w:space="0" w:color="auto"/>
        <w:bottom w:val="none" w:sz="0" w:space="0" w:color="auto"/>
        <w:right w:val="none" w:sz="0" w:space="0" w:color="auto"/>
      </w:divBdr>
    </w:div>
    <w:div w:id="692608851">
      <w:bodyDiv w:val="1"/>
      <w:marLeft w:val="0"/>
      <w:marRight w:val="0"/>
      <w:marTop w:val="0"/>
      <w:marBottom w:val="0"/>
      <w:divBdr>
        <w:top w:val="none" w:sz="0" w:space="0" w:color="auto"/>
        <w:left w:val="none" w:sz="0" w:space="0" w:color="auto"/>
        <w:bottom w:val="none" w:sz="0" w:space="0" w:color="auto"/>
        <w:right w:val="none" w:sz="0" w:space="0" w:color="auto"/>
      </w:divBdr>
      <w:divsChild>
        <w:div w:id="1522162802">
          <w:marLeft w:val="0"/>
          <w:marRight w:val="0"/>
          <w:marTop w:val="0"/>
          <w:marBottom w:val="0"/>
          <w:divBdr>
            <w:top w:val="none" w:sz="0" w:space="0" w:color="auto"/>
            <w:left w:val="none" w:sz="0" w:space="0" w:color="auto"/>
            <w:bottom w:val="none" w:sz="0" w:space="0" w:color="auto"/>
            <w:right w:val="none" w:sz="0" w:space="0" w:color="auto"/>
          </w:divBdr>
          <w:divsChild>
            <w:div w:id="15517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7436">
      <w:bodyDiv w:val="1"/>
      <w:marLeft w:val="0"/>
      <w:marRight w:val="0"/>
      <w:marTop w:val="0"/>
      <w:marBottom w:val="0"/>
      <w:divBdr>
        <w:top w:val="none" w:sz="0" w:space="0" w:color="auto"/>
        <w:left w:val="none" w:sz="0" w:space="0" w:color="auto"/>
        <w:bottom w:val="none" w:sz="0" w:space="0" w:color="auto"/>
        <w:right w:val="none" w:sz="0" w:space="0" w:color="auto"/>
      </w:divBdr>
    </w:div>
    <w:div w:id="924268530">
      <w:bodyDiv w:val="1"/>
      <w:marLeft w:val="0"/>
      <w:marRight w:val="0"/>
      <w:marTop w:val="0"/>
      <w:marBottom w:val="0"/>
      <w:divBdr>
        <w:top w:val="none" w:sz="0" w:space="0" w:color="auto"/>
        <w:left w:val="none" w:sz="0" w:space="0" w:color="auto"/>
        <w:bottom w:val="none" w:sz="0" w:space="0" w:color="auto"/>
        <w:right w:val="none" w:sz="0" w:space="0" w:color="auto"/>
      </w:divBdr>
    </w:div>
    <w:div w:id="930742690">
      <w:bodyDiv w:val="1"/>
      <w:marLeft w:val="0"/>
      <w:marRight w:val="0"/>
      <w:marTop w:val="0"/>
      <w:marBottom w:val="0"/>
      <w:divBdr>
        <w:top w:val="none" w:sz="0" w:space="0" w:color="auto"/>
        <w:left w:val="none" w:sz="0" w:space="0" w:color="auto"/>
        <w:bottom w:val="none" w:sz="0" w:space="0" w:color="auto"/>
        <w:right w:val="none" w:sz="0" w:space="0" w:color="auto"/>
      </w:divBdr>
    </w:div>
    <w:div w:id="1028720033">
      <w:bodyDiv w:val="1"/>
      <w:marLeft w:val="0"/>
      <w:marRight w:val="0"/>
      <w:marTop w:val="0"/>
      <w:marBottom w:val="0"/>
      <w:divBdr>
        <w:top w:val="none" w:sz="0" w:space="0" w:color="auto"/>
        <w:left w:val="none" w:sz="0" w:space="0" w:color="auto"/>
        <w:bottom w:val="none" w:sz="0" w:space="0" w:color="auto"/>
        <w:right w:val="none" w:sz="0" w:space="0" w:color="auto"/>
      </w:divBdr>
    </w:div>
    <w:div w:id="1275287550">
      <w:bodyDiv w:val="1"/>
      <w:marLeft w:val="0"/>
      <w:marRight w:val="0"/>
      <w:marTop w:val="0"/>
      <w:marBottom w:val="0"/>
      <w:divBdr>
        <w:top w:val="none" w:sz="0" w:space="0" w:color="auto"/>
        <w:left w:val="none" w:sz="0" w:space="0" w:color="auto"/>
        <w:bottom w:val="none" w:sz="0" w:space="0" w:color="auto"/>
        <w:right w:val="none" w:sz="0" w:space="0" w:color="auto"/>
      </w:divBdr>
    </w:div>
    <w:div w:id="1291089238">
      <w:bodyDiv w:val="1"/>
      <w:marLeft w:val="0"/>
      <w:marRight w:val="0"/>
      <w:marTop w:val="0"/>
      <w:marBottom w:val="0"/>
      <w:divBdr>
        <w:top w:val="none" w:sz="0" w:space="0" w:color="auto"/>
        <w:left w:val="none" w:sz="0" w:space="0" w:color="auto"/>
        <w:bottom w:val="none" w:sz="0" w:space="0" w:color="auto"/>
        <w:right w:val="none" w:sz="0" w:space="0" w:color="auto"/>
      </w:divBdr>
    </w:div>
    <w:div w:id="1636718551">
      <w:bodyDiv w:val="1"/>
      <w:marLeft w:val="0"/>
      <w:marRight w:val="0"/>
      <w:marTop w:val="0"/>
      <w:marBottom w:val="0"/>
      <w:divBdr>
        <w:top w:val="none" w:sz="0" w:space="0" w:color="auto"/>
        <w:left w:val="none" w:sz="0" w:space="0" w:color="auto"/>
        <w:bottom w:val="none" w:sz="0" w:space="0" w:color="auto"/>
        <w:right w:val="none" w:sz="0" w:space="0" w:color="auto"/>
      </w:divBdr>
    </w:div>
    <w:div w:id="1962883810">
      <w:bodyDiv w:val="1"/>
      <w:marLeft w:val="0"/>
      <w:marRight w:val="0"/>
      <w:marTop w:val="0"/>
      <w:marBottom w:val="0"/>
      <w:divBdr>
        <w:top w:val="none" w:sz="0" w:space="0" w:color="auto"/>
        <w:left w:val="none" w:sz="0" w:space="0" w:color="auto"/>
        <w:bottom w:val="none" w:sz="0" w:space="0" w:color="auto"/>
        <w:right w:val="none" w:sz="0" w:space="0" w:color="auto"/>
      </w:divBdr>
    </w:div>
    <w:div w:id="2015257191">
      <w:bodyDiv w:val="1"/>
      <w:marLeft w:val="0"/>
      <w:marRight w:val="0"/>
      <w:marTop w:val="0"/>
      <w:marBottom w:val="0"/>
      <w:divBdr>
        <w:top w:val="none" w:sz="0" w:space="0" w:color="auto"/>
        <w:left w:val="none" w:sz="0" w:space="0" w:color="auto"/>
        <w:bottom w:val="none" w:sz="0" w:space="0" w:color="auto"/>
        <w:right w:val="none" w:sz="0" w:space="0" w:color="auto"/>
      </w:divBdr>
    </w:div>
    <w:div w:id="2086490829">
      <w:bodyDiv w:val="1"/>
      <w:marLeft w:val="0"/>
      <w:marRight w:val="0"/>
      <w:marTop w:val="0"/>
      <w:marBottom w:val="0"/>
      <w:divBdr>
        <w:top w:val="none" w:sz="0" w:space="0" w:color="auto"/>
        <w:left w:val="none" w:sz="0" w:space="0" w:color="auto"/>
        <w:bottom w:val="none" w:sz="0" w:space="0" w:color="auto"/>
        <w:right w:val="none" w:sz="0" w:space="0" w:color="auto"/>
      </w:divBdr>
      <w:divsChild>
        <w:div w:id="997273863">
          <w:marLeft w:val="0"/>
          <w:marRight w:val="0"/>
          <w:marTop w:val="0"/>
          <w:marBottom w:val="0"/>
          <w:divBdr>
            <w:top w:val="none" w:sz="0" w:space="0" w:color="auto"/>
            <w:left w:val="none" w:sz="0" w:space="0" w:color="auto"/>
            <w:bottom w:val="none" w:sz="0" w:space="0" w:color="auto"/>
            <w:right w:val="none" w:sz="0" w:space="0" w:color="auto"/>
          </w:divBdr>
          <w:divsChild>
            <w:div w:id="11427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krakow.pl/aplikacje/196813,artykul,o_aplikacji.html"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krakow.pl" TargetMode="External"/><Relationship Id="rId14" Type="http://schemas.openxmlformats.org/officeDocument/2006/relationships/hyperlink" Target="http://www.bip.krakow.pl/?dok_id=3276&amp;sub=procedura&amp;proc=PT-1"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Informacja według stanu na dzień 15 lutego 2016 roku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C5A841-BBBB-4D4B-BCAB-90C1F3914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2870</TotalTime>
  <Pages>1</Pages>
  <Words>17286</Words>
  <Characters>103719</Characters>
  <Application>Microsoft Office Word</Application>
  <DocSecurity>0</DocSecurity>
  <Lines>864</Lines>
  <Paragraphs>241</Paragraphs>
  <ScaleCrop>false</ScaleCrop>
  <HeadingPairs>
    <vt:vector size="2" baseType="variant">
      <vt:variant>
        <vt:lpstr>Tytuł</vt:lpstr>
      </vt:variant>
      <vt:variant>
        <vt:i4>1</vt:i4>
      </vt:variant>
    </vt:vector>
  </HeadingPairs>
  <TitlesOfParts>
    <vt:vector size="1" baseType="lpstr">
      <vt:lpstr>PRZYGOTOWANIA GMINY MIEJSKIEJ KRAKÓW DO ŚWIATOWYCH DNI MŁODZIEŻY 2016 – stan na dzień 31 marca 2016</vt:lpstr>
    </vt:vector>
  </TitlesOfParts>
  <Company>URZĄD MIASTA KRAKOWA</Company>
  <LinksUpToDate>false</LinksUpToDate>
  <CharactersWithSpaces>120764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PRZYGOTOWANIA GMINY MIEJSKIEJ KRAKÓW DO ŚWIATOWYCH DNI MŁODZIEŻY 2016 – stan na dzień 31 marca 2016</dc:title>
  <dc:subject>r.</dc:subject>
  <dc:creator>Wydział Bezpieczeństwa i Zarządzania Kryzysowego</dc:creator>
  <cp:keywords/>
  <dc:description>...</dc:description>
  <cp:lastModifiedBy>Waśniowski Przemysław</cp:lastModifiedBy>
  <cp:revision>29</cp:revision>
  <cp:lastPrinted>2016-04-08T08:55:00Z</cp:lastPrinted>
  <dcterms:created xsi:type="dcterms:W3CDTF">2016-04-05T10:52:00Z</dcterms:created>
  <dcterms:modified xsi:type="dcterms:W3CDTF">2016-04-08T09:06:00Z</dcterms:modified>
</cp:coreProperties>
</file>